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63163" w14:textId="27853951" w:rsidR="00F24823" w:rsidRPr="00F24823" w:rsidRDefault="00F24823" w:rsidP="00F24823">
      <w:pPr>
        <w:pBdr>
          <w:bottom w:val="single" w:sz="6" w:space="0" w:color="A2A9B1"/>
        </w:pBdr>
        <w:spacing w:after="60" w:line="240" w:lineRule="auto"/>
        <w:outlineLvl w:val="0"/>
        <w:rPr>
          <w:rFonts w:ascii="Georgia" w:eastAsia="Times New Roman" w:hAnsi="Georgia" w:cs="Times New Roman"/>
          <w:color w:val="000000"/>
          <w:kern w:val="36"/>
          <w:sz w:val="43"/>
          <w:szCs w:val="43"/>
          <w:lang w:eastAsia="cs-CZ"/>
        </w:rPr>
      </w:pPr>
      <w:bookmarkStart w:id="0" w:name="_GoBack"/>
      <w:bookmarkEnd w:id="0"/>
      <w:r w:rsidRPr="00F24823">
        <w:rPr>
          <w:rFonts w:ascii="Georgia" w:eastAsia="Times New Roman" w:hAnsi="Georgia" w:cs="Times New Roman"/>
          <w:color w:val="000000"/>
          <w:kern w:val="36"/>
          <w:sz w:val="43"/>
          <w:szCs w:val="43"/>
          <w:lang w:eastAsia="cs-CZ"/>
        </w:rPr>
        <w:t>Nestátní nezisková organizace</w:t>
      </w:r>
    </w:p>
    <w:p w14:paraId="4A1177A2" w14:textId="77777777" w:rsidR="00F24823" w:rsidRPr="00F24823" w:rsidRDefault="00823D16" w:rsidP="00F24823">
      <w:pPr>
        <w:spacing w:after="0" w:line="240" w:lineRule="auto"/>
        <w:rPr>
          <w:rFonts w:ascii="Arial" w:eastAsia="Times New Roman" w:hAnsi="Arial" w:cs="Arial"/>
          <w:color w:val="202122"/>
          <w:sz w:val="24"/>
          <w:szCs w:val="24"/>
          <w:lang w:eastAsia="cs-CZ"/>
        </w:rPr>
      </w:pPr>
      <w:hyperlink r:id="rId5" w:anchor="mw-head" w:history="1">
        <w:r w:rsidR="00F24823" w:rsidRPr="00F24823">
          <w:rPr>
            <w:rFonts w:ascii="Arial" w:eastAsia="Times New Roman" w:hAnsi="Arial" w:cs="Arial"/>
            <w:color w:val="0645AD"/>
            <w:sz w:val="24"/>
            <w:szCs w:val="24"/>
            <w:u w:val="single"/>
            <w:bdr w:val="none" w:sz="0" w:space="0" w:color="auto" w:frame="1"/>
            <w:lang w:eastAsia="cs-CZ"/>
          </w:rPr>
          <w:t>Skočit na navigaci</w:t>
        </w:r>
      </w:hyperlink>
      <w:hyperlink r:id="rId6" w:anchor="searchInput" w:history="1">
        <w:r w:rsidR="00F24823" w:rsidRPr="00F24823">
          <w:rPr>
            <w:rFonts w:ascii="Arial" w:eastAsia="Times New Roman" w:hAnsi="Arial" w:cs="Arial"/>
            <w:color w:val="0645AD"/>
            <w:sz w:val="24"/>
            <w:szCs w:val="24"/>
            <w:u w:val="single"/>
            <w:bdr w:val="none" w:sz="0" w:space="0" w:color="auto" w:frame="1"/>
            <w:lang w:eastAsia="cs-CZ"/>
          </w:rPr>
          <w:t>Skočit na vyhledávání</w:t>
        </w:r>
      </w:hyperlink>
    </w:p>
    <w:p w14:paraId="1B27656F" w14:textId="7E5DB1B6" w:rsidR="00F24823" w:rsidRPr="00F24823" w:rsidRDefault="00F24823" w:rsidP="00F24823">
      <w:pPr>
        <w:spacing w:before="120" w:after="120" w:line="240" w:lineRule="auto"/>
        <w:rPr>
          <w:rFonts w:ascii="Arial" w:eastAsia="Times New Roman" w:hAnsi="Arial" w:cs="Arial"/>
          <w:color w:val="202122"/>
          <w:sz w:val="24"/>
          <w:szCs w:val="24"/>
          <w:lang w:eastAsia="cs-CZ"/>
        </w:rPr>
      </w:pPr>
      <w:r w:rsidRPr="00F24823">
        <w:rPr>
          <w:rFonts w:ascii="Arial" w:eastAsia="Times New Roman" w:hAnsi="Arial" w:cs="Arial"/>
          <w:b/>
          <w:bCs/>
          <w:color w:val="202122"/>
          <w:sz w:val="24"/>
          <w:szCs w:val="24"/>
          <w:lang w:eastAsia="cs-CZ"/>
        </w:rPr>
        <w:t>Nestátní nezisková organizace</w:t>
      </w:r>
      <w:r w:rsidRPr="00F24823">
        <w:rPr>
          <w:rFonts w:ascii="Arial" w:eastAsia="Times New Roman" w:hAnsi="Arial" w:cs="Arial"/>
          <w:color w:val="202122"/>
          <w:sz w:val="24"/>
          <w:szCs w:val="24"/>
          <w:lang w:eastAsia="cs-CZ"/>
        </w:rPr>
        <w:t> či </w:t>
      </w:r>
      <w:r w:rsidRPr="00F24823">
        <w:rPr>
          <w:rFonts w:ascii="Arial" w:eastAsia="Times New Roman" w:hAnsi="Arial" w:cs="Arial"/>
          <w:b/>
          <w:bCs/>
          <w:color w:val="202122"/>
          <w:sz w:val="24"/>
          <w:szCs w:val="24"/>
          <w:lang w:eastAsia="cs-CZ"/>
        </w:rPr>
        <w:t>nevládní nezisková organizace</w:t>
      </w:r>
      <w:r w:rsidRPr="00F24823">
        <w:rPr>
          <w:rFonts w:ascii="Arial" w:eastAsia="Times New Roman" w:hAnsi="Arial" w:cs="Arial"/>
          <w:color w:val="202122"/>
          <w:sz w:val="24"/>
          <w:szCs w:val="24"/>
          <w:lang w:eastAsia="cs-CZ"/>
        </w:rPr>
        <w:t> (zkratka </w:t>
      </w:r>
      <w:r w:rsidRPr="00F24823">
        <w:rPr>
          <w:rFonts w:ascii="Arial" w:eastAsia="Times New Roman" w:hAnsi="Arial" w:cs="Arial"/>
          <w:b/>
          <w:bCs/>
          <w:color w:val="202122"/>
          <w:sz w:val="24"/>
          <w:szCs w:val="24"/>
          <w:lang w:eastAsia="cs-CZ"/>
        </w:rPr>
        <w:t>NNO</w:t>
      </w:r>
      <w:r w:rsidRPr="00F24823">
        <w:rPr>
          <w:rFonts w:ascii="Arial" w:eastAsia="Times New Roman" w:hAnsi="Arial" w:cs="Arial"/>
          <w:color w:val="202122"/>
          <w:sz w:val="24"/>
          <w:szCs w:val="24"/>
          <w:lang w:eastAsia="cs-CZ"/>
        </w:rPr>
        <w:t> nebo </w:t>
      </w:r>
      <w:r w:rsidRPr="00F24823">
        <w:rPr>
          <w:rFonts w:ascii="Arial" w:eastAsia="Times New Roman" w:hAnsi="Arial" w:cs="Arial"/>
          <w:b/>
          <w:bCs/>
          <w:color w:val="202122"/>
          <w:sz w:val="24"/>
          <w:szCs w:val="24"/>
          <w:lang w:eastAsia="cs-CZ"/>
        </w:rPr>
        <w:t>NGO</w:t>
      </w:r>
      <w:r w:rsidR="00823D16">
        <w:rPr>
          <w:rFonts w:ascii="Arial" w:eastAsia="Times New Roman" w:hAnsi="Arial" w:cs="Arial"/>
          <w:color w:val="202122"/>
          <w:sz w:val="24"/>
          <w:szCs w:val="24"/>
          <w:lang w:eastAsia="cs-CZ"/>
        </w:rPr>
        <w:t xml:space="preserve"> z </w:t>
      </w:r>
      <w:r w:rsidRPr="00F24823">
        <w:rPr>
          <w:rFonts w:ascii="Arial" w:eastAsia="Times New Roman" w:hAnsi="Arial" w:cs="Arial"/>
          <w:color w:val="202122"/>
          <w:sz w:val="24"/>
          <w:szCs w:val="24"/>
          <w:lang w:eastAsia="cs-CZ"/>
        </w:rPr>
        <w:t>anglického </w:t>
      </w:r>
      <w:r w:rsidRPr="00F24823">
        <w:rPr>
          <w:rFonts w:ascii="Arial" w:eastAsia="Times New Roman" w:hAnsi="Arial" w:cs="Arial"/>
          <w:i/>
          <w:iCs/>
          <w:color w:val="202122"/>
          <w:sz w:val="24"/>
          <w:szCs w:val="24"/>
          <w:lang w:eastAsia="cs-CZ"/>
        </w:rPr>
        <w:t>Non-Governmental Organization</w:t>
      </w:r>
      <w:r w:rsidRPr="00F24823">
        <w:rPr>
          <w:rFonts w:ascii="Arial" w:eastAsia="Times New Roman" w:hAnsi="Arial" w:cs="Arial"/>
          <w:color w:val="202122"/>
          <w:sz w:val="24"/>
          <w:szCs w:val="24"/>
          <w:lang w:eastAsia="cs-CZ"/>
        </w:rPr>
        <w:t>) je </w:t>
      </w:r>
      <w:hyperlink r:id="rId7" w:tooltip="Nezisková organizace" w:history="1">
        <w:r w:rsidRPr="00F24823">
          <w:rPr>
            <w:rFonts w:ascii="Arial" w:eastAsia="Times New Roman" w:hAnsi="Arial" w:cs="Arial"/>
            <w:color w:val="0645AD"/>
            <w:sz w:val="24"/>
            <w:szCs w:val="24"/>
            <w:u w:val="single"/>
            <w:lang w:eastAsia="cs-CZ"/>
          </w:rPr>
          <w:t>nezisková organizace</w:t>
        </w:r>
      </w:hyperlink>
      <w:r w:rsidRPr="00F24823">
        <w:rPr>
          <w:rFonts w:ascii="Arial" w:eastAsia="Times New Roman" w:hAnsi="Arial" w:cs="Arial"/>
          <w:color w:val="202122"/>
          <w:sz w:val="24"/>
          <w:szCs w:val="24"/>
          <w:lang w:eastAsia="cs-CZ"/>
        </w:rPr>
        <w:t>, která není zřizovaná </w:t>
      </w:r>
      <w:hyperlink r:id="rId8" w:tooltip="Stát" w:history="1">
        <w:r w:rsidRPr="00F24823">
          <w:rPr>
            <w:rFonts w:ascii="Arial" w:eastAsia="Times New Roman" w:hAnsi="Arial" w:cs="Arial"/>
            <w:color w:val="0645AD"/>
            <w:sz w:val="24"/>
            <w:szCs w:val="24"/>
            <w:u w:val="single"/>
            <w:lang w:eastAsia="cs-CZ"/>
          </w:rPr>
          <w:t>státem</w:t>
        </w:r>
      </w:hyperlink>
      <w:r w:rsidR="00823D16">
        <w:rPr>
          <w:rFonts w:ascii="Arial" w:eastAsia="Times New Roman" w:hAnsi="Arial" w:cs="Arial"/>
          <w:color w:val="202122"/>
          <w:sz w:val="24"/>
          <w:szCs w:val="24"/>
          <w:lang w:eastAsia="cs-CZ"/>
        </w:rPr>
        <w:t xml:space="preserve"> a </w:t>
      </w:r>
      <w:r w:rsidRPr="00F24823">
        <w:rPr>
          <w:rFonts w:ascii="Arial" w:eastAsia="Times New Roman" w:hAnsi="Arial" w:cs="Arial"/>
          <w:color w:val="202122"/>
          <w:sz w:val="24"/>
          <w:szCs w:val="24"/>
          <w:lang w:eastAsia="cs-CZ"/>
        </w:rPr>
        <w:t>na státu je nezávislá (anglický termín Non-Governmental Organization vyjadřuje, že organizace není zřízena ani lokální či regionální veřejnou správou – local government), která je určena</w:t>
      </w:r>
      <w:r w:rsidR="00823D16">
        <w:rPr>
          <w:rFonts w:ascii="Arial" w:eastAsia="Times New Roman" w:hAnsi="Arial" w:cs="Arial"/>
          <w:color w:val="202122"/>
          <w:sz w:val="24"/>
          <w:szCs w:val="24"/>
          <w:lang w:eastAsia="cs-CZ"/>
        </w:rPr>
        <w:t xml:space="preserve"> k </w:t>
      </w:r>
      <w:hyperlink r:id="rId9" w:tooltip="Obecně prospěšná činnost (stránka neexistuje)" w:history="1">
        <w:r w:rsidRPr="00F24823">
          <w:rPr>
            <w:rFonts w:ascii="Arial" w:eastAsia="Times New Roman" w:hAnsi="Arial" w:cs="Arial"/>
            <w:color w:val="BA0000"/>
            <w:sz w:val="24"/>
            <w:szCs w:val="24"/>
            <w:u w:val="single"/>
            <w:lang w:eastAsia="cs-CZ"/>
          </w:rPr>
          <w:t>obecně prospěšné činnosti</w:t>
        </w:r>
      </w:hyperlink>
      <w:r w:rsidRPr="00F24823">
        <w:rPr>
          <w:rFonts w:ascii="Arial" w:eastAsia="Times New Roman" w:hAnsi="Arial" w:cs="Arial"/>
          <w:color w:val="202122"/>
          <w:sz w:val="24"/>
          <w:szCs w:val="24"/>
          <w:lang w:eastAsia="cs-CZ"/>
        </w:rPr>
        <w:t> nebo</w:t>
      </w:r>
      <w:r w:rsidR="00823D16">
        <w:rPr>
          <w:rFonts w:ascii="Arial" w:eastAsia="Times New Roman" w:hAnsi="Arial" w:cs="Arial"/>
          <w:color w:val="202122"/>
          <w:sz w:val="24"/>
          <w:szCs w:val="24"/>
          <w:lang w:eastAsia="cs-CZ"/>
        </w:rPr>
        <w:t xml:space="preserve"> k </w:t>
      </w:r>
      <w:r w:rsidRPr="00F24823">
        <w:rPr>
          <w:rFonts w:ascii="Arial" w:eastAsia="Times New Roman" w:hAnsi="Arial" w:cs="Arial"/>
          <w:color w:val="202122"/>
          <w:sz w:val="24"/>
          <w:szCs w:val="24"/>
          <w:lang w:eastAsia="cs-CZ"/>
        </w:rPr>
        <w:t>neziskové činnosti pro soukromý prospěch. </w:t>
      </w:r>
      <w:hyperlink r:id="rId10" w:tooltip="Světová banka" w:history="1">
        <w:r w:rsidRPr="00F24823">
          <w:rPr>
            <w:rFonts w:ascii="Arial" w:eastAsia="Times New Roman" w:hAnsi="Arial" w:cs="Arial"/>
            <w:color w:val="0645AD"/>
            <w:sz w:val="24"/>
            <w:szCs w:val="24"/>
            <w:u w:val="single"/>
            <w:lang w:eastAsia="cs-CZ"/>
          </w:rPr>
          <w:t>Světová banka</w:t>
        </w:r>
      </w:hyperlink>
      <w:r w:rsidRPr="00F24823">
        <w:rPr>
          <w:rFonts w:ascii="Arial" w:eastAsia="Times New Roman" w:hAnsi="Arial" w:cs="Arial"/>
          <w:color w:val="202122"/>
          <w:sz w:val="24"/>
          <w:szCs w:val="24"/>
          <w:lang w:eastAsia="cs-CZ"/>
        </w:rPr>
        <w:t> považuje za nevládní neziskové organizace kromě nevládních univerzit</w:t>
      </w:r>
      <w:r w:rsidR="00823D16">
        <w:rPr>
          <w:rFonts w:ascii="Arial" w:eastAsia="Times New Roman" w:hAnsi="Arial" w:cs="Arial"/>
          <w:color w:val="202122"/>
          <w:sz w:val="24"/>
          <w:szCs w:val="24"/>
          <w:lang w:eastAsia="cs-CZ"/>
        </w:rPr>
        <w:t xml:space="preserve"> a </w:t>
      </w:r>
      <w:r w:rsidRPr="00F24823">
        <w:rPr>
          <w:rFonts w:ascii="Arial" w:eastAsia="Times New Roman" w:hAnsi="Arial" w:cs="Arial"/>
          <w:color w:val="202122"/>
          <w:sz w:val="24"/>
          <w:szCs w:val="24"/>
          <w:lang w:eastAsia="cs-CZ"/>
        </w:rPr>
        <w:t>výzkumných pracovišť především organizace, jejichž aktivity „zmírňují utrpení, podporují zájmy chudých, chrání životní prostředí, poskytují základní sociální služby nebo vedou</w:t>
      </w:r>
      <w:r w:rsidR="00823D16">
        <w:rPr>
          <w:rFonts w:ascii="Arial" w:eastAsia="Times New Roman" w:hAnsi="Arial" w:cs="Arial"/>
          <w:color w:val="202122"/>
          <w:sz w:val="24"/>
          <w:szCs w:val="24"/>
          <w:lang w:eastAsia="cs-CZ"/>
        </w:rPr>
        <w:t xml:space="preserve"> k </w:t>
      </w:r>
      <w:r w:rsidRPr="00F24823">
        <w:rPr>
          <w:rFonts w:ascii="Arial" w:eastAsia="Times New Roman" w:hAnsi="Arial" w:cs="Arial"/>
          <w:color w:val="202122"/>
          <w:sz w:val="24"/>
          <w:szCs w:val="24"/>
          <w:lang w:eastAsia="cs-CZ"/>
        </w:rPr>
        <w:t>rozvoji komunit“.</w:t>
      </w:r>
      <w:hyperlink r:id="rId11" w:anchor="cite_note-1" w:history="1">
        <w:r w:rsidRPr="00F24823">
          <w:rPr>
            <w:rFonts w:ascii="Arial" w:eastAsia="Times New Roman" w:hAnsi="Arial" w:cs="Arial"/>
            <w:color w:val="0645AD"/>
            <w:sz w:val="24"/>
            <w:szCs w:val="24"/>
            <w:u w:val="single"/>
            <w:vertAlign w:val="superscript"/>
            <w:lang w:eastAsia="cs-CZ"/>
          </w:rPr>
          <w:t>[1]</w:t>
        </w:r>
      </w:hyperlink>
    </w:p>
    <w:p w14:paraId="516B1629" w14:textId="5559C847" w:rsidR="00F24823" w:rsidRPr="00F24823" w:rsidRDefault="00F24823" w:rsidP="00F24823">
      <w:pPr>
        <w:spacing w:before="120" w:after="120" w:line="240" w:lineRule="auto"/>
        <w:rPr>
          <w:rFonts w:ascii="Arial" w:eastAsia="Times New Roman" w:hAnsi="Arial" w:cs="Arial"/>
          <w:color w:val="202122"/>
          <w:sz w:val="24"/>
          <w:szCs w:val="24"/>
          <w:lang w:eastAsia="cs-CZ"/>
        </w:rPr>
      </w:pPr>
      <w:r w:rsidRPr="00F24823">
        <w:rPr>
          <w:rFonts w:ascii="Arial" w:eastAsia="Times New Roman" w:hAnsi="Arial" w:cs="Arial"/>
          <w:color w:val="202122"/>
          <w:sz w:val="24"/>
          <w:szCs w:val="24"/>
          <w:lang w:eastAsia="cs-CZ"/>
        </w:rPr>
        <w:t>Nestátní nezisková organizace není</w:t>
      </w:r>
      <w:r w:rsidR="00823D16">
        <w:rPr>
          <w:rFonts w:ascii="Arial" w:eastAsia="Times New Roman" w:hAnsi="Arial" w:cs="Arial"/>
          <w:color w:val="202122"/>
          <w:sz w:val="24"/>
          <w:szCs w:val="24"/>
          <w:lang w:eastAsia="cs-CZ"/>
        </w:rPr>
        <w:t xml:space="preserve"> v </w:t>
      </w:r>
      <w:r w:rsidRPr="00F24823">
        <w:rPr>
          <w:rFonts w:ascii="Arial" w:eastAsia="Times New Roman" w:hAnsi="Arial" w:cs="Arial"/>
          <w:color w:val="202122"/>
          <w:sz w:val="24"/>
          <w:szCs w:val="24"/>
          <w:lang w:eastAsia="cs-CZ"/>
        </w:rPr>
        <w:t>České republice oficiální právní termín ani právní forma či status právnické osoby, ale jde</w:t>
      </w:r>
      <w:r w:rsidR="00823D16">
        <w:rPr>
          <w:rFonts w:ascii="Arial" w:eastAsia="Times New Roman" w:hAnsi="Arial" w:cs="Arial"/>
          <w:color w:val="202122"/>
          <w:sz w:val="24"/>
          <w:szCs w:val="24"/>
          <w:lang w:eastAsia="cs-CZ"/>
        </w:rPr>
        <w:t xml:space="preserve"> o </w:t>
      </w:r>
      <w:r w:rsidRPr="00F24823">
        <w:rPr>
          <w:rFonts w:ascii="Arial" w:eastAsia="Times New Roman" w:hAnsi="Arial" w:cs="Arial"/>
          <w:color w:val="202122"/>
          <w:sz w:val="24"/>
          <w:szCs w:val="24"/>
          <w:lang w:eastAsia="cs-CZ"/>
        </w:rPr>
        <w:t>termín již do značné míry ustálený ve společensko-ekonomických textech, sebeoznačení organizací</w:t>
      </w:r>
      <w:r w:rsidR="00823D16">
        <w:rPr>
          <w:rFonts w:ascii="Arial" w:eastAsia="Times New Roman" w:hAnsi="Arial" w:cs="Arial"/>
          <w:color w:val="202122"/>
          <w:sz w:val="24"/>
          <w:szCs w:val="24"/>
          <w:lang w:eastAsia="cs-CZ"/>
        </w:rPr>
        <w:t xml:space="preserve"> i </w:t>
      </w:r>
      <w:r w:rsidRPr="00F24823">
        <w:rPr>
          <w:rFonts w:ascii="Arial" w:eastAsia="Times New Roman" w:hAnsi="Arial" w:cs="Arial"/>
          <w:color w:val="202122"/>
          <w:sz w:val="24"/>
          <w:szCs w:val="24"/>
          <w:lang w:eastAsia="cs-CZ"/>
        </w:rPr>
        <w:t>praxi veřejné správy.</w:t>
      </w:r>
    </w:p>
    <w:p w14:paraId="153E98D7" w14:textId="77777777" w:rsidR="00F24823" w:rsidRDefault="00F24823" w:rsidP="00F24823">
      <w:pPr>
        <w:pStyle w:val="Nadpis2"/>
        <w:pBdr>
          <w:bottom w:val="single" w:sz="6" w:space="0" w:color="A2A9B1"/>
        </w:pBdr>
        <w:shd w:val="clear" w:color="auto" w:fill="FFFFFF"/>
        <w:spacing w:before="240" w:after="60"/>
        <w:rPr>
          <w:rFonts w:ascii="Georgia" w:hAnsi="Georgia"/>
          <w:color w:val="000000"/>
        </w:rPr>
      </w:pPr>
      <w:r>
        <w:rPr>
          <w:rStyle w:val="mw-headline"/>
          <w:rFonts w:ascii="Georgia" w:hAnsi="Georgia"/>
          <w:b/>
          <w:bCs/>
          <w:color w:val="000000"/>
        </w:rPr>
        <w:t>Znaky NNO</w:t>
      </w:r>
      <w:r>
        <w:rPr>
          <w:rStyle w:val="mw-editsection-bracket"/>
          <w:rFonts w:ascii="Arial" w:hAnsi="Arial" w:cs="Arial"/>
          <w:b/>
          <w:bCs/>
          <w:color w:val="54595D"/>
        </w:rPr>
        <w:t>[</w:t>
      </w:r>
      <w:hyperlink r:id="rId12" w:tooltip="Editace sekce: Znaky NNO" w:history="1">
        <w:r>
          <w:rPr>
            <w:rStyle w:val="Hypertextovodkaz"/>
            <w:rFonts w:ascii="Arial" w:hAnsi="Arial" w:cs="Arial"/>
            <w:b/>
            <w:bCs/>
            <w:color w:val="0645AD"/>
            <w:sz w:val="24"/>
            <w:szCs w:val="24"/>
          </w:rPr>
          <w:t>editovat</w:t>
        </w:r>
      </w:hyperlink>
      <w:r>
        <w:rPr>
          <w:rStyle w:val="mw-editsection-divider"/>
          <w:rFonts w:ascii="Arial" w:hAnsi="Arial" w:cs="Arial"/>
          <w:b/>
          <w:bCs/>
          <w:color w:val="54595D"/>
          <w:sz w:val="24"/>
          <w:szCs w:val="24"/>
        </w:rPr>
        <w:t> | </w:t>
      </w:r>
      <w:hyperlink r:id="rId13" w:tooltip="Editace sekce: Znaky NNO" w:history="1">
        <w:r>
          <w:rPr>
            <w:rStyle w:val="Hypertextovodkaz"/>
            <w:rFonts w:ascii="Arial" w:hAnsi="Arial" w:cs="Arial"/>
            <w:b/>
            <w:bCs/>
            <w:color w:val="0645AD"/>
            <w:sz w:val="24"/>
            <w:szCs w:val="24"/>
          </w:rPr>
          <w:t>editovat zdroj</w:t>
        </w:r>
      </w:hyperlink>
      <w:r>
        <w:rPr>
          <w:rStyle w:val="mw-editsection-bracket"/>
          <w:rFonts w:ascii="Arial" w:hAnsi="Arial" w:cs="Arial"/>
          <w:b/>
          <w:bCs/>
          <w:color w:val="54595D"/>
        </w:rPr>
        <w:t>]</w:t>
      </w:r>
    </w:p>
    <w:p w14:paraId="1D7A38F0" w14:textId="1557F0E8" w:rsidR="00F24823" w:rsidRDefault="00F24823" w:rsidP="00F24823">
      <w:pPr>
        <w:pStyle w:val="Normln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NNO jsou </w:t>
      </w:r>
      <w:hyperlink r:id="rId14" w:tooltip="Právnická osoba" w:history="1">
        <w:r>
          <w:rPr>
            <w:rStyle w:val="Hypertextovodkaz"/>
            <w:rFonts w:ascii="Arial" w:hAnsi="Arial" w:cs="Arial"/>
            <w:color w:val="0645AD"/>
            <w:sz w:val="21"/>
            <w:szCs w:val="21"/>
          </w:rPr>
          <w:t>právnickými osobami</w:t>
        </w:r>
      </w:hyperlink>
      <w:r>
        <w:rPr>
          <w:rFonts w:ascii="Arial" w:hAnsi="Arial" w:cs="Arial"/>
          <w:color w:val="202122"/>
          <w:sz w:val="21"/>
          <w:szCs w:val="21"/>
        </w:rPr>
        <w:t> </w:t>
      </w:r>
      <w:hyperlink r:id="rId15" w:tooltip="Soukromé právo" w:history="1">
        <w:r>
          <w:rPr>
            <w:rStyle w:val="Hypertextovodkaz"/>
            <w:rFonts w:ascii="Arial" w:hAnsi="Arial" w:cs="Arial"/>
            <w:color w:val="0645AD"/>
            <w:sz w:val="21"/>
            <w:szCs w:val="21"/>
          </w:rPr>
          <w:t>soukromého práva</w:t>
        </w:r>
      </w:hyperlink>
      <w:r w:rsidR="00823D16">
        <w:rPr>
          <w:rFonts w:ascii="Arial" w:hAnsi="Arial" w:cs="Arial"/>
          <w:color w:val="202122"/>
          <w:sz w:val="21"/>
          <w:szCs w:val="21"/>
        </w:rPr>
        <w:t xml:space="preserve"> a </w:t>
      </w:r>
      <w:r>
        <w:rPr>
          <w:rFonts w:ascii="Arial" w:hAnsi="Arial" w:cs="Arial"/>
          <w:color w:val="202122"/>
          <w:sz w:val="21"/>
          <w:szCs w:val="21"/>
        </w:rPr>
        <w:t>patří mezi formalizované struktury </w:t>
      </w:r>
      <w:hyperlink r:id="rId16" w:tooltip="Občanská společnost" w:history="1">
        <w:r>
          <w:rPr>
            <w:rStyle w:val="Hypertextovodkaz"/>
            <w:rFonts w:ascii="Arial" w:hAnsi="Arial" w:cs="Arial"/>
            <w:color w:val="0645AD"/>
            <w:sz w:val="21"/>
            <w:szCs w:val="21"/>
          </w:rPr>
          <w:t>občanské společnosti</w:t>
        </w:r>
      </w:hyperlink>
      <w:r>
        <w:rPr>
          <w:rFonts w:ascii="Arial" w:hAnsi="Arial" w:cs="Arial"/>
          <w:color w:val="202122"/>
          <w:sz w:val="21"/>
          <w:szCs w:val="21"/>
        </w:rPr>
        <w:t>. Typické NNO naplňují znaky mezinárodně sdílené definice NNO, jejímiž autory jsou americký sociolog L. M. Salamon</w:t>
      </w:r>
      <w:r w:rsidR="00823D16">
        <w:rPr>
          <w:rFonts w:ascii="Arial" w:hAnsi="Arial" w:cs="Arial"/>
          <w:color w:val="202122"/>
          <w:sz w:val="21"/>
          <w:szCs w:val="21"/>
        </w:rPr>
        <w:t xml:space="preserve"> a </w:t>
      </w:r>
      <w:r>
        <w:rPr>
          <w:rFonts w:ascii="Arial" w:hAnsi="Arial" w:cs="Arial"/>
          <w:color w:val="202122"/>
          <w:sz w:val="21"/>
          <w:szCs w:val="21"/>
        </w:rPr>
        <w:t>německý sociolog H. K. Anheier</w:t>
      </w:r>
      <w:hyperlink r:id="rId17" w:anchor="cite_note-2" w:history="1">
        <w:r>
          <w:rPr>
            <w:rStyle w:val="Hypertextovodkaz"/>
            <w:rFonts w:ascii="Arial" w:hAnsi="Arial" w:cs="Arial"/>
            <w:color w:val="0645AD"/>
            <w:sz w:val="21"/>
            <w:szCs w:val="21"/>
            <w:vertAlign w:val="superscript"/>
          </w:rPr>
          <w:t>[2]</w:t>
        </w:r>
      </w:hyperlink>
      <w:r>
        <w:rPr>
          <w:rFonts w:ascii="Arial" w:hAnsi="Arial" w:cs="Arial"/>
          <w:color w:val="202122"/>
          <w:sz w:val="21"/>
          <w:szCs w:val="21"/>
        </w:rPr>
        <w:t>:</w:t>
      </w:r>
    </w:p>
    <w:p w14:paraId="74E717F1" w14:textId="77777777" w:rsidR="00F24823" w:rsidRDefault="00F24823" w:rsidP="00F24823">
      <w:pPr>
        <w:numPr>
          <w:ilvl w:val="0"/>
          <w:numId w:val="1"/>
        </w:numPr>
        <w:shd w:val="clear" w:color="auto" w:fill="FFFFFF"/>
        <w:spacing w:before="100" w:beforeAutospacing="1" w:after="24" w:line="240" w:lineRule="auto"/>
        <w:ind w:left="1104"/>
        <w:rPr>
          <w:rFonts w:ascii="Arial" w:hAnsi="Arial" w:cs="Arial"/>
          <w:color w:val="202122"/>
          <w:sz w:val="21"/>
          <w:szCs w:val="21"/>
        </w:rPr>
      </w:pPr>
      <w:r>
        <w:rPr>
          <w:rFonts w:ascii="Arial" w:hAnsi="Arial" w:cs="Arial"/>
          <w:b/>
          <w:bCs/>
          <w:color w:val="202122"/>
          <w:sz w:val="21"/>
          <w:szCs w:val="21"/>
        </w:rPr>
        <w:t>Organizovanost</w:t>
      </w:r>
      <w:r>
        <w:rPr>
          <w:rFonts w:ascii="Arial" w:hAnsi="Arial" w:cs="Arial"/>
          <w:color w:val="202122"/>
          <w:sz w:val="21"/>
          <w:szCs w:val="21"/>
        </w:rPr>
        <w:t> (stálá, formalizovaná struktura)</w:t>
      </w:r>
    </w:p>
    <w:p w14:paraId="608E60B3" w14:textId="48A6289C" w:rsidR="00F24823" w:rsidRDefault="00F24823" w:rsidP="00F24823">
      <w:pPr>
        <w:numPr>
          <w:ilvl w:val="0"/>
          <w:numId w:val="1"/>
        </w:numPr>
        <w:shd w:val="clear" w:color="auto" w:fill="FFFFFF"/>
        <w:spacing w:before="100" w:beforeAutospacing="1" w:after="24" w:line="240" w:lineRule="auto"/>
        <w:ind w:left="1104"/>
        <w:rPr>
          <w:rFonts w:ascii="Arial" w:hAnsi="Arial" w:cs="Arial"/>
          <w:color w:val="202122"/>
          <w:sz w:val="21"/>
          <w:szCs w:val="21"/>
        </w:rPr>
      </w:pPr>
      <w:r>
        <w:rPr>
          <w:rFonts w:ascii="Arial" w:hAnsi="Arial" w:cs="Arial"/>
          <w:b/>
          <w:bCs/>
          <w:color w:val="202122"/>
          <w:sz w:val="21"/>
          <w:szCs w:val="21"/>
        </w:rPr>
        <w:t>Soukromý charakter</w:t>
      </w:r>
      <w:r w:rsidR="00823D16">
        <w:rPr>
          <w:rFonts w:ascii="Arial" w:hAnsi="Arial" w:cs="Arial"/>
          <w:b/>
          <w:bCs/>
          <w:color w:val="202122"/>
          <w:sz w:val="21"/>
          <w:szCs w:val="21"/>
        </w:rPr>
        <w:t xml:space="preserve"> a </w:t>
      </w:r>
      <w:r>
        <w:rPr>
          <w:rFonts w:ascii="Arial" w:hAnsi="Arial" w:cs="Arial"/>
          <w:b/>
          <w:bCs/>
          <w:color w:val="202122"/>
          <w:sz w:val="21"/>
          <w:szCs w:val="21"/>
        </w:rPr>
        <w:t>nezávislost na státu</w:t>
      </w:r>
      <w:r>
        <w:rPr>
          <w:rFonts w:ascii="Arial" w:hAnsi="Arial" w:cs="Arial"/>
          <w:color w:val="202122"/>
          <w:sz w:val="21"/>
          <w:szCs w:val="21"/>
        </w:rPr>
        <w:t> (soukromoprávnost)</w:t>
      </w:r>
    </w:p>
    <w:p w14:paraId="51209F73" w14:textId="65C06ED0" w:rsidR="00F24823" w:rsidRDefault="00F24823" w:rsidP="00F24823">
      <w:pPr>
        <w:numPr>
          <w:ilvl w:val="0"/>
          <w:numId w:val="1"/>
        </w:numPr>
        <w:shd w:val="clear" w:color="auto" w:fill="FFFFFF"/>
        <w:spacing w:before="100" w:beforeAutospacing="1" w:after="24" w:line="240" w:lineRule="auto"/>
        <w:ind w:left="1104"/>
        <w:rPr>
          <w:rFonts w:ascii="Arial" w:hAnsi="Arial" w:cs="Arial"/>
          <w:color w:val="202122"/>
          <w:sz w:val="21"/>
          <w:szCs w:val="21"/>
        </w:rPr>
      </w:pPr>
      <w:r>
        <w:rPr>
          <w:rFonts w:ascii="Arial" w:hAnsi="Arial" w:cs="Arial"/>
          <w:b/>
          <w:bCs/>
          <w:color w:val="202122"/>
          <w:sz w:val="21"/>
          <w:szCs w:val="21"/>
        </w:rPr>
        <w:t>Nerozdělování zisku</w:t>
      </w:r>
      <w:r>
        <w:rPr>
          <w:rFonts w:ascii="Arial" w:hAnsi="Arial" w:cs="Arial"/>
          <w:color w:val="202122"/>
          <w:sz w:val="21"/>
          <w:szCs w:val="21"/>
        </w:rPr>
        <w:t> (mezi členy</w:t>
      </w:r>
      <w:r w:rsidR="00823D16">
        <w:rPr>
          <w:rFonts w:ascii="Arial" w:hAnsi="Arial" w:cs="Arial"/>
          <w:color w:val="202122"/>
          <w:sz w:val="21"/>
          <w:szCs w:val="21"/>
        </w:rPr>
        <w:t xml:space="preserve"> a </w:t>
      </w:r>
      <w:r>
        <w:rPr>
          <w:rFonts w:ascii="Arial" w:hAnsi="Arial" w:cs="Arial"/>
          <w:color w:val="202122"/>
          <w:sz w:val="21"/>
          <w:szCs w:val="21"/>
        </w:rPr>
        <w:t>rozhodující osoby)</w:t>
      </w:r>
    </w:p>
    <w:p w14:paraId="6B91D23F" w14:textId="77777777" w:rsidR="00F24823" w:rsidRDefault="00F24823" w:rsidP="00F24823">
      <w:pPr>
        <w:numPr>
          <w:ilvl w:val="0"/>
          <w:numId w:val="1"/>
        </w:numPr>
        <w:shd w:val="clear" w:color="auto" w:fill="FFFFFF"/>
        <w:spacing w:before="100" w:beforeAutospacing="1" w:after="24" w:line="240" w:lineRule="auto"/>
        <w:ind w:left="1104"/>
        <w:rPr>
          <w:rFonts w:ascii="Arial" w:hAnsi="Arial" w:cs="Arial"/>
          <w:color w:val="202122"/>
          <w:sz w:val="21"/>
          <w:szCs w:val="21"/>
        </w:rPr>
      </w:pPr>
      <w:r>
        <w:rPr>
          <w:rFonts w:ascii="Arial" w:hAnsi="Arial" w:cs="Arial"/>
          <w:b/>
          <w:bCs/>
          <w:color w:val="202122"/>
          <w:sz w:val="21"/>
          <w:szCs w:val="21"/>
        </w:rPr>
        <w:t>Samosprávnost</w:t>
      </w:r>
      <w:r>
        <w:rPr>
          <w:rFonts w:ascii="Arial" w:hAnsi="Arial" w:cs="Arial"/>
          <w:color w:val="202122"/>
          <w:sz w:val="21"/>
          <w:szCs w:val="21"/>
        </w:rPr>
        <w:t> (vnitřní struktura)</w:t>
      </w:r>
    </w:p>
    <w:p w14:paraId="543BA210" w14:textId="77777777" w:rsidR="00F24823" w:rsidRDefault="00F24823" w:rsidP="00F24823">
      <w:pPr>
        <w:numPr>
          <w:ilvl w:val="0"/>
          <w:numId w:val="1"/>
        </w:numPr>
        <w:shd w:val="clear" w:color="auto" w:fill="FFFFFF"/>
        <w:spacing w:before="100" w:beforeAutospacing="1" w:after="24" w:line="240" w:lineRule="auto"/>
        <w:ind w:left="1104"/>
        <w:rPr>
          <w:rFonts w:ascii="Arial" w:hAnsi="Arial" w:cs="Arial"/>
          <w:color w:val="202122"/>
          <w:sz w:val="21"/>
          <w:szCs w:val="21"/>
        </w:rPr>
      </w:pPr>
      <w:r>
        <w:rPr>
          <w:rFonts w:ascii="Arial" w:hAnsi="Arial" w:cs="Arial"/>
          <w:b/>
          <w:bCs/>
          <w:color w:val="202122"/>
          <w:sz w:val="21"/>
          <w:szCs w:val="21"/>
        </w:rPr>
        <w:t>Dobrovolnost</w:t>
      </w:r>
      <w:r>
        <w:rPr>
          <w:rFonts w:ascii="Arial" w:hAnsi="Arial" w:cs="Arial"/>
          <w:color w:val="202122"/>
          <w:sz w:val="21"/>
          <w:szCs w:val="21"/>
        </w:rPr>
        <w:t> (ve smyslu „s účastí dobrovolníků“)</w:t>
      </w:r>
    </w:p>
    <w:p w14:paraId="0EC51E4D" w14:textId="77777777" w:rsidR="00F24823" w:rsidRDefault="00F24823" w:rsidP="00F24823">
      <w:pPr>
        <w:pStyle w:val="Nadpis2"/>
        <w:pBdr>
          <w:bottom w:val="single" w:sz="6" w:space="0" w:color="A2A9B1"/>
        </w:pBdr>
        <w:shd w:val="clear" w:color="auto" w:fill="FFFFFF"/>
        <w:spacing w:before="240" w:after="60"/>
        <w:rPr>
          <w:rFonts w:ascii="Georgia" w:hAnsi="Georgia" w:cs="Times New Roman"/>
          <w:color w:val="000000"/>
          <w:sz w:val="36"/>
          <w:szCs w:val="36"/>
        </w:rPr>
      </w:pPr>
      <w:r>
        <w:rPr>
          <w:rStyle w:val="mw-headline"/>
          <w:rFonts w:ascii="Georgia" w:hAnsi="Georgia"/>
          <w:b/>
          <w:bCs/>
          <w:color w:val="000000"/>
        </w:rPr>
        <w:t>Dělení NNO</w:t>
      </w:r>
      <w:r>
        <w:rPr>
          <w:rStyle w:val="mw-editsection-bracket"/>
          <w:rFonts w:ascii="Arial" w:hAnsi="Arial" w:cs="Arial"/>
          <w:b/>
          <w:bCs/>
          <w:color w:val="54595D"/>
        </w:rPr>
        <w:t>[</w:t>
      </w:r>
      <w:hyperlink r:id="rId18" w:tooltip="Editace sekce: Dělení NNO" w:history="1">
        <w:r>
          <w:rPr>
            <w:rStyle w:val="Hypertextovodkaz"/>
            <w:rFonts w:ascii="Arial" w:hAnsi="Arial" w:cs="Arial"/>
            <w:b/>
            <w:bCs/>
            <w:color w:val="0645AD"/>
            <w:sz w:val="24"/>
            <w:szCs w:val="24"/>
          </w:rPr>
          <w:t>editovat</w:t>
        </w:r>
      </w:hyperlink>
      <w:r>
        <w:rPr>
          <w:rStyle w:val="mw-editsection-divider"/>
          <w:rFonts w:ascii="Arial" w:hAnsi="Arial" w:cs="Arial"/>
          <w:b/>
          <w:bCs/>
          <w:color w:val="54595D"/>
          <w:sz w:val="24"/>
          <w:szCs w:val="24"/>
        </w:rPr>
        <w:t> | </w:t>
      </w:r>
      <w:hyperlink r:id="rId19" w:tooltip="Editace sekce: Dělení NNO" w:history="1">
        <w:r>
          <w:rPr>
            <w:rStyle w:val="Hypertextovodkaz"/>
            <w:rFonts w:ascii="Arial" w:hAnsi="Arial" w:cs="Arial"/>
            <w:b/>
            <w:bCs/>
            <w:color w:val="0645AD"/>
            <w:sz w:val="24"/>
            <w:szCs w:val="24"/>
          </w:rPr>
          <w:t>editovat zdroj</w:t>
        </w:r>
      </w:hyperlink>
      <w:r>
        <w:rPr>
          <w:rStyle w:val="mw-editsection-bracket"/>
          <w:rFonts w:ascii="Arial" w:hAnsi="Arial" w:cs="Arial"/>
          <w:b/>
          <w:bCs/>
          <w:color w:val="54595D"/>
        </w:rPr>
        <w:t>]</w:t>
      </w:r>
    </w:p>
    <w:p w14:paraId="3B282552" w14:textId="77777777" w:rsidR="00F24823" w:rsidRDefault="00F24823" w:rsidP="00F24823">
      <w:pPr>
        <w:pStyle w:val="Nadpis3"/>
        <w:shd w:val="clear" w:color="auto" w:fill="FFFFFF"/>
        <w:spacing w:before="72"/>
        <w:rPr>
          <w:rFonts w:ascii="Arial" w:hAnsi="Arial" w:cs="Arial"/>
          <w:b/>
          <w:bCs/>
          <w:color w:val="000000"/>
          <w:sz w:val="29"/>
          <w:szCs w:val="29"/>
        </w:rPr>
      </w:pPr>
      <w:r>
        <w:rPr>
          <w:rStyle w:val="mw-headline"/>
          <w:rFonts w:ascii="Arial" w:hAnsi="Arial" w:cs="Arial"/>
          <w:color w:val="000000"/>
          <w:sz w:val="29"/>
          <w:szCs w:val="29"/>
        </w:rPr>
        <w:t>Právní formy NNO</w:t>
      </w:r>
      <w:r>
        <w:rPr>
          <w:rStyle w:val="mw-editsection-bracket"/>
          <w:rFonts w:ascii="Arial" w:hAnsi="Arial" w:cs="Arial"/>
          <w:b/>
          <w:bCs/>
          <w:color w:val="54595D"/>
        </w:rPr>
        <w:t>[</w:t>
      </w:r>
      <w:hyperlink r:id="rId20" w:tooltip="Editace sekce: Právní formy NNO" w:history="1">
        <w:r>
          <w:rPr>
            <w:rStyle w:val="Hypertextovodkaz"/>
            <w:rFonts w:ascii="Arial" w:hAnsi="Arial" w:cs="Arial"/>
            <w:b/>
            <w:bCs/>
            <w:color w:val="0645AD"/>
          </w:rPr>
          <w:t>editovat</w:t>
        </w:r>
      </w:hyperlink>
      <w:r>
        <w:rPr>
          <w:rStyle w:val="mw-editsection-divider"/>
          <w:rFonts w:ascii="Arial" w:hAnsi="Arial" w:cs="Arial"/>
          <w:b/>
          <w:bCs/>
          <w:color w:val="54595D"/>
        </w:rPr>
        <w:t> | </w:t>
      </w:r>
      <w:hyperlink r:id="rId21" w:tooltip="Editace sekce: Právní formy NNO" w:history="1">
        <w:r>
          <w:rPr>
            <w:rStyle w:val="Hypertextovodkaz"/>
            <w:rFonts w:ascii="Arial" w:hAnsi="Arial" w:cs="Arial"/>
            <w:b/>
            <w:bCs/>
            <w:color w:val="0645AD"/>
          </w:rPr>
          <w:t>editovat zdroj</w:t>
        </w:r>
      </w:hyperlink>
      <w:r>
        <w:rPr>
          <w:rStyle w:val="mw-editsection-bracket"/>
          <w:rFonts w:ascii="Arial" w:hAnsi="Arial" w:cs="Arial"/>
          <w:b/>
          <w:bCs/>
          <w:color w:val="54595D"/>
        </w:rPr>
        <w:t>]</w:t>
      </w:r>
    </w:p>
    <w:p w14:paraId="0E2CA138" w14:textId="0BBC9DBB" w:rsidR="00F24823" w:rsidRDefault="00F24823" w:rsidP="00F24823">
      <w:pPr>
        <w:pStyle w:val="Normln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Vymezení NNO, zpracované </w:t>
      </w:r>
      <w:hyperlink r:id="rId22" w:tooltip="Rada vlády pro nestátní neziskové organizace (stránka neexistuje)" w:history="1">
        <w:r>
          <w:rPr>
            <w:rStyle w:val="Hypertextovodkaz"/>
            <w:rFonts w:ascii="Arial" w:hAnsi="Arial" w:cs="Arial"/>
            <w:color w:val="BA0000"/>
            <w:sz w:val="21"/>
            <w:szCs w:val="21"/>
          </w:rPr>
          <w:t>Radou vlády pro nestátní neziskové organizace</w:t>
        </w:r>
      </w:hyperlink>
      <w:r w:rsidR="00823D16">
        <w:rPr>
          <w:rFonts w:ascii="Arial" w:hAnsi="Arial" w:cs="Arial"/>
          <w:color w:val="202122"/>
          <w:sz w:val="21"/>
          <w:szCs w:val="21"/>
        </w:rPr>
        <w:t xml:space="preserve"> a </w:t>
      </w:r>
      <w:r>
        <w:rPr>
          <w:rFonts w:ascii="Arial" w:hAnsi="Arial" w:cs="Arial"/>
          <w:color w:val="202122"/>
          <w:sz w:val="21"/>
          <w:szCs w:val="21"/>
        </w:rPr>
        <w:t>používané pro účely této státní politiky, vychází</w:t>
      </w:r>
      <w:r w:rsidR="00823D16">
        <w:rPr>
          <w:rFonts w:ascii="Arial" w:hAnsi="Arial" w:cs="Arial"/>
          <w:color w:val="202122"/>
          <w:sz w:val="21"/>
          <w:szCs w:val="21"/>
        </w:rPr>
        <w:t xml:space="preserve"> z </w:t>
      </w:r>
      <w:r>
        <w:rPr>
          <w:rFonts w:ascii="Arial" w:hAnsi="Arial" w:cs="Arial"/>
          <w:color w:val="202122"/>
          <w:sz w:val="21"/>
          <w:szCs w:val="21"/>
        </w:rPr>
        <w:t>právních forem typických pro NNO. Toto vymezení nepolemizuje</w:t>
      </w:r>
      <w:r w:rsidR="00823D16">
        <w:rPr>
          <w:rFonts w:ascii="Arial" w:hAnsi="Arial" w:cs="Arial"/>
          <w:color w:val="202122"/>
          <w:sz w:val="21"/>
          <w:szCs w:val="21"/>
        </w:rPr>
        <w:t xml:space="preserve"> s </w:t>
      </w:r>
      <w:r>
        <w:rPr>
          <w:rFonts w:ascii="Arial" w:hAnsi="Arial" w:cs="Arial"/>
          <w:color w:val="202122"/>
          <w:sz w:val="21"/>
          <w:szCs w:val="21"/>
        </w:rPr>
        <w:t>mezinárodním vymezením, ale zužuje okruh právních forem, které ji naplňují. Podle této definice jsou za NNO považovány tyto právní formy soukromého práva:</w:t>
      </w:r>
      <w:hyperlink r:id="rId23" w:anchor="cite_note-3" w:history="1">
        <w:r>
          <w:rPr>
            <w:rStyle w:val="Hypertextovodkaz"/>
            <w:rFonts w:ascii="Arial" w:hAnsi="Arial" w:cs="Arial"/>
            <w:color w:val="0645AD"/>
            <w:sz w:val="21"/>
            <w:szCs w:val="21"/>
            <w:vertAlign w:val="superscript"/>
          </w:rPr>
          <w:t>[3]</w:t>
        </w:r>
      </w:hyperlink>
    </w:p>
    <w:p w14:paraId="6131A06F" w14:textId="43FA7413" w:rsidR="00F24823" w:rsidRDefault="00823D16" w:rsidP="00F24823">
      <w:pPr>
        <w:numPr>
          <w:ilvl w:val="0"/>
          <w:numId w:val="2"/>
        </w:numPr>
        <w:shd w:val="clear" w:color="auto" w:fill="FFFFFF"/>
        <w:spacing w:before="100" w:beforeAutospacing="1" w:after="24" w:line="240" w:lineRule="auto"/>
        <w:ind w:left="1104"/>
        <w:rPr>
          <w:rFonts w:ascii="Arial" w:hAnsi="Arial" w:cs="Arial"/>
          <w:color w:val="202122"/>
          <w:sz w:val="21"/>
          <w:szCs w:val="21"/>
        </w:rPr>
      </w:pPr>
      <w:hyperlink r:id="rId24" w:tooltip="Spolek" w:history="1">
        <w:r w:rsidR="00F24823">
          <w:rPr>
            <w:rStyle w:val="Hypertextovodkaz"/>
            <w:rFonts w:ascii="Arial" w:hAnsi="Arial" w:cs="Arial"/>
            <w:b/>
            <w:bCs/>
            <w:color w:val="0645AD"/>
            <w:sz w:val="21"/>
            <w:szCs w:val="21"/>
          </w:rPr>
          <w:t>Spolky</w:t>
        </w:r>
      </w:hyperlink>
      <w:r>
        <w:rPr>
          <w:rFonts w:ascii="Arial" w:hAnsi="Arial" w:cs="Arial"/>
          <w:b/>
          <w:bCs/>
          <w:color w:val="202122"/>
          <w:sz w:val="21"/>
          <w:szCs w:val="21"/>
        </w:rPr>
        <w:t xml:space="preserve"> a </w:t>
      </w:r>
      <w:r w:rsidR="00F24823">
        <w:rPr>
          <w:rFonts w:ascii="Arial" w:hAnsi="Arial" w:cs="Arial"/>
          <w:b/>
          <w:bCs/>
          <w:color w:val="202122"/>
          <w:sz w:val="21"/>
          <w:szCs w:val="21"/>
        </w:rPr>
        <w:t>pobočné spolky</w:t>
      </w:r>
      <w:r w:rsidR="00F24823">
        <w:rPr>
          <w:rFonts w:ascii="Arial" w:hAnsi="Arial" w:cs="Arial"/>
          <w:color w:val="202122"/>
          <w:sz w:val="21"/>
          <w:szCs w:val="21"/>
        </w:rPr>
        <w:t> (nově podle </w:t>
      </w:r>
      <w:hyperlink r:id="rId25" w:tooltip="Občanský zákoník (Česko, 2012)" w:history="1">
        <w:r w:rsidR="00F24823">
          <w:rPr>
            <w:rStyle w:val="Hypertextovodkaz"/>
            <w:rFonts w:ascii="Arial" w:hAnsi="Arial" w:cs="Arial"/>
            <w:color w:val="0645AD"/>
            <w:sz w:val="21"/>
            <w:szCs w:val="21"/>
          </w:rPr>
          <w:t>NOZ</w:t>
        </w:r>
      </w:hyperlink>
      <w:r w:rsidR="00F24823">
        <w:rPr>
          <w:rFonts w:ascii="Arial" w:hAnsi="Arial" w:cs="Arial"/>
          <w:color w:val="202122"/>
          <w:sz w:val="21"/>
          <w:szCs w:val="21"/>
        </w:rPr>
        <w:t> § 214–302), dříve občanská sdružení</w:t>
      </w:r>
      <w:r>
        <w:rPr>
          <w:rFonts w:ascii="Arial" w:hAnsi="Arial" w:cs="Arial"/>
          <w:color w:val="202122"/>
          <w:sz w:val="21"/>
          <w:szCs w:val="21"/>
        </w:rPr>
        <w:t xml:space="preserve"> a </w:t>
      </w:r>
      <w:r w:rsidR="00F24823">
        <w:rPr>
          <w:rFonts w:ascii="Arial" w:hAnsi="Arial" w:cs="Arial"/>
          <w:color w:val="202122"/>
          <w:sz w:val="21"/>
          <w:szCs w:val="21"/>
        </w:rPr>
        <w:t>jejich organizační jednotky (podle zákona č. 83/1990 Sb.,</w:t>
      </w:r>
      <w:r>
        <w:rPr>
          <w:rFonts w:ascii="Arial" w:hAnsi="Arial" w:cs="Arial"/>
          <w:color w:val="202122"/>
          <w:sz w:val="21"/>
          <w:szCs w:val="21"/>
        </w:rPr>
        <w:t xml:space="preserve"> o </w:t>
      </w:r>
      <w:r w:rsidR="00F24823">
        <w:rPr>
          <w:rFonts w:ascii="Arial" w:hAnsi="Arial" w:cs="Arial"/>
          <w:color w:val="202122"/>
          <w:sz w:val="21"/>
          <w:szCs w:val="21"/>
        </w:rPr>
        <w:t>sdružování občanů),</w:t>
      </w:r>
    </w:p>
    <w:p w14:paraId="47E499EA" w14:textId="243585C9" w:rsidR="00F24823" w:rsidRDefault="00823D16" w:rsidP="00F24823">
      <w:pPr>
        <w:numPr>
          <w:ilvl w:val="0"/>
          <w:numId w:val="2"/>
        </w:numPr>
        <w:shd w:val="clear" w:color="auto" w:fill="FFFFFF"/>
        <w:spacing w:before="100" w:beforeAutospacing="1" w:after="24" w:line="240" w:lineRule="auto"/>
        <w:ind w:left="1104"/>
        <w:rPr>
          <w:rFonts w:ascii="Arial" w:hAnsi="Arial" w:cs="Arial"/>
          <w:color w:val="202122"/>
          <w:sz w:val="21"/>
          <w:szCs w:val="21"/>
        </w:rPr>
      </w:pPr>
      <w:hyperlink r:id="rId26" w:tooltip="Nadace" w:history="1">
        <w:r w:rsidR="00F24823">
          <w:rPr>
            <w:rStyle w:val="Hypertextovodkaz"/>
            <w:rFonts w:ascii="Arial" w:hAnsi="Arial" w:cs="Arial"/>
            <w:b/>
            <w:bCs/>
            <w:color w:val="0645AD"/>
            <w:sz w:val="21"/>
            <w:szCs w:val="21"/>
          </w:rPr>
          <w:t>Nadace</w:t>
        </w:r>
      </w:hyperlink>
      <w:r>
        <w:rPr>
          <w:rFonts w:ascii="Arial" w:hAnsi="Arial" w:cs="Arial"/>
          <w:b/>
          <w:bCs/>
          <w:color w:val="202122"/>
          <w:sz w:val="21"/>
          <w:szCs w:val="21"/>
        </w:rPr>
        <w:t xml:space="preserve"> a </w:t>
      </w:r>
      <w:hyperlink r:id="rId27" w:tooltip="Nadační fond" w:history="1">
        <w:r w:rsidR="00F24823">
          <w:rPr>
            <w:rStyle w:val="Hypertextovodkaz"/>
            <w:rFonts w:ascii="Arial" w:hAnsi="Arial" w:cs="Arial"/>
            <w:b/>
            <w:bCs/>
            <w:color w:val="0645AD"/>
            <w:sz w:val="21"/>
            <w:szCs w:val="21"/>
          </w:rPr>
          <w:t>nadační fondy</w:t>
        </w:r>
      </w:hyperlink>
      <w:r w:rsidR="00F24823">
        <w:rPr>
          <w:rFonts w:ascii="Arial" w:hAnsi="Arial" w:cs="Arial"/>
          <w:color w:val="202122"/>
          <w:sz w:val="21"/>
          <w:szCs w:val="21"/>
        </w:rPr>
        <w:t> (dříve podle zákona č. 227/1997 Sb.,</w:t>
      </w:r>
      <w:r>
        <w:rPr>
          <w:rFonts w:ascii="Arial" w:hAnsi="Arial" w:cs="Arial"/>
          <w:color w:val="202122"/>
          <w:sz w:val="21"/>
          <w:szCs w:val="21"/>
        </w:rPr>
        <w:t xml:space="preserve"> o </w:t>
      </w:r>
      <w:r w:rsidR="00F24823">
        <w:rPr>
          <w:rFonts w:ascii="Arial" w:hAnsi="Arial" w:cs="Arial"/>
          <w:color w:val="202122"/>
          <w:sz w:val="21"/>
          <w:szCs w:val="21"/>
        </w:rPr>
        <w:t>nadacích</w:t>
      </w:r>
      <w:r>
        <w:rPr>
          <w:rFonts w:ascii="Arial" w:hAnsi="Arial" w:cs="Arial"/>
          <w:color w:val="202122"/>
          <w:sz w:val="21"/>
          <w:szCs w:val="21"/>
        </w:rPr>
        <w:t xml:space="preserve"> a </w:t>
      </w:r>
      <w:r w:rsidR="00F24823">
        <w:rPr>
          <w:rFonts w:ascii="Arial" w:hAnsi="Arial" w:cs="Arial"/>
          <w:color w:val="202122"/>
          <w:sz w:val="21"/>
          <w:szCs w:val="21"/>
        </w:rPr>
        <w:t>nadačních fondech, nyní podle § 306–401 NOZ),</w:t>
      </w:r>
    </w:p>
    <w:p w14:paraId="27F18CD0" w14:textId="2B1BF90C" w:rsidR="00F24823" w:rsidRDefault="00823D16" w:rsidP="00F24823">
      <w:pPr>
        <w:numPr>
          <w:ilvl w:val="0"/>
          <w:numId w:val="2"/>
        </w:numPr>
        <w:shd w:val="clear" w:color="auto" w:fill="FFFFFF"/>
        <w:spacing w:before="100" w:beforeAutospacing="1" w:after="24" w:line="240" w:lineRule="auto"/>
        <w:ind w:left="1104"/>
        <w:rPr>
          <w:rFonts w:ascii="Arial" w:hAnsi="Arial" w:cs="Arial"/>
          <w:color w:val="202122"/>
          <w:sz w:val="21"/>
          <w:szCs w:val="21"/>
        </w:rPr>
      </w:pPr>
      <w:hyperlink r:id="rId28" w:tooltip="Účelová zařízení církví (stránka neexistuje)" w:history="1">
        <w:r w:rsidR="00F24823">
          <w:rPr>
            <w:rStyle w:val="Hypertextovodkaz"/>
            <w:rFonts w:ascii="Arial" w:hAnsi="Arial" w:cs="Arial"/>
            <w:b/>
            <w:bCs/>
            <w:color w:val="BA0000"/>
            <w:sz w:val="21"/>
            <w:szCs w:val="21"/>
          </w:rPr>
          <w:t>Účelová zařízení církví</w:t>
        </w:r>
      </w:hyperlink>
      <w:r w:rsidR="00F24823">
        <w:rPr>
          <w:rFonts w:ascii="Arial" w:hAnsi="Arial" w:cs="Arial"/>
          <w:color w:val="202122"/>
          <w:sz w:val="21"/>
          <w:szCs w:val="21"/>
        </w:rPr>
        <w:t>, zřizované </w:t>
      </w:r>
      <w:hyperlink r:id="rId29" w:tooltip="Církev" w:history="1">
        <w:r w:rsidR="00F24823">
          <w:rPr>
            <w:rStyle w:val="Hypertextovodkaz"/>
            <w:rFonts w:ascii="Arial" w:hAnsi="Arial" w:cs="Arial"/>
            <w:color w:val="0645AD"/>
            <w:sz w:val="21"/>
            <w:szCs w:val="21"/>
          </w:rPr>
          <w:t>církvemi</w:t>
        </w:r>
      </w:hyperlink>
      <w:r>
        <w:rPr>
          <w:rFonts w:ascii="Arial" w:hAnsi="Arial" w:cs="Arial"/>
          <w:color w:val="202122"/>
          <w:sz w:val="21"/>
          <w:szCs w:val="21"/>
        </w:rPr>
        <w:t xml:space="preserve"> a </w:t>
      </w:r>
      <w:hyperlink r:id="rId30" w:tooltip="Náboženská společnost" w:history="1">
        <w:r w:rsidR="00F24823">
          <w:rPr>
            <w:rStyle w:val="Hypertextovodkaz"/>
            <w:rFonts w:ascii="Arial" w:hAnsi="Arial" w:cs="Arial"/>
            <w:color w:val="0645AD"/>
            <w:sz w:val="21"/>
            <w:szCs w:val="21"/>
          </w:rPr>
          <w:t>náboženskými společnostmi</w:t>
        </w:r>
      </w:hyperlink>
      <w:r w:rsidR="00F24823">
        <w:rPr>
          <w:rFonts w:ascii="Arial" w:hAnsi="Arial" w:cs="Arial"/>
          <w:color w:val="202122"/>
          <w:sz w:val="21"/>
          <w:szCs w:val="21"/>
        </w:rPr>
        <w:t> podle zákona č. 3/2002 Sb.,</w:t>
      </w:r>
      <w:r>
        <w:rPr>
          <w:rFonts w:ascii="Arial" w:hAnsi="Arial" w:cs="Arial"/>
          <w:color w:val="202122"/>
          <w:sz w:val="21"/>
          <w:szCs w:val="21"/>
        </w:rPr>
        <w:t xml:space="preserve"> o </w:t>
      </w:r>
      <w:r w:rsidR="00F24823">
        <w:rPr>
          <w:rFonts w:ascii="Arial" w:hAnsi="Arial" w:cs="Arial"/>
          <w:color w:val="202122"/>
          <w:sz w:val="21"/>
          <w:szCs w:val="21"/>
        </w:rPr>
        <w:t>svobodě náboženského vyznání</w:t>
      </w:r>
      <w:r>
        <w:rPr>
          <w:rFonts w:ascii="Arial" w:hAnsi="Arial" w:cs="Arial"/>
          <w:color w:val="202122"/>
          <w:sz w:val="21"/>
          <w:szCs w:val="21"/>
        </w:rPr>
        <w:t xml:space="preserve"> a </w:t>
      </w:r>
      <w:r w:rsidR="00F24823">
        <w:rPr>
          <w:rFonts w:ascii="Arial" w:hAnsi="Arial" w:cs="Arial"/>
          <w:color w:val="202122"/>
          <w:sz w:val="21"/>
          <w:szCs w:val="21"/>
        </w:rPr>
        <w:t>postavení církví</w:t>
      </w:r>
      <w:r>
        <w:rPr>
          <w:rFonts w:ascii="Arial" w:hAnsi="Arial" w:cs="Arial"/>
          <w:color w:val="202122"/>
          <w:sz w:val="21"/>
          <w:szCs w:val="21"/>
        </w:rPr>
        <w:t xml:space="preserve"> a </w:t>
      </w:r>
      <w:r w:rsidR="00F24823">
        <w:rPr>
          <w:rFonts w:ascii="Arial" w:hAnsi="Arial" w:cs="Arial"/>
          <w:color w:val="202122"/>
          <w:sz w:val="21"/>
          <w:szCs w:val="21"/>
        </w:rPr>
        <w:t>náboženských společností,</w:t>
      </w:r>
      <w:r>
        <w:rPr>
          <w:rFonts w:ascii="Arial" w:hAnsi="Arial" w:cs="Arial"/>
          <w:color w:val="202122"/>
          <w:sz w:val="21"/>
          <w:szCs w:val="21"/>
        </w:rPr>
        <w:t xml:space="preserve"> v </w:t>
      </w:r>
      <w:r w:rsidR="00F24823">
        <w:rPr>
          <w:rFonts w:ascii="Arial" w:hAnsi="Arial" w:cs="Arial"/>
          <w:color w:val="202122"/>
          <w:sz w:val="21"/>
          <w:szCs w:val="21"/>
        </w:rPr>
        <w:t>platném znění; dříve Církevní právnické osoby,</w:t>
      </w:r>
    </w:p>
    <w:p w14:paraId="78B3C321" w14:textId="0CD9FCF7" w:rsidR="00F24823" w:rsidRDefault="00823D16" w:rsidP="00F24823">
      <w:pPr>
        <w:numPr>
          <w:ilvl w:val="0"/>
          <w:numId w:val="2"/>
        </w:numPr>
        <w:shd w:val="clear" w:color="auto" w:fill="FFFFFF"/>
        <w:spacing w:before="100" w:beforeAutospacing="1" w:after="24" w:line="240" w:lineRule="auto"/>
        <w:ind w:left="1104"/>
        <w:rPr>
          <w:rFonts w:ascii="Arial" w:hAnsi="Arial" w:cs="Arial"/>
          <w:color w:val="202122"/>
          <w:sz w:val="21"/>
          <w:szCs w:val="21"/>
        </w:rPr>
      </w:pPr>
      <w:hyperlink r:id="rId31" w:tooltip="Obecně prospěšná společnost" w:history="1">
        <w:r w:rsidR="00F24823">
          <w:rPr>
            <w:rStyle w:val="Hypertextovodkaz"/>
            <w:rFonts w:ascii="Arial" w:hAnsi="Arial" w:cs="Arial"/>
            <w:b/>
            <w:bCs/>
            <w:color w:val="0645AD"/>
            <w:sz w:val="21"/>
            <w:szCs w:val="21"/>
          </w:rPr>
          <w:t>Obecně prospěšné společnosti</w:t>
        </w:r>
      </w:hyperlink>
      <w:r w:rsidR="00F24823">
        <w:rPr>
          <w:rFonts w:ascii="Arial" w:hAnsi="Arial" w:cs="Arial"/>
          <w:color w:val="202122"/>
          <w:sz w:val="21"/>
          <w:szCs w:val="21"/>
        </w:rPr>
        <w:t> podle zákona č. 248/1995 Sb.,</w:t>
      </w:r>
      <w:r>
        <w:rPr>
          <w:rFonts w:ascii="Arial" w:hAnsi="Arial" w:cs="Arial"/>
          <w:color w:val="202122"/>
          <w:sz w:val="21"/>
          <w:szCs w:val="21"/>
        </w:rPr>
        <w:t xml:space="preserve"> o </w:t>
      </w:r>
      <w:r w:rsidR="00F24823">
        <w:rPr>
          <w:rFonts w:ascii="Arial" w:hAnsi="Arial" w:cs="Arial"/>
          <w:color w:val="202122"/>
          <w:sz w:val="21"/>
          <w:szCs w:val="21"/>
        </w:rPr>
        <w:t>obecně prospěšných společnostech (nyní již zrušeného; existující obecně prospěšné společnosti však podle něj stále fungují),</w:t>
      </w:r>
    </w:p>
    <w:p w14:paraId="2351B257" w14:textId="77777777" w:rsidR="00F24823" w:rsidRDefault="00823D16" w:rsidP="00F24823">
      <w:pPr>
        <w:numPr>
          <w:ilvl w:val="0"/>
          <w:numId w:val="2"/>
        </w:numPr>
        <w:shd w:val="clear" w:color="auto" w:fill="FFFFFF"/>
        <w:spacing w:before="100" w:beforeAutospacing="1" w:after="24" w:line="240" w:lineRule="auto"/>
        <w:ind w:left="1104"/>
        <w:rPr>
          <w:rFonts w:ascii="Arial" w:hAnsi="Arial" w:cs="Arial"/>
          <w:color w:val="202122"/>
          <w:sz w:val="21"/>
          <w:szCs w:val="21"/>
        </w:rPr>
      </w:pPr>
      <w:hyperlink r:id="rId32" w:tooltip="Zapsaný ústav" w:history="1">
        <w:r w:rsidR="00F24823">
          <w:rPr>
            <w:rStyle w:val="Hypertextovodkaz"/>
            <w:rFonts w:ascii="Arial" w:hAnsi="Arial" w:cs="Arial"/>
            <w:b/>
            <w:bCs/>
            <w:color w:val="0645AD"/>
            <w:sz w:val="21"/>
            <w:szCs w:val="21"/>
          </w:rPr>
          <w:t>Ústavy</w:t>
        </w:r>
      </w:hyperlink>
      <w:r w:rsidR="00F24823">
        <w:rPr>
          <w:rFonts w:ascii="Arial" w:hAnsi="Arial" w:cs="Arial"/>
          <w:color w:val="202122"/>
          <w:sz w:val="21"/>
          <w:szCs w:val="21"/>
        </w:rPr>
        <w:t> (podle § 402–418 NOZ),</w:t>
      </w:r>
    </w:p>
    <w:p w14:paraId="10337612" w14:textId="17388220" w:rsidR="00F24823" w:rsidRDefault="00F24823" w:rsidP="00F24823">
      <w:pPr>
        <w:numPr>
          <w:ilvl w:val="0"/>
          <w:numId w:val="2"/>
        </w:numPr>
        <w:shd w:val="clear" w:color="auto" w:fill="FFFFFF"/>
        <w:spacing w:before="100" w:beforeAutospacing="1" w:after="24" w:line="240" w:lineRule="auto"/>
        <w:ind w:left="1104"/>
        <w:rPr>
          <w:rFonts w:ascii="Arial" w:hAnsi="Arial" w:cs="Arial"/>
          <w:color w:val="202122"/>
          <w:sz w:val="21"/>
          <w:szCs w:val="21"/>
        </w:rPr>
      </w:pPr>
      <w:r>
        <w:rPr>
          <w:rFonts w:ascii="Arial" w:hAnsi="Arial" w:cs="Arial"/>
          <w:b/>
          <w:bCs/>
          <w:color w:val="202122"/>
          <w:sz w:val="21"/>
          <w:szCs w:val="21"/>
        </w:rPr>
        <w:t>Školské právnické osoby</w:t>
      </w:r>
      <w:r>
        <w:rPr>
          <w:rFonts w:ascii="Arial" w:hAnsi="Arial" w:cs="Arial"/>
          <w:color w:val="202122"/>
          <w:sz w:val="21"/>
          <w:szCs w:val="21"/>
        </w:rPr>
        <w:t>, registrované </w:t>
      </w:r>
      <w:hyperlink r:id="rId33" w:tooltip="Ministerstvo školství, mládeže a tělovýchovy České republiky" w:history="1">
        <w:r>
          <w:rPr>
            <w:rStyle w:val="Hypertextovodkaz"/>
            <w:rFonts w:ascii="Arial" w:hAnsi="Arial" w:cs="Arial"/>
            <w:color w:val="0645AD"/>
            <w:sz w:val="21"/>
            <w:szCs w:val="21"/>
          </w:rPr>
          <w:t>Ministerstvem školství, mládeže</w:t>
        </w:r>
        <w:r w:rsidR="00823D16">
          <w:rPr>
            <w:rStyle w:val="Hypertextovodkaz"/>
            <w:rFonts w:ascii="Arial" w:hAnsi="Arial" w:cs="Arial"/>
            <w:color w:val="0645AD"/>
            <w:sz w:val="21"/>
            <w:szCs w:val="21"/>
          </w:rPr>
          <w:t xml:space="preserve"> a </w:t>
        </w:r>
        <w:r>
          <w:rPr>
            <w:rStyle w:val="Hypertextovodkaz"/>
            <w:rFonts w:ascii="Arial" w:hAnsi="Arial" w:cs="Arial"/>
            <w:color w:val="0645AD"/>
            <w:sz w:val="21"/>
            <w:szCs w:val="21"/>
          </w:rPr>
          <w:t>tělovýchovy</w:t>
        </w:r>
      </w:hyperlink>
      <w:r w:rsidR="00823D16">
        <w:rPr>
          <w:rFonts w:ascii="Arial" w:hAnsi="Arial" w:cs="Arial"/>
          <w:color w:val="202122"/>
          <w:sz w:val="21"/>
          <w:szCs w:val="21"/>
        </w:rPr>
        <w:t xml:space="preserve"> a </w:t>
      </w:r>
      <w:r>
        <w:rPr>
          <w:rFonts w:ascii="Arial" w:hAnsi="Arial" w:cs="Arial"/>
          <w:color w:val="202122"/>
          <w:sz w:val="21"/>
          <w:szCs w:val="21"/>
        </w:rPr>
        <w:t>zahrnující ve významné převaze také církevní školy.</w:t>
      </w:r>
    </w:p>
    <w:p w14:paraId="21454870" w14:textId="77777777" w:rsidR="00F24823" w:rsidRDefault="00F24823" w:rsidP="00F24823">
      <w:pPr>
        <w:pStyle w:val="Nadpis3"/>
        <w:shd w:val="clear" w:color="auto" w:fill="FFFFFF"/>
        <w:spacing w:before="72"/>
        <w:rPr>
          <w:rFonts w:ascii="Arial" w:hAnsi="Arial" w:cs="Arial"/>
          <w:color w:val="000000"/>
          <w:sz w:val="29"/>
          <w:szCs w:val="29"/>
        </w:rPr>
      </w:pPr>
      <w:r>
        <w:rPr>
          <w:rStyle w:val="mw-headline"/>
          <w:rFonts w:ascii="Arial" w:hAnsi="Arial" w:cs="Arial"/>
          <w:color w:val="000000"/>
          <w:sz w:val="29"/>
          <w:szCs w:val="29"/>
        </w:rPr>
        <w:t>Dělení NNO podle funkcí</w:t>
      </w:r>
      <w:r>
        <w:rPr>
          <w:rStyle w:val="mw-editsection-bracket"/>
          <w:rFonts w:ascii="Arial" w:hAnsi="Arial" w:cs="Arial"/>
          <w:b/>
          <w:bCs/>
          <w:color w:val="54595D"/>
        </w:rPr>
        <w:t>[</w:t>
      </w:r>
      <w:hyperlink r:id="rId34" w:tooltip="Editace sekce: Dělení NNO podle funkcí" w:history="1">
        <w:r>
          <w:rPr>
            <w:rStyle w:val="Hypertextovodkaz"/>
            <w:rFonts w:ascii="Arial" w:hAnsi="Arial" w:cs="Arial"/>
            <w:b/>
            <w:bCs/>
            <w:color w:val="0645AD"/>
          </w:rPr>
          <w:t>editovat</w:t>
        </w:r>
      </w:hyperlink>
      <w:r>
        <w:rPr>
          <w:rStyle w:val="mw-editsection-divider"/>
          <w:rFonts w:ascii="Arial" w:hAnsi="Arial" w:cs="Arial"/>
          <w:b/>
          <w:bCs/>
          <w:color w:val="54595D"/>
        </w:rPr>
        <w:t> | </w:t>
      </w:r>
      <w:hyperlink r:id="rId35" w:tooltip="Editace sekce: Dělení NNO podle funkcí" w:history="1">
        <w:r>
          <w:rPr>
            <w:rStyle w:val="Hypertextovodkaz"/>
            <w:rFonts w:ascii="Arial" w:hAnsi="Arial" w:cs="Arial"/>
            <w:b/>
            <w:bCs/>
            <w:color w:val="0645AD"/>
          </w:rPr>
          <w:t>editovat zdroj</w:t>
        </w:r>
      </w:hyperlink>
      <w:r>
        <w:rPr>
          <w:rStyle w:val="mw-editsection-bracket"/>
          <w:rFonts w:ascii="Arial" w:hAnsi="Arial" w:cs="Arial"/>
          <w:b/>
          <w:bCs/>
          <w:color w:val="54595D"/>
        </w:rPr>
        <w:t>]</w:t>
      </w:r>
    </w:p>
    <w:p w14:paraId="79F8B77E" w14:textId="77777777" w:rsidR="00F24823" w:rsidRDefault="00F24823" w:rsidP="00F24823">
      <w:pPr>
        <w:pStyle w:val="Normln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Podle funkce můžeme rozdělit NNO do čtyřech skupin:</w:t>
      </w:r>
    </w:p>
    <w:p w14:paraId="55A44F90" w14:textId="7475E750" w:rsidR="00F24823" w:rsidRDefault="00F24823" w:rsidP="00F24823">
      <w:pPr>
        <w:numPr>
          <w:ilvl w:val="0"/>
          <w:numId w:val="3"/>
        </w:numPr>
        <w:shd w:val="clear" w:color="auto" w:fill="FFFFFF"/>
        <w:spacing w:before="100" w:beforeAutospacing="1" w:after="24" w:line="240" w:lineRule="auto"/>
        <w:ind w:left="1104"/>
        <w:rPr>
          <w:rFonts w:ascii="Arial" w:hAnsi="Arial" w:cs="Arial"/>
          <w:color w:val="202122"/>
          <w:sz w:val="21"/>
          <w:szCs w:val="21"/>
        </w:rPr>
      </w:pPr>
      <w:r>
        <w:rPr>
          <w:rFonts w:ascii="Arial" w:hAnsi="Arial" w:cs="Arial"/>
          <w:b/>
          <w:bCs/>
          <w:color w:val="202122"/>
          <w:sz w:val="21"/>
          <w:szCs w:val="21"/>
        </w:rPr>
        <w:t>Servisní NNO</w:t>
      </w:r>
      <w:r>
        <w:rPr>
          <w:rFonts w:ascii="Arial" w:hAnsi="Arial" w:cs="Arial"/>
          <w:color w:val="202122"/>
          <w:sz w:val="21"/>
          <w:szCs w:val="21"/>
        </w:rPr>
        <w:t> poskytují přímé služby svým klientům, tedy přímo řeší veřejné problémy. Typicky do této skupiny patří NNO poskytující </w:t>
      </w:r>
      <w:hyperlink r:id="rId36" w:tooltip="Sociální služby" w:history="1">
        <w:r>
          <w:rPr>
            <w:rStyle w:val="Hypertextovodkaz"/>
            <w:rFonts w:ascii="Arial" w:hAnsi="Arial" w:cs="Arial"/>
            <w:color w:val="0645AD"/>
            <w:sz w:val="21"/>
            <w:szCs w:val="21"/>
          </w:rPr>
          <w:t>sociální služby</w:t>
        </w:r>
      </w:hyperlink>
      <w:r>
        <w:rPr>
          <w:rFonts w:ascii="Arial" w:hAnsi="Arial" w:cs="Arial"/>
          <w:color w:val="202122"/>
          <w:sz w:val="21"/>
          <w:szCs w:val="21"/>
        </w:rPr>
        <w:t>, NNO</w:t>
      </w:r>
      <w:r w:rsidR="00823D16">
        <w:rPr>
          <w:rFonts w:ascii="Arial" w:hAnsi="Arial" w:cs="Arial"/>
          <w:color w:val="202122"/>
          <w:sz w:val="21"/>
          <w:szCs w:val="21"/>
        </w:rPr>
        <w:t xml:space="preserve"> v </w:t>
      </w:r>
      <w:r>
        <w:rPr>
          <w:rFonts w:ascii="Arial" w:hAnsi="Arial" w:cs="Arial"/>
          <w:color w:val="202122"/>
          <w:sz w:val="21"/>
          <w:szCs w:val="21"/>
        </w:rPr>
        <w:t>oblasti </w:t>
      </w:r>
      <w:hyperlink r:id="rId37" w:tooltip="Zdravotnictví" w:history="1">
        <w:r>
          <w:rPr>
            <w:rStyle w:val="Hypertextovodkaz"/>
            <w:rFonts w:ascii="Arial" w:hAnsi="Arial" w:cs="Arial"/>
            <w:color w:val="0645AD"/>
            <w:sz w:val="21"/>
            <w:szCs w:val="21"/>
          </w:rPr>
          <w:t>zdravotnictví</w:t>
        </w:r>
      </w:hyperlink>
      <w:r w:rsidR="00823D16">
        <w:rPr>
          <w:rFonts w:ascii="Arial" w:hAnsi="Arial" w:cs="Arial"/>
          <w:color w:val="202122"/>
          <w:sz w:val="21"/>
          <w:szCs w:val="21"/>
        </w:rPr>
        <w:t xml:space="preserve"> a </w:t>
      </w:r>
      <w:r>
        <w:rPr>
          <w:rFonts w:ascii="Arial" w:hAnsi="Arial" w:cs="Arial"/>
          <w:color w:val="202122"/>
          <w:sz w:val="21"/>
          <w:szCs w:val="21"/>
        </w:rPr>
        <w:t>sociálního začleňování nebo</w:t>
      </w:r>
      <w:r w:rsidR="00823D16">
        <w:rPr>
          <w:rFonts w:ascii="Arial" w:hAnsi="Arial" w:cs="Arial"/>
          <w:color w:val="202122"/>
          <w:sz w:val="21"/>
          <w:szCs w:val="21"/>
        </w:rPr>
        <w:t xml:space="preserve"> v </w:t>
      </w:r>
      <w:r>
        <w:rPr>
          <w:rFonts w:ascii="Arial" w:hAnsi="Arial" w:cs="Arial"/>
          <w:color w:val="202122"/>
          <w:sz w:val="21"/>
          <w:szCs w:val="21"/>
        </w:rPr>
        <w:t>oblasti </w:t>
      </w:r>
      <w:hyperlink r:id="rId38" w:tooltip="Rozvojová spolupráce" w:history="1">
        <w:r>
          <w:rPr>
            <w:rStyle w:val="Hypertextovodkaz"/>
            <w:rFonts w:ascii="Arial" w:hAnsi="Arial" w:cs="Arial"/>
            <w:color w:val="0645AD"/>
            <w:sz w:val="21"/>
            <w:szCs w:val="21"/>
          </w:rPr>
          <w:t>rozvojové spolupráce</w:t>
        </w:r>
      </w:hyperlink>
      <w:r w:rsidR="00823D16">
        <w:rPr>
          <w:rFonts w:ascii="Arial" w:hAnsi="Arial" w:cs="Arial"/>
          <w:color w:val="202122"/>
          <w:sz w:val="21"/>
          <w:szCs w:val="21"/>
        </w:rPr>
        <w:t xml:space="preserve"> a </w:t>
      </w:r>
      <w:hyperlink r:id="rId39" w:tooltip="Humanitární pomoc" w:history="1">
        <w:r>
          <w:rPr>
            <w:rStyle w:val="Hypertextovodkaz"/>
            <w:rFonts w:ascii="Arial" w:hAnsi="Arial" w:cs="Arial"/>
            <w:color w:val="0645AD"/>
            <w:sz w:val="21"/>
            <w:szCs w:val="21"/>
          </w:rPr>
          <w:t>humanitární pomoci</w:t>
        </w:r>
      </w:hyperlink>
      <w:r>
        <w:rPr>
          <w:rFonts w:ascii="Arial" w:hAnsi="Arial" w:cs="Arial"/>
          <w:color w:val="202122"/>
          <w:sz w:val="21"/>
          <w:szCs w:val="21"/>
        </w:rPr>
        <w:t>. Jde většinou</w:t>
      </w:r>
      <w:r w:rsidR="00823D16">
        <w:rPr>
          <w:rFonts w:ascii="Arial" w:hAnsi="Arial" w:cs="Arial"/>
          <w:color w:val="202122"/>
          <w:sz w:val="21"/>
          <w:szCs w:val="21"/>
        </w:rPr>
        <w:t xml:space="preserve"> o </w:t>
      </w:r>
      <w:r>
        <w:rPr>
          <w:rFonts w:ascii="Arial" w:hAnsi="Arial" w:cs="Arial"/>
          <w:color w:val="202122"/>
          <w:sz w:val="21"/>
          <w:szCs w:val="21"/>
        </w:rPr>
        <w:t>nečlenské NNO, které usilují</w:t>
      </w:r>
      <w:r w:rsidR="00823D16">
        <w:rPr>
          <w:rFonts w:ascii="Arial" w:hAnsi="Arial" w:cs="Arial"/>
          <w:color w:val="202122"/>
          <w:sz w:val="21"/>
          <w:szCs w:val="21"/>
        </w:rPr>
        <w:t xml:space="preserve"> o </w:t>
      </w:r>
      <w:r>
        <w:rPr>
          <w:rFonts w:ascii="Arial" w:hAnsi="Arial" w:cs="Arial"/>
          <w:color w:val="202122"/>
          <w:sz w:val="21"/>
          <w:szCs w:val="21"/>
        </w:rPr>
        <w:t>svoji profesionalizaci nebo jí již dosáhly. Servisní</w:t>
      </w:r>
      <w:r w:rsidR="00823D16">
        <w:rPr>
          <w:rFonts w:ascii="Arial" w:hAnsi="Arial" w:cs="Arial"/>
          <w:color w:val="202122"/>
          <w:sz w:val="21"/>
          <w:szCs w:val="21"/>
        </w:rPr>
        <w:t xml:space="preserve"> a </w:t>
      </w:r>
      <w:r>
        <w:rPr>
          <w:rFonts w:ascii="Arial" w:hAnsi="Arial" w:cs="Arial"/>
          <w:color w:val="202122"/>
          <w:sz w:val="21"/>
          <w:szCs w:val="21"/>
        </w:rPr>
        <w:t>advokační funkce NNO často</w:t>
      </w:r>
      <w:r w:rsidR="00823D16">
        <w:rPr>
          <w:rFonts w:ascii="Arial" w:hAnsi="Arial" w:cs="Arial"/>
          <w:color w:val="202122"/>
          <w:sz w:val="21"/>
          <w:szCs w:val="21"/>
        </w:rPr>
        <w:t xml:space="preserve"> v </w:t>
      </w:r>
      <w:r>
        <w:rPr>
          <w:rFonts w:ascii="Arial" w:hAnsi="Arial" w:cs="Arial"/>
          <w:color w:val="202122"/>
          <w:sz w:val="21"/>
          <w:szCs w:val="21"/>
        </w:rPr>
        <w:t>jednotlivém případě splývají, tedy konkrétní NNO plní obě uvedené funkce zároveň,</w:t>
      </w:r>
      <w:r w:rsidR="00823D16">
        <w:rPr>
          <w:rFonts w:ascii="Arial" w:hAnsi="Arial" w:cs="Arial"/>
          <w:color w:val="202122"/>
          <w:sz w:val="21"/>
          <w:szCs w:val="21"/>
        </w:rPr>
        <w:t xml:space="preserve"> a </w:t>
      </w:r>
      <w:r>
        <w:rPr>
          <w:rFonts w:ascii="Arial" w:hAnsi="Arial" w:cs="Arial"/>
          <w:color w:val="202122"/>
          <w:sz w:val="21"/>
          <w:szCs w:val="21"/>
        </w:rPr>
        <w:t>to</w:t>
      </w:r>
      <w:r w:rsidR="00823D16">
        <w:rPr>
          <w:rFonts w:ascii="Arial" w:hAnsi="Arial" w:cs="Arial"/>
          <w:color w:val="202122"/>
          <w:sz w:val="21"/>
          <w:szCs w:val="21"/>
        </w:rPr>
        <w:t xml:space="preserve"> v </w:t>
      </w:r>
      <w:r>
        <w:rPr>
          <w:rFonts w:ascii="Arial" w:hAnsi="Arial" w:cs="Arial"/>
          <w:color w:val="202122"/>
          <w:sz w:val="21"/>
          <w:szCs w:val="21"/>
        </w:rPr>
        <w:t>určitém poměru svých činností.</w:t>
      </w:r>
    </w:p>
    <w:p w14:paraId="1B8D2BA5" w14:textId="3271466E" w:rsidR="00F24823" w:rsidRDefault="00F24823" w:rsidP="00F24823">
      <w:pPr>
        <w:numPr>
          <w:ilvl w:val="0"/>
          <w:numId w:val="3"/>
        </w:numPr>
        <w:shd w:val="clear" w:color="auto" w:fill="FFFFFF"/>
        <w:spacing w:before="100" w:beforeAutospacing="1" w:after="24" w:line="240" w:lineRule="auto"/>
        <w:ind w:left="1104"/>
        <w:rPr>
          <w:rFonts w:ascii="Arial" w:hAnsi="Arial" w:cs="Arial"/>
          <w:color w:val="202122"/>
          <w:sz w:val="21"/>
          <w:szCs w:val="21"/>
        </w:rPr>
      </w:pPr>
      <w:r>
        <w:rPr>
          <w:rFonts w:ascii="Arial" w:hAnsi="Arial" w:cs="Arial"/>
          <w:b/>
          <w:bCs/>
          <w:color w:val="202122"/>
          <w:sz w:val="21"/>
          <w:szCs w:val="21"/>
        </w:rPr>
        <w:t>Advokační NNO</w:t>
      </w:r>
      <w:r>
        <w:rPr>
          <w:rFonts w:ascii="Arial" w:hAnsi="Arial" w:cs="Arial"/>
          <w:color w:val="202122"/>
          <w:sz w:val="21"/>
          <w:szCs w:val="21"/>
        </w:rPr>
        <w:t> bojují za práva vymezených skupin či vybraných veřejných zájmů. Jejich činnost spočívá</w:t>
      </w:r>
      <w:r w:rsidR="00823D16">
        <w:rPr>
          <w:rFonts w:ascii="Arial" w:hAnsi="Arial" w:cs="Arial"/>
          <w:color w:val="202122"/>
          <w:sz w:val="21"/>
          <w:szCs w:val="21"/>
        </w:rPr>
        <w:t xml:space="preserve"> v </w:t>
      </w:r>
      <w:r>
        <w:rPr>
          <w:rFonts w:ascii="Arial" w:hAnsi="Arial" w:cs="Arial"/>
          <w:color w:val="202122"/>
          <w:sz w:val="21"/>
          <w:szCs w:val="21"/>
        </w:rPr>
        <w:t>prosazování změn nebo naopak bránění změnám vůči veřejným nebo soukromým institucím. Mají významnou roli</w:t>
      </w:r>
      <w:r w:rsidR="00823D16">
        <w:rPr>
          <w:rFonts w:ascii="Arial" w:hAnsi="Arial" w:cs="Arial"/>
          <w:color w:val="202122"/>
          <w:sz w:val="21"/>
          <w:szCs w:val="21"/>
        </w:rPr>
        <w:t xml:space="preserve"> v </w:t>
      </w:r>
      <w:r>
        <w:rPr>
          <w:rFonts w:ascii="Arial" w:hAnsi="Arial" w:cs="Arial"/>
          <w:color w:val="202122"/>
          <w:sz w:val="21"/>
          <w:szCs w:val="21"/>
        </w:rPr>
        <w:t>prosazování principu rovnosti</w:t>
      </w:r>
      <w:r w:rsidR="00823D16">
        <w:rPr>
          <w:rFonts w:ascii="Arial" w:hAnsi="Arial" w:cs="Arial"/>
          <w:color w:val="202122"/>
          <w:sz w:val="21"/>
          <w:szCs w:val="21"/>
        </w:rPr>
        <w:t xml:space="preserve"> a </w:t>
      </w:r>
      <w:r>
        <w:rPr>
          <w:rFonts w:ascii="Arial" w:hAnsi="Arial" w:cs="Arial"/>
          <w:color w:val="202122"/>
          <w:sz w:val="21"/>
          <w:szCs w:val="21"/>
        </w:rPr>
        <w:t>nediskriminace,</w:t>
      </w:r>
      <w:r w:rsidR="00823D16">
        <w:rPr>
          <w:rFonts w:ascii="Arial" w:hAnsi="Arial" w:cs="Arial"/>
          <w:color w:val="202122"/>
          <w:sz w:val="21"/>
          <w:szCs w:val="21"/>
        </w:rPr>
        <w:t xml:space="preserve"> v </w:t>
      </w:r>
      <w:r>
        <w:rPr>
          <w:rFonts w:ascii="Arial" w:hAnsi="Arial" w:cs="Arial"/>
          <w:color w:val="202122"/>
          <w:sz w:val="21"/>
          <w:szCs w:val="21"/>
        </w:rPr>
        <w:t>ochraně </w:t>
      </w:r>
      <w:hyperlink r:id="rId40" w:tooltip="Menšina" w:history="1">
        <w:r>
          <w:rPr>
            <w:rStyle w:val="Hypertextovodkaz"/>
            <w:rFonts w:ascii="Arial" w:hAnsi="Arial" w:cs="Arial"/>
            <w:color w:val="0645AD"/>
            <w:sz w:val="21"/>
            <w:szCs w:val="21"/>
          </w:rPr>
          <w:t>menšinových</w:t>
        </w:r>
      </w:hyperlink>
      <w:r>
        <w:rPr>
          <w:rFonts w:ascii="Arial" w:hAnsi="Arial" w:cs="Arial"/>
          <w:color w:val="202122"/>
          <w:sz w:val="21"/>
          <w:szCs w:val="21"/>
        </w:rPr>
        <w:t> zájmů</w:t>
      </w:r>
      <w:r w:rsidR="00823D16">
        <w:rPr>
          <w:rFonts w:ascii="Arial" w:hAnsi="Arial" w:cs="Arial"/>
          <w:color w:val="202122"/>
          <w:sz w:val="21"/>
          <w:szCs w:val="21"/>
        </w:rPr>
        <w:t xml:space="preserve"> a </w:t>
      </w:r>
      <w:r>
        <w:rPr>
          <w:rFonts w:ascii="Arial" w:hAnsi="Arial" w:cs="Arial"/>
          <w:color w:val="202122"/>
          <w:sz w:val="21"/>
          <w:szCs w:val="21"/>
        </w:rPr>
        <w:t>veřejného zájmu, jako je ochrana zdraví, životního prostředí nebo práv spotřebitelů. Tyto NNO jsou</w:t>
      </w:r>
      <w:r w:rsidR="00823D16">
        <w:rPr>
          <w:rFonts w:ascii="Arial" w:hAnsi="Arial" w:cs="Arial"/>
          <w:color w:val="202122"/>
          <w:sz w:val="21"/>
          <w:szCs w:val="21"/>
        </w:rPr>
        <w:t xml:space="preserve"> z </w:t>
      </w:r>
      <w:r>
        <w:rPr>
          <w:rFonts w:ascii="Arial" w:hAnsi="Arial" w:cs="Arial"/>
          <w:color w:val="202122"/>
          <w:sz w:val="21"/>
          <w:szCs w:val="21"/>
        </w:rPr>
        <w:t>hlediska struktury jak členskými organizacemi (občanská sdružení, nyní </w:t>
      </w:r>
      <w:hyperlink r:id="rId41" w:tooltip="Spolek" w:history="1">
        <w:r>
          <w:rPr>
            <w:rStyle w:val="Hypertextovodkaz"/>
            <w:rFonts w:ascii="Arial" w:hAnsi="Arial" w:cs="Arial"/>
            <w:color w:val="0645AD"/>
            <w:sz w:val="21"/>
            <w:szCs w:val="21"/>
          </w:rPr>
          <w:t>spolky</w:t>
        </w:r>
      </w:hyperlink>
      <w:r>
        <w:rPr>
          <w:rFonts w:ascii="Arial" w:hAnsi="Arial" w:cs="Arial"/>
          <w:color w:val="202122"/>
          <w:sz w:val="21"/>
          <w:szCs w:val="21"/>
        </w:rPr>
        <w:t>), tak nečlenskými (</w:t>
      </w:r>
      <w:hyperlink r:id="rId42" w:tooltip="Obecně prospěšná společnost" w:history="1">
        <w:r>
          <w:rPr>
            <w:rStyle w:val="Hypertextovodkaz"/>
            <w:rFonts w:ascii="Arial" w:hAnsi="Arial" w:cs="Arial"/>
            <w:color w:val="0645AD"/>
            <w:sz w:val="21"/>
            <w:szCs w:val="21"/>
          </w:rPr>
          <w:t>obecně prospěšné společnosti</w:t>
        </w:r>
      </w:hyperlink>
      <w:r>
        <w:rPr>
          <w:rFonts w:ascii="Arial" w:hAnsi="Arial" w:cs="Arial"/>
          <w:color w:val="202122"/>
          <w:sz w:val="21"/>
          <w:szCs w:val="21"/>
        </w:rPr>
        <w:t>, </w:t>
      </w:r>
      <w:hyperlink r:id="rId43" w:tooltip="Nadace" w:history="1">
        <w:r>
          <w:rPr>
            <w:rStyle w:val="Hypertextovodkaz"/>
            <w:rFonts w:ascii="Arial" w:hAnsi="Arial" w:cs="Arial"/>
            <w:color w:val="0645AD"/>
            <w:sz w:val="21"/>
            <w:szCs w:val="21"/>
          </w:rPr>
          <w:t>nadace</w:t>
        </w:r>
      </w:hyperlink>
      <w:r w:rsidR="00823D16">
        <w:rPr>
          <w:rFonts w:ascii="Arial" w:hAnsi="Arial" w:cs="Arial"/>
          <w:color w:val="202122"/>
          <w:sz w:val="21"/>
          <w:szCs w:val="21"/>
        </w:rPr>
        <w:t xml:space="preserve"> a </w:t>
      </w:r>
      <w:hyperlink r:id="rId44" w:tooltip="Nadační fond" w:history="1">
        <w:r>
          <w:rPr>
            <w:rStyle w:val="Hypertextovodkaz"/>
            <w:rFonts w:ascii="Arial" w:hAnsi="Arial" w:cs="Arial"/>
            <w:color w:val="0645AD"/>
            <w:sz w:val="21"/>
            <w:szCs w:val="21"/>
          </w:rPr>
          <w:t>nadační fondy</w:t>
        </w:r>
      </w:hyperlink>
      <w:r>
        <w:rPr>
          <w:rFonts w:ascii="Arial" w:hAnsi="Arial" w:cs="Arial"/>
          <w:color w:val="202122"/>
          <w:sz w:val="21"/>
          <w:szCs w:val="21"/>
        </w:rPr>
        <w:t>).</w:t>
      </w:r>
    </w:p>
    <w:p w14:paraId="11D014BD" w14:textId="41A86855" w:rsidR="00F24823" w:rsidRDefault="00F24823" w:rsidP="00F24823">
      <w:pPr>
        <w:numPr>
          <w:ilvl w:val="0"/>
          <w:numId w:val="3"/>
        </w:numPr>
        <w:shd w:val="clear" w:color="auto" w:fill="FFFFFF"/>
        <w:spacing w:before="100" w:beforeAutospacing="1" w:after="24" w:line="240" w:lineRule="auto"/>
        <w:ind w:left="1104"/>
        <w:rPr>
          <w:rFonts w:ascii="Arial" w:hAnsi="Arial" w:cs="Arial"/>
          <w:color w:val="202122"/>
          <w:sz w:val="21"/>
          <w:szCs w:val="21"/>
        </w:rPr>
      </w:pPr>
      <w:r>
        <w:rPr>
          <w:rFonts w:ascii="Arial" w:hAnsi="Arial" w:cs="Arial"/>
          <w:b/>
          <w:bCs/>
          <w:color w:val="202122"/>
          <w:sz w:val="21"/>
          <w:szCs w:val="21"/>
        </w:rPr>
        <w:t>Filantropické NNO</w:t>
      </w:r>
      <w:r>
        <w:rPr>
          <w:rFonts w:ascii="Arial" w:hAnsi="Arial" w:cs="Arial"/>
          <w:color w:val="202122"/>
          <w:sz w:val="21"/>
          <w:szCs w:val="21"/>
        </w:rPr>
        <w:t> podporují finančně</w:t>
      </w:r>
      <w:r w:rsidR="00823D16">
        <w:rPr>
          <w:rFonts w:ascii="Arial" w:hAnsi="Arial" w:cs="Arial"/>
          <w:color w:val="202122"/>
          <w:sz w:val="21"/>
          <w:szCs w:val="21"/>
        </w:rPr>
        <w:t xml:space="preserve"> i </w:t>
      </w:r>
      <w:r>
        <w:rPr>
          <w:rFonts w:ascii="Arial" w:hAnsi="Arial" w:cs="Arial"/>
          <w:color w:val="202122"/>
          <w:sz w:val="21"/>
          <w:szCs w:val="21"/>
        </w:rPr>
        <w:t>hmotně veřejně prospěšné aktivity. Typicky se jedná</w:t>
      </w:r>
      <w:r w:rsidR="00823D16">
        <w:rPr>
          <w:rFonts w:ascii="Arial" w:hAnsi="Arial" w:cs="Arial"/>
          <w:color w:val="202122"/>
          <w:sz w:val="21"/>
          <w:szCs w:val="21"/>
        </w:rPr>
        <w:t xml:space="preserve"> o </w:t>
      </w:r>
      <w:hyperlink r:id="rId45" w:tooltip="Nadace" w:history="1">
        <w:r>
          <w:rPr>
            <w:rStyle w:val="Hypertextovodkaz"/>
            <w:rFonts w:ascii="Arial" w:hAnsi="Arial" w:cs="Arial"/>
            <w:color w:val="0645AD"/>
            <w:sz w:val="21"/>
            <w:szCs w:val="21"/>
          </w:rPr>
          <w:t>nadace</w:t>
        </w:r>
      </w:hyperlink>
      <w:r w:rsidR="00823D16">
        <w:rPr>
          <w:rFonts w:ascii="Arial" w:hAnsi="Arial" w:cs="Arial"/>
          <w:color w:val="202122"/>
          <w:sz w:val="21"/>
          <w:szCs w:val="21"/>
        </w:rPr>
        <w:t xml:space="preserve"> a </w:t>
      </w:r>
      <w:hyperlink r:id="rId46" w:tooltip="Nadační fond" w:history="1">
        <w:r>
          <w:rPr>
            <w:rStyle w:val="Hypertextovodkaz"/>
            <w:rFonts w:ascii="Arial" w:hAnsi="Arial" w:cs="Arial"/>
            <w:color w:val="0645AD"/>
            <w:sz w:val="21"/>
            <w:szCs w:val="21"/>
          </w:rPr>
          <w:t>nadační fondy</w:t>
        </w:r>
      </w:hyperlink>
      <w:r>
        <w:rPr>
          <w:rFonts w:ascii="Arial" w:hAnsi="Arial" w:cs="Arial"/>
          <w:color w:val="202122"/>
          <w:sz w:val="21"/>
          <w:szCs w:val="21"/>
        </w:rPr>
        <w:t>.</w:t>
      </w:r>
    </w:p>
    <w:p w14:paraId="76B8482F" w14:textId="3710492B" w:rsidR="00F24823" w:rsidRDefault="00F24823" w:rsidP="00F24823">
      <w:pPr>
        <w:numPr>
          <w:ilvl w:val="0"/>
          <w:numId w:val="3"/>
        </w:numPr>
        <w:shd w:val="clear" w:color="auto" w:fill="FFFFFF"/>
        <w:spacing w:before="100" w:beforeAutospacing="1" w:after="24" w:line="240" w:lineRule="auto"/>
        <w:ind w:left="1104"/>
        <w:rPr>
          <w:rFonts w:ascii="Arial" w:hAnsi="Arial" w:cs="Arial"/>
          <w:color w:val="202122"/>
          <w:sz w:val="21"/>
          <w:szCs w:val="21"/>
        </w:rPr>
      </w:pPr>
      <w:r>
        <w:rPr>
          <w:rFonts w:ascii="Arial" w:hAnsi="Arial" w:cs="Arial"/>
          <w:b/>
          <w:bCs/>
          <w:color w:val="202122"/>
          <w:sz w:val="21"/>
          <w:szCs w:val="21"/>
        </w:rPr>
        <w:t>Zájmové NNO</w:t>
      </w:r>
      <w:r>
        <w:rPr>
          <w:rFonts w:ascii="Arial" w:hAnsi="Arial" w:cs="Arial"/>
          <w:color w:val="202122"/>
          <w:sz w:val="21"/>
          <w:szCs w:val="21"/>
        </w:rPr>
        <w:t> jsou vůbec nejpočetnější skupinou NNO</w:t>
      </w:r>
      <w:r w:rsidR="00823D16">
        <w:rPr>
          <w:rFonts w:ascii="Arial" w:hAnsi="Arial" w:cs="Arial"/>
          <w:color w:val="202122"/>
          <w:sz w:val="21"/>
          <w:szCs w:val="21"/>
        </w:rPr>
        <w:t xml:space="preserve"> v </w:t>
      </w:r>
      <w:r>
        <w:rPr>
          <w:rFonts w:ascii="Arial" w:hAnsi="Arial" w:cs="Arial"/>
          <w:color w:val="202122"/>
          <w:sz w:val="21"/>
          <w:szCs w:val="21"/>
        </w:rPr>
        <w:t>českém neziskovém sektoru. Zaměřují se na organizování zájmové činnosti buď výhradně pro své členy, nebo</w:t>
      </w:r>
      <w:r w:rsidR="00823D16">
        <w:rPr>
          <w:rFonts w:ascii="Arial" w:hAnsi="Arial" w:cs="Arial"/>
          <w:color w:val="202122"/>
          <w:sz w:val="21"/>
          <w:szCs w:val="21"/>
        </w:rPr>
        <w:t xml:space="preserve"> s </w:t>
      </w:r>
      <w:r>
        <w:rPr>
          <w:rFonts w:ascii="Arial" w:hAnsi="Arial" w:cs="Arial"/>
          <w:color w:val="202122"/>
          <w:sz w:val="21"/>
          <w:szCs w:val="21"/>
        </w:rPr>
        <w:t>přesahem do širší veřejnosti, kdy se jejich aktivity blíží službám poskytovaným určitým skupinám. Typicky do této skupiny patří NNO</w:t>
      </w:r>
      <w:r w:rsidR="00823D16">
        <w:rPr>
          <w:rFonts w:ascii="Arial" w:hAnsi="Arial" w:cs="Arial"/>
          <w:color w:val="202122"/>
          <w:sz w:val="21"/>
          <w:szCs w:val="21"/>
        </w:rPr>
        <w:t xml:space="preserve"> v </w:t>
      </w:r>
      <w:r>
        <w:rPr>
          <w:rFonts w:ascii="Arial" w:hAnsi="Arial" w:cs="Arial"/>
          <w:color w:val="202122"/>
          <w:sz w:val="21"/>
          <w:szCs w:val="21"/>
        </w:rPr>
        <w:t>oblasti sportu</w:t>
      </w:r>
      <w:r w:rsidR="00823D16">
        <w:rPr>
          <w:rFonts w:ascii="Arial" w:hAnsi="Arial" w:cs="Arial"/>
          <w:color w:val="202122"/>
          <w:sz w:val="21"/>
          <w:szCs w:val="21"/>
        </w:rPr>
        <w:t xml:space="preserve"> a </w:t>
      </w:r>
      <w:r>
        <w:rPr>
          <w:rFonts w:ascii="Arial" w:hAnsi="Arial" w:cs="Arial"/>
          <w:color w:val="202122"/>
          <w:sz w:val="21"/>
          <w:szCs w:val="21"/>
        </w:rPr>
        <w:t>kultury či tradiční venkovské zájmové spolky (například </w:t>
      </w:r>
      <w:hyperlink r:id="rId47" w:tooltip="Sokol (spolek)" w:history="1">
        <w:r>
          <w:rPr>
            <w:rStyle w:val="Hypertextovodkaz"/>
            <w:rFonts w:ascii="Arial" w:hAnsi="Arial" w:cs="Arial"/>
            <w:color w:val="0645AD"/>
            <w:sz w:val="21"/>
            <w:szCs w:val="21"/>
          </w:rPr>
          <w:t>Sokol</w:t>
        </w:r>
      </w:hyperlink>
      <w:r>
        <w:rPr>
          <w:rFonts w:ascii="Arial" w:hAnsi="Arial" w:cs="Arial"/>
          <w:color w:val="202122"/>
          <w:sz w:val="21"/>
          <w:szCs w:val="21"/>
        </w:rPr>
        <w:t>, </w:t>
      </w:r>
      <w:hyperlink r:id="rId48" w:tooltip="Český svaz včelařů" w:history="1">
        <w:r>
          <w:rPr>
            <w:rStyle w:val="Hypertextovodkaz"/>
            <w:rFonts w:ascii="Arial" w:hAnsi="Arial" w:cs="Arial"/>
            <w:color w:val="0645AD"/>
            <w:sz w:val="21"/>
            <w:szCs w:val="21"/>
          </w:rPr>
          <w:t>včelařské svazy</w:t>
        </w:r>
      </w:hyperlink>
      <w:r>
        <w:rPr>
          <w:rFonts w:ascii="Arial" w:hAnsi="Arial" w:cs="Arial"/>
          <w:color w:val="202122"/>
          <w:sz w:val="21"/>
          <w:szCs w:val="21"/>
        </w:rPr>
        <w:t>, </w:t>
      </w:r>
      <w:hyperlink r:id="rId49" w:tooltip="Sbor dobrovolných hasičů" w:history="1">
        <w:r>
          <w:rPr>
            <w:rStyle w:val="Hypertextovodkaz"/>
            <w:rFonts w:ascii="Arial" w:hAnsi="Arial" w:cs="Arial"/>
            <w:color w:val="0645AD"/>
            <w:sz w:val="21"/>
            <w:szCs w:val="21"/>
          </w:rPr>
          <w:t>dobrovolní hasiči</w:t>
        </w:r>
      </w:hyperlink>
      <w:r>
        <w:rPr>
          <w:rFonts w:ascii="Arial" w:hAnsi="Arial" w:cs="Arial"/>
          <w:color w:val="202122"/>
          <w:sz w:val="21"/>
          <w:szCs w:val="21"/>
        </w:rPr>
        <w:t>, apod.). Zájmové NNO jsou postaveny výhradně na členském principu.</w:t>
      </w:r>
    </w:p>
    <w:p w14:paraId="16B635C1" w14:textId="77777777" w:rsidR="00F24823" w:rsidRDefault="00F24823" w:rsidP="00F24823">
      <w:pPr>
        <w:pStyle w:val="Nadpis2"/>
        <w:pBdr>
          <w:bottom w:val="single" w:sz="6" w:space="0" w:color="A2A9B1"/>
        </w:pBdr>
        <w:shd w:val="clear" w:color="auto" w:fill="FFFFFF"/>
        <w:spacing w:before="240" w:after="60"/>
        <w:rPr>
          <w:rFonts w:ascii="Georgia" w:hAnsi="Georgia" w:cs="Times New Roman"/>
          <w:color w:val="000000"/>
          <w:sz w:val="36"/>
          <w:szCs w:val="36"/>
        </w:rPr>
      </w:pPr>
      <w:r>
        <w:rPr>
          <w:rStyle w:val="mw-headline"/>
          <w:rFonts w:ascii="Georgia" w:hAnsi="Georgia"/>
          <w:b/>
          <w:bCs/>
          <w:color w:val="000000"/>
        </w:rPr>
        <w:t>Další pojetí NNO</w:t>
      </w:r>
      <w:r>
        <w:rPr>
          <w:rStyle w:val="mw-editsection-bracket"/>
          <w:rFonts w:ascii="Arial" w:hAnsi="Arial" w:cs="Arial"/>
          <w:b/>
          <w:bCs/>
          <w:color w:val="54595D"/>
        </w:rPr>
        <w:t>[</w:t>
      </w:r>
      <w:hyperlink r:id="rId50" w:tooltip="Editace sekce: Další pojetí NNO" w:history="1">
        <w:r>
          <w:rPr>
            <w:rStyle w:val="Hypertextovodkaz"/>
            <w:rFonts w:ascii="Arial" w:hAnsi="Arial" w:cs="Arial"/>
            <w:b/>
            <w:bCs/>
            <w:color w:val="0645AD"/>
            <w:sz w:val="24"/>
            <w:szCs w:val="24"/>
          </w:rPr>
          <w:t>editovat</w:t>
        </w:r>
      </w:hyperlink>
      <w:r>
        <w:rPr>
          <w:rStyle w:val="mw-editsection-divider"/>
          <w:rFonts w:ascii="Arial" w:hAnsi="Arial" w:cs="Arial"/>
          <w:b/>
          <w:bCs/>
          <w:color w:val="54595D"/>
          <w:sz w:val="24"/>
          <w:szCs w:val="24"/>
        </w:rPr>
        <w:t> | </w:t>
      </w:r>
      <w:hyperlink r:id="rId51" w:tooltip="Editace sekce: Další pojetí NNO" w:history="1">
        <w:r>
          <w:rPr>
            <w:rStyle w:val="Hypertextovodkaz"/>
            <w:rFonts w:ascii="Arial" w:hAnsi="Arial" w:cs="Arial"/>
            <w:b/>
            <w:bCs/>
            <w:color w:val="0645AD"/>
            <w:sz w:val="24"/>
            <w:szCs w:val="24"/>
          </w:rPr>
          <w:t>editovat zdroj</w:t>
        </w:r>
      </w:hyperlink>
      <w:r>
        <w:rPr>
          <w:rStyle w:val="mw-editsection-bracket"/>
          <w:rFonts w:ascii="Arial" w:hAnsi="Arial" w:cs="Arial"/>
          <w:b/>
          <w:bCs/>
          <w:color w:val="54595D"/>
        </w:rPr>
        <w:t>]</w:t>
      </w:r>
    </w:p>
    <w:p w14:paraId="6738D832" w14:textId="44056FB9" w:rsidR="00F24823" w:rsidRDefault="00F24823" w:rsidP="00F24823">
      <w:pPr>
        <w:pStyle w:val="Normln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Doslovně vzato, nevládními neziskovými organizacemi jsou též některé veřejné subjekty zřizované </w:t>
      </w:r>
      <w:hyperlink r:id="rId52" w:tooltip="Územní samosprávný celek" w:history="1">
        <w:r>
          <w:rPr>
            <w:rStyle w:val="Hypertextovodkaz"/>
            <w:rFonts w:ascii="Arial" w:hAnsi="Arial" w:cs="Arial"/>
            <w:color w:val="0645AD"/>
            <w:sz w:val="21"/>
            <w:szCs w:val="21"/>
          </w:rPr>
          <w:t>územními samosprávnými celky</w:t>
        </w:r>
      </w:hyperlink>
      <w:r>
        <w:rPr>
          <w:rFonts w:ascii="Arial" w:hAnsi="Arial" w:cs="Arial"/>
          <w:color w:val="202122"/>
          <w:sz w:val="21"/>
          <w:szCs w:val="21"/>
        </w:rPr>
        <w:t>,</w:t>
      </w:r>
      <w:r w:rsidR="00823D16">
        <w:rPr>
          <w:rFonts w:ascii="Arial" w:hAnsi="Arial" w:cs="Arial"/>
          <w:color w:val="202122"/>
          <w:sz w:val="21"/>
          <w:szCs w:val="21"/>
        </w:rPr>
        <w:t xml:space="preserve"> v </w:t>
      </w:r>
      <w:r>
        <w:rPr>
          <w:rFonts w:ascii="Arial" w:hAnsi="Arial" w:cs="Arial"/>
          <w:color w:val="202122"/>
          <w:sz w:val="21"/>
          <w:szCs w:val="21"/>
        </w:rPr>
        <w:t>Česku tedy kraji, obcemi nebo samosprávnými částmi obcí, ve formě </w:t>
      </w:r>
      <w:hyperlink r:id="rId53" w:tooltip="Příspěvková organizace" w:history="1">
        <w:r>
          <w:rPr>
            <w:rStyle w:val="Hypertextovodkaz"/>
            <w:rFonts w:ascii="Arial" w:hAnsi="Arial" w:cs="Arial"/>
            <w:color w:val="0645AD"/>
            <w:sz w:val="21"/>
            <w:szCs w:val="21"/>
          </w:rPr>
          <w:t>příspěvkové organizace</w:t>
        </w:r>
      </w:hyperlink>
      <w:r>
        <w:rPr>
          <w:rFonts w:ascii="Arial" w:hAnsi="Arial" w:cs="Arial"/>
          <w:color w:val="202122"/>
          <w:sz w:val="21"/>
          <w:szCs w:val="21"/>
        </w:rPr>
        <w:t>, veřejnoprávního sdružení apod.</w:t>
      </w:r>
      <w:r>
        <w:rPr>
          <w:rFonts w:ascii="Arial" w:hAnsi="Arial" w:cs="Arial"/>
          <w:color w:val="202122"/>
          <w:sz w:val="21"/>
          <w:szCs w:val="21"/>
          <w:vertAlign w:val="superscript"/>
        </w:rPr>
        <w:t>[</w:t>
      </w:r>
      <w:hyperlink r:id="rId54" w:tooltip="Wikipedie:Ověřitelnost" w:history="1">
        <w:r>
          <w:rPr>
            <w:rStyle w:val="Hypertextovodkaz"/>
            <w:rFonts w:ascii="Arial" w:hAnsi="Arial" w:cs="Arial"/>
            <w:color w:val="0645AD"/>
            <w:sz w:val="21"/>
            <w:szCs w:val="21"/>
            <w:vertAlign w:val="superscript"/>
          </w:rPr>
          <w:t>zdroj?</w:t>
        </w:r>
      </w:hyperlink>
      <w:r>
        <w:rPr>
          <w:rFonts w:ascii="Arial" w:hAnsi="Arial" w:cs="Arial"/>
          <w:color w:val="202122"/>
          <w:sz w:val="21"/>
          <w:szCs w:val="21"/>
          <w:vertAlign w:val="superscript"/>
        </w:rPr>
        <w:t>]</w:t>
      </w:r>
      <w:r>
        <w:rPr>
          <w:rFonts w:ascii="Arial" w:hAnsi="Arial" w:cs="Arial"/>
          <w:color w:val="202122"/>
          <w:sz w:val="21"/>
          <w:szCs w:val="21"/>
        </w:rPr>
        <w:t> Protože však slovo „nestátní“ či „nevládní“ je </w:t>
      </w:r>
      <w:hyperlink r:id="rId55" w:tooltip="Kalk" w:history="1">
        <w:r>
          <w:rPr>
            <w:rStyle w:val="Hypertextovodkaz"/>
            <w:rFonts w:ascii="Arial" w:hAnsi="Arial" w:cs="Arial"/>
            <w:color w:val="0645AD"/>
            <w:sz w:val="21"/>
            <w:szCs w:val="21"/>
          </w:rPr>
          <w:t>kalkem</w:t>
        </w:r>
      </w:hyperlink>
      <w:r>
        <w:rPr>
          <w:rFonts w:ascii="Arial" w:hAnsi="Arial" w:cs="Arial"/>
          <w:color w:val="202122"/>
          <w:sz w:val="21"/>
          <w:szCs w:val="21"/>
        </w:rPr>
        <w:t> anglického slova „non-government“, které znamená, že organizace není zřízena nejen státem, ale ani lokálním governmentem, tedy lokálním veřejnoprávním subjektem (např. obcí, krajem, zemí, župou atd.), obecní či krajské neziskové organizace se obvykle mezi nevládní nepočítají.</w:t>
      </w:r>
    </w:p>
    <w:p w14:paraId="0ACAE104" w14:textId="3C143DAD" w:rsidR="00F24823" w:rsidRDefault="00F24823" w:rsidP="00F24823">
      <w:pPr>
        <w:pStyle w:val="Nadpis2"/>
        <w:pBdr>
          <w:bottom w:val="single" w:sz="6" w:space="0" w:color="A2A9B1"/>
        </w:pBdr>
        <w:shd w:val="clear" w:color="auto" w:fill="FFFFFF"/>
        <w:spacing w:before="240" w:after="60"/>
        <w:rPr>
          <w:rFonts w:ascii="Georgia" w:hAnsi="Georgia" w:cs="Times New Roman"/>
          <w:color w:val="000000"/>
          <w:sz w:val="36"/>
          <w:szCs w:val="36"/>
        </w:rPr>
      </w:pPr>
      <w:r>
        <w:rPr>
          <w:rStyle w:val="mw-headline"/>
          <w:rFonts w:ascii="Georgia" w:hAnsi="Georgia"/>
          <w:b/>
          <w:bCs/>
          <w:color w:val="000000"/>
        </w:rPr>
        <w:t>NNO</w:t>
      </w:r>
      <w:r w:rsidR="00823D16">
        <w:rPr>
          <w:rStyle w:val="mw-headline"/>
          <w:rFonts w:ascii="Georgia" w:hAnsi="Georgia"/>
          <w:b/>
          <w:bCs/>
          <w:color w:val="000000"/>
        </w:rPr>
        <w:t xml:space="preserve"> v </w:t>
      </w:r>
      <w:r>
        <w:rPr>
          <w:rStyle w:val="mw-headline"/>
          <w:rFonts w:ascii="Georgia" w:hAnsi="Georgia"/>
          <w:b/>
          <w:bCs/>
          <w:color w:val="000000"/>
        </w:rPr>
        <w:t>Česku</w:t>
      </w:r>
      <w:r>
        <w:rPr>
          <w:rStyle w:val="mw-editsection-bracket"/>
          <w:rFonts w:ascii="Arial" w:hAnsi="Arial" w:cs="Arial"/>
          <w:b/>
          <w:bCs/>
          <w:color w:val="54595D"/>
        </w:rPr>
        <w:t>[</w:t>
      </w:r>
      <w:hyperlink r:id="rId56" w:tooltip="Editace sekce: NNO v Česku" w:history="1">
        <w:r>
          <w:rPr>
            <w:rStyle w:val="Hypertextovodkaz"/>
            <w:rFonts w:ascii="Arial" w:hAnsi="Arial" w:cs="Arial"/>
            <w:b/>
            <w:bCs/>
            <w:color w:val="0645AD"/>
            <w:sz w:val="24"/>
            <w:szCs w:val="24"/>
          </w:rPr>
          <w:t>editovat</w:t>
        </w:r>
      </w:hyperlink>
      <w:r>
        <w:rPr>
          <w:rStyle w:val="mw-editsection-divider"/>
          <w:rFonts w:ascii="Arial" w:hAnsi="Arial" w:cs="Arial"/>
          <w:b/>
          <w:bCs/>
          <w:color w:val="54595D"/>
          <w:sz w:val="24"/>
          <w:szCs w:val="24"/>
        </w:rPr>
        <w:t> | </w:t>
      </w:r>
      <w:hyperlink r:id="rId57" w:tooltip="Editace sekce: NNO v Česku" w:history="1">
        <w:r>
          <w:rPr>
            <w:rStyle w:val="Hypertextovodkaz"/>
            <w:rFonts w:ascii="Arial" w:hAnsi="Arial" w:cs="Arial"/>
            <w:b/>
            <w:bCs/>
            <w:color w:val="0645AD"/>
            <w:sz w:val="24"/>
            <w:szCs w:val="24"/>
          </w:rPr>
          <w:t>editovat zdroj</w:t>
        </w:r>
      </w:hyperlink>
      <w:r>
        <w:rPr>
          <w:rStyle w:val="mw-editsection-bracket"/>
          <w:rFonts w:ascii="Arial" w:hAnsi="Arial" w:cs="Arial"/>
          <w:b/>
          <w:bCs/>
          <w:color w:val="54595D"/>
        </w:rPr>
        <w:t>]</w:t>
      </w:r>
    </w:p>
    <w:p w14:paraId="24270AAE" w14:textId="221EA660" w:rsidR="00F24823" w:rsidRDefault="00F24823" w:rsidP="00F24823">
      <w:pPr>
        <w:pStyle w:val="Normln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lastRenderedPageBreak/>
        <w:t>V Česku mají</w:t>
      </w:r>
      <w:r w:rsidR="00823D16">
        <w:rPr>
          <w:rFonts w:ascii="Arial" w:hAnsi="Arial" w:cs="Arial"/>
          <w:color w:val="202122"/>
          <w:sz w:val="21"/>
          <w:szCs w:val="21"/>
        </w:rPr>
        <w:t xml:space="preserve"> v </w:t>
      </w:r>
      <w:r>
        <w:rPr>
          <w:rFonts w:ascii="Arial" w:hAnsi="Arial" w:cs="Arial"/>
          <w:color w:val="202122"/>
          <w:sz w:val="21"/>
          <w:szCs w:val="21"/>
        </w:rPr>
        <w:t>souvislosti</w:t>
      </w:r>
      <w:r w:rsidR="00823D16">
        <w:rPr>
          <w:rFonts w:ascii="Arial" w:hAnsi="Arial" w:cs="Arial"/>
          <w:color w:val="202122"/>
          <w:sz w:val="21"/>
          <w:szCs w:val="21"/>
        </w:rPr>
        <w:t xml:space="preserve"> s </w:t>
      </w:r>
      <w:r>
        <w:rPr>
          <w:rFonts w:ascii="Arial" w:hAnsi="Arial" w:cs="Arial"/>
          <w:color w:val="202122"/>
          <w:sz w:val="21"/>
          <w:szCs w:val="21"/>
        </w:rPr>
        <w:t>pojmem NGO publicitu zejména ekologické organizace (například </w:t>
      </w:r>
      <w:hyperlink r:id="rId58" w:tooltip="Greenpeace" w:history="1">
        <w:r>
          <w:rPr>
            <w:rStyle w:val="Hypertextovodkaz"/>
            <w:rFonts w:ascii="Arial" w:hAnsi="Arial" w:cs="Arial"/>
            <w:color w:val="0645AD"/>
            <w:sz w:val="21"/>
            <w:szCs w:val="21"/>
          </w:rPr>
          <w:t>Greenpeace</w:t>
        </w:r>
      </w:hyperlink>
      <w:r>
        <w:rPr>
          <w:rFonts w:ascii="Arial" w:hAnsi="Arial" w:cs="Arial"/>
          <w:color w:val="202122"/>
          <w:sz w:val="21"/>
          <w:szCs w:val="21"/>
        </w:rPr>
        <w:t>, </w:t>
      </w:r>
      <w:hyperlink r:id="rId59" w:tooltip="Hnutí Duha" w:history="1">
        <w:r>
          <w:rPr>
            <w:rStyle w:val="Hypertextovodkaz"/>
            <w:rFonts w:ascii="Arial" w:hAnsi="Arial" w:cs="Arial"/>
            <w:color w:val="0645AD"/>
            <w:sz w:val="21"/>
            <w:szCs w:val="21"/>
          </w:rPr>
          <w:t>Hnutí Duha</w:t>
        </w:r>
      </w:hyperlink>
      <w:r>
        <w:rPr>
          <w:rFonts w:ascii="Arial" w:hAnsi="Arial" w:cs="Arial"/>
          <w:color w:val="202122"/>
          <w:sz w:val="21"/>
          <w:szCs w:val="21"/>
        </w:rPr>
        <w:t>, </w:t>
      </w:r>
      <w:hyperlink r:id="rId60" w:tooltip="Děti Země" w:history="1">
        <w:r>
          <w:rPr>
            <w:rStyle w:val="Hypertextovodkaz"/>
            <w:rFonts w:ascii="Arial" w:hAnsi="Arial" w:cs="Arial"/>
            <w:color w:val="0645AD"/>
            <w:sz w:val="21"/>
            <w:szCs w:val="21"/>
          </w:rPr>
          <w:t>Děti Země</w:t>
        </w:r>
      </w:hyperlink>
      <w:r>
        <w:rPr>
          <w:rFonts w:ascii="Arial" w:hAnsi="Arial" w:cs="Arial"/>
          <w:color w:val="202122"/>
          <w:sz w:val="21"/>
          <w:szCs w:val="21"/>
        </w:rPr>
        <w:t>), lidskoprávní organizace (například česká pobočka </w:t>
      </w:r>
      <w:hyperlink r:id="rId61" w:tooltip="Amnesty International" w:history="1">
        <w:r>
          <w:rPr>
            <w:rStyle w:val="Hypertextovodkaz"/>
            <w:rFonts w:ascii="Arial" w:hAnsi="Arial" w:cs="Arial"/>
            <w:color w:val="0645AD"/>
            <w:sz w:val="21"/>
            <w:szCs w:val="21"/>
          </w:rPr>
          <w:t>Amnesty International</w:t>
        </w:r>
      </w:hyperlink>
      <w:r>
        <w:rPr>
          <w:rFonts w:ascii="Arial" w:hAnsi="Arial" w:cs="Arial"/>
          <w:color w:val="202122"/>
          <w:sz w:val="21"/>
          <w:szCs w:val="21"/>
        </w:rPr>
        <w:t>, </w:t>
      </w:r>
      <w:hyperlink r:id="rId62" w:tooltip="Liga lidských práv" w:history="1">
        <w:r>
          <w:rPr>
            <w:rStyle w:val="Hypertextovodkaz"/>
            <w:rFonts w:ascii="Arial" w:hAnsi="Arial" w:cs="Arial"/>
            <w:color w:val="0645AD"/>
            <w:sz w:val="21"/>
            <w:szCs w:val="21"/>
          </w:rPr>
          <w:t>Liga lidských práv</w:t>
        </w:r>
      </w:hyperlink>
      <w:r>
        <w:rPr>
          <w:rFonts w:ascii="Arial" w:hAnsi="Arial" w:cs="Arial"/>
          <w:color w:val="202122"/>
          <w:sz w:val="21"/>
          <w:szCs w:val="21"/>
        </w:rPr>
        <w:t>)</w:t>
      </w:r>
      <w:r w:rsidR="00823D16">
        <w:rPr>
          <w:rFonts w:ascii="Arial" w:hAnsi="Arial" w:cs="Arial"/>
          <w:color w:val="202122"/>
          <w:sz w:val="21"/>
          <w:szCs w:val="21"/>
        </w:rPr>
        <w:t xml:space="preserve"> a </w:t>
      </w:r>
      <w:r>
        <w:rPr>
          <w:rFonts w:ascii="Arial" w:hAnsi="Arial" w:cs="Arial"/>
          <w:color w:val="202122"/>
          <w:sz w:val="21"/>
          <w:szCs w:val="21"/>
        </w:rPr>
        <w:t>také organizace starající se</w:t>
      </w:r>
      <w:r w:rsidR="00823D16">
        <w:rPr>
          <w:rFonts w:ascii="Arial" w:hAnsi="Arial" w:cs="Arial"/>
          <w:color w:val="202122"/>
          <w:sz w:val="21"/>
          <w:szCs w:val="21"/>
        </w:rPr>
        <w:t xml:space="preserve"> o </w:t>
      </w:r>
      <w:r>
        <w:rPr>
          <w:rFonts w:ascii="Arial" w:hAnsi="Arial" w:cs="Arial"/>
          <w:color w:val="202122"/>
          <w:sz w:val="21"/>
          <w:szCs w:val="21"/>
        </w:rPr>
        <w:t>potřebné, </w:t>
      </w:r>
      <w:hyperlink r:id="rId63" w:tooltip="Mentální retardace" w:history="1">
        <w:r>
          <w:rPr>
            <w:rStyle w:val="Hypertextovodkaz"/>
            <w:rFonts w:ascii="Arial" w:hAnsi="Arial" w:cs="Arial"/>
            <w:color w:val="0645AD"/>
            <w:sz w:val="21"/>
            <w:szCs w:val="21"/>
          </w:rPr>
          <w:t>mentálně postižené</w:t>
        </w:r>
      </w:hyperlink>
      <w:r>
        <w:rPr>
          <w:rFonts w:ascii="Arial" w:hAnsi="Arial" w:cs="Arial"/>
          <w:color w:val="202122"/>
          <w:sz w:val="21"/>
          <w:szCs w:val="21"/>
        </w:rPr>
        <w:t>, </w:t>
      </w:r>
      <w:hyperlink r:id="rId64" w:tooltip="Senior" w:history="1">
        <w:r>
          <w:rPr>
            <w:rStyle w:val="Hypertextovodkaz"/>
            <w:rFonts w:ascii="Arial" w:hAnsi="Arial" w:cs="Arial"/>
            <w:color w:val="0645AD"/>
            <w:sz w:val="21"/>
            <w:szCs w:val="21"/>
          </w:rPr>
          <w:t>seniory</w:t>
        </w:r>
      </w:hyperlink>
      <w:r>
        <w:rPr>
          <w:rFonts w:ascii="Arial" w:hAnsi="Arial" w:cs="Arial"/>
          <w:color w:val="202122"/>
          <w:sz w:val="21"/>
          <w:szCs w:val="21"/>
        </w:rPr>
        <w:t> atd. (např. </w:t>
      </w:r>
      <w:hyperlink r:id="rId65" w:tooltip="Charita Česká republika" w:history="1">
        <w:r>
          <w:rPr>
            <w:rStyle w:val="Hypertextovodkaz"/>
            <w:rFonts w:ascii="Arial" w:hAnsi="Arial" w:cs="Arial"/>
            <w:color w:val="0645AD"/>
            <w:sz w:val="21"/>
            <w:szCs w:val="21"/>
          </w:rPr>
          <w:t>Charita Česká republika</w:t>
        </w:r>
      </w:hyperlink>
      <w:r>
        <w:rPr>
          <w:rFonts w:ascii="Arial" w:hAnsi="Arial" w:cs="Arial"/>
          <w:color w:val="202122"/>
          <w:sz w:val="21"/>
          <w:szCs w:val="21"/>
        </w:rPr>
        <w:t>, </w:t>
      </w:r>
      <w:hyperlink r:id="rId66" w:tooltip="Diakonie Českobratrské církve evangelické" w:history="1">
        <w:r>
          <w:rPr>
            <w:rStyle w:val="Hypertextovodkaz"/>
            <w:rFonts w:ascii="Arial" w:hAnsi="Arial" w:cs="Arial"/>
            <w:color w:val="0645AD"/>
            <w:sz w:val="21"/>
            <w:szCs w:val="21"/>
          </w:rPr>
          <w:t>Diakonie ČCE</w:t>
        </w:r>
      </w:hyperlink>
      <w:r>
        <w:rPr>
          <w:rFonts w:ascii="Arial" w:hAnsi="Arial" w:cs="Arial"/>
          <w:color w:val="202122"/>
          <w:sz w:val="21"/>
          <w:szCs w:val="21"/>
        </w:rPr>
        <w:t>, </w:t>
      </w:r>
      <w:hyperlink r:id="rId67" w:tooltip="Naděje (spolek)" w:history="1">
        <w:r>
          <w:rPr>
            <w:rStyle w:val="Hypertextovodkaz"/>
            <w:rFonts w:ascii="Arial" w:hAnsi="Arial" w:cs="Arial"/>
            <w:color w:val="0645AD"/>
            <w:sz w:val="21"/>
            <w:szCs w:val="21"/>
          </w:rPr>
          <w:t>Naděje</w:t>
        </w:r>
      </w:hyperlink>
      <w:r>
        <w:rPr>
          <w:rFonts w:ascii="Arial" w:hAnsi="Arial" w:cs="Arial"/>
          <w:color w:val="202122"/>
          <w:sz w:val="21"/>
          <w:szCs w:val="21"/>
        </w:rPr>
        <w:t>). Problematika existence, činnosti</w:t>
      </w:r>
      <w:r w:rsidR="00823D16">
        <w:rPr>
          <w:rFonts w:ascii="Arial" w:hAnsi="Arial" w:cs="Arial"/>
          <w:color w:val="202122"/>
          <w:sz w:val="21"/>
          <w:szCs w:val="21"/>
        </w:rPr>
        <w:t xml:space="preserve"> a </w:t>
      </w:r>
      <w:r>
        <w:rPr>
          <w:rFonts w:ascii="Arial" w:hAnsi="Arial" w:cs="Arial"/>
          <w:color w:val="202122"/>
          <w:sz w:val="21"/>
          <w:szCs w:val="21"/>
        </w:rPr>
        <w:t>financování </w:t>
      </w:r>
      <w:r>
        <w:rPr>
          <w:rFonts w:ascii="Arial" w:hAnsi="Arial" w:cs="Arial"/>
          <w:i/>
          <w:iCs/>
          <w:color w:val="202122"/>
          <w:sz w:val="21"/>
          <w:szCs w:val="21"/>
        </w:rPr>
        <w:t>(</w:t>
      </w:r>
      <w:hyperlink r:id="rId68" w:tooltip="Fundraising" w:history="1">
        <w:r>
          <w:rPr>
            <w:rStyle w:val="Hypertextovodkaz"/>
            <w:rFonts w:ascii="Arial" w:hAnsi="Arial" w:cs="Arial"/>
            <w:i/>
            <w:iCs/>
            <w:color w:val="0645AD"/>
            <w:sz w:val="21"/>
            <w:szCs w:val="21"/>
          </w:rPr>
          <w:t>fundraising</w:t>
        </w:r>
      </w:hyperlink>
      <w:r>
        <w:rPr>
          <w:rFonts w:ascii="Arial" w:hAnsi="Arial" w:cs="Arial"/>
          <w:i/>
          <w:iCs/>
          <w:color w:val="202122"/>
          <w:sz w:val="21"/>
          <w:szCs w:val="21"/>
        </w:rPr>
        <w:t>)</w:t>
      </w:r>
      <w:r>
        <w:rPr>
          <w:rFonts w:ascii="Arial" w:hAnsi="Arial" w:cs="Arial"/>
          <w:color w:val="202122"/>
          <w:sz w:val="21"/>
          <w:szCs w:val="21"/>
        </w:rPr>
        <w:t> nestátních neziskových organizací („neziskového sektoru“) je</w:t>
      </w:r>
      <w:r w:rsidR="00823D16">
        <w:rPr>
          <w:rFonts w:ascii="Arial" w:hAnsi="Arial" w:cs="Arial"/>
          <w:color w:val="202122"/>
          <w:sz w:val="21"/>
          <w:szCs w:val="21"/>
        </w:rPr>
        <w:t xml:space="preserve"> v </w:t>
      </w:r>
      <w:r>
        <w:rPr>
          <w:rFonts w:ascii="Arial" w:hAnsi="Arial" w:cs="Arial"/>
          <w:color w:val="202122"/>
          <w:sz w:val="21"/>
          <w:szCs w:val="21"/>
        </w:rPr>
        <w:t>České republice monitorována </w:t>
      </w:r>
      <w:hyperlink r:id="rId69" w:tooltip="Informační centrum neziskových organizací (stránka neexistuje)" w:history="1">
        <w:r>
          <w:rPr>
            <w:rStyle w:val="Hypertextovodkaz"/>
            <w:rFonts w:ascii="Arial" w:hAnsi="Arial" w:cs="Arial"/>
            <w:color w:val="BA0000"/>
            <w:sz w:val="21"/>
            <w:szCs w:val="21"/>
          </w:rPr>
          <w:t>Informačním centrem neziskových organizací</w:t>
        </w:r>
      </w:hyperlink>
      <w:r>
        <w:rPr>
          <w:rFonts w:ascii="Arial" w:hAnsi="Arial" w:cs="Arial"/>
          <w:color w:val="202122"/>
          <w:sz w:val="21"/>
          <w:szCs w:val="21"/>
        </w:rPr>
        <w:t> (ICN), o. p. s. Registrace nevládních neziskových organizací</w:t>
      </w:r>
      <w:r w:rsidR="00823D16">
        <w:rPr>
          <w:rFonts w:ascii="Arial" w:hAnsi="Arial" w:cs="Arial"/>
          <w:color w:val="202122"/>
          <w:sz w:val="21"/>
          <w:szCs w:val="21"/>
        </w:rPr>
        <w:t xml:space="preserve"> a </w:t>
      </w:r>
      <w:r>
        <w:rPr>
          <w:rFonts w:ascii="Arial" w:hAnsi="Arial" w:cs="Arial"/>
          <w:color w:val="202122"/>
          <w:sz w:val="21"/>
          <w:szCs w:val="21"/>
        </w:rPr>
        <w:t>státní dozor nad nimi přísluší podle jejich typu státním orgánům, zejména příslušným ministerstvům nebo </w:t>
      </w:r>
      <w:hyperlink r:id="rId70" w:tooltip="Rejstříkový soud" w:history="1">
        <w:r>
          <w:rPr>
            <w:rStyle w:val="Hypertextovodkaz"/>
            <w:rFonts w:ascii="Arial" w:hAnsi="Arial" w:cs="Arial"/>
            <w:color w:val="0645AD"/>
            <w:sz w:val="21"/>
            <w:szCs w:val="21"/>
          </w:rPr>
          <w:t>rejstříkovým soudům</w:t>
        </w:r>
      </w:hyperlink>
      <w:r>
        <w:rPr>
          <w:rFonts w:ascii="Arial" w:hAnsi="Arial" w:cs="Arial"/>
          <w:color w:val="202122"/>
          <w:sz w:val="21"/>
          <w:szCs w:val="21"/>
        </w:rPr>
        <w:t>.</w:t>
      </w:r>
    </w:p>
    <w:p w14:paraId="08D17FD8" w14:textId="77777777" w:rsidR="00F24823" w:rsidRDefault="00F24823" w:rsidP="00F24823">
      <w:pPr>
        <w:pStyle w:val="Nadpis3"/>
        <w:shd w:val="clear" w:color="auto" w:fill="FFFFFF"/>
        <w:spacing w:before="72"/>
        <w:rPr>
          <w:rFonts w:ascii="Arial" w:hAnsi="Arial" w:cs="Arial"/>
          <w:color w:val="000000"/>
          <w:sz w:val="29"/>
          <w:szCs w:val="29"/>
        </w:rPr>
      </w:pPr>
      <w:r>
        <w:rPr>
          <w:rStyle w:val="mw-headline"/>
          <w:rFonts w:ascii="Arial" w:hAnsi="Arial" w:cs="Arial"/>
          <w:color w:val="000000"/>
          <w:sz w:val="29"/>
          <w:szCs w:val="29"/>
        </w:rPr>
        <w:t>Financování NNO</w:t>
      </w:r>
      <w:r>
        <w:rPr>
          <w:rStyle w:val="mw-editsection-bracket"/>
          <w:rFonts w:ascii="Arial" w:hAnsi="Arial" w:cs="Arial"/>
          <w:b/>
          <w:bCs/>
          <w:color w:val="54595D"/>
        </w:rPr>
        <w:t>[</w:t>
      </w:r>
      <w:hyperlink r:id="rId71" w:tooltip="Editace sekce: Financování NNO" w:history="1">
        <w:r>
          <w:rPr>
            <w:rStyle w:val="Hypertextovodkaz"/>
            <w:rFonts w:ascii="Arial" w:hAnsi="Arial" w:cs="Arial"/>
            <w:b/>
            <w:bCs/>
            <w:color w:val="0645AD"/>
          </w:rPr>
          <w:t>editovat</w:t>
        </w:r>
      </w:hyperlink>
      <w:r>
        <w:rPr>
          <w:rStyle w:val="mw-editsection-divider"/>
          <w:rFonts w:ascii="Arial" w:hAnsi="Arial" w:cs="Arial"/>
          <w:b/>
          <w:bCs/>
          <w:color w:val="54595D"/>
        </w:rPr>
        <w:t> | </w:t>
      </w:r>
      <w:hyperlink r:id="rId72" w:tooltip="Editace sekce: Financování NNO" w:history="1">
        <w:r>
          <w:rPr>
            <w:rStyle w:val="Hypertextovodkaz"/>
            <w:rFonts w:ascii="Arial" w:hAnsi="Arial" w:cs="Arial"/>
            <w:b/>
            <w:bCs/>
            <w:color w:val="0645AD"/>
          </w:rPr>
          <w:t>editovat zdroj</w:t>
        </w:r>
      </w:hyperlink>
      <w:r>
        <w:rPr>
          <w:rStyle w:val="mw-editsection-bracket"/>
          <w:rFonts w:ascii="Arial" w:hAnsi="Arial" w:cs="Arial"/>
          <w:b/>
          <w:bCs/>
          <w:color w:val="54595D"/>
        </w:rPr>
        <w:t>]</w:t>
      </w:r>
    </w:p>
    <w:p w14:paraId="682231A5" w14:textId="57E72B82" w:rsidR="00F24823" w:rsidRDefault="00F24823" w:rsidP="00F24823">
      <w:pPr>
        <w:pStyle w:val="Normln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Finanční zdroje neziskových organizací tvoří zejména výnosy</w:t>
      </w:r>
      <w:r w:rsidR="00823D16">
        <w:rPr>
          <w:rFonts w:ascii="Arial" w:hAnsi="Arial" w:cs="Arial"/>
          <w:color w:val="202122"/>
          <w:sz w:val="21"/>
          <w:szCs w:val="21"/>
        </w:rPr>
        <w:t xml:space="preserve"> z </w:t>
      </w:r>
      <w:r>
        <w:rPr>
          <w:rFonts w:ascii="Arial" w:hAnsi="Arial" w:cs="Arial"/>
          <w:color w:val="202122"/>
          <w:sz w:val="21"/>
          <w:szCs w:val="21"/>
        </w:rPr>
        <w:t>vlastní</w:t>
      </w:r>
      <w:r w:rsidR="00823D16">
        <w:rPr>
          <w:rFonts w:ascii="Arial" w:hAnsi="Arial" w:cs="Arial"/>
          <w:color w:val="202122"/>
          <w:sz w:val="21"/>
          <w:szCs w:val="21"/>
        </w:rPr>
        <w:t xml:space="preserve"> a </w:t>
      </w:r>
      <w:r>
        <w:rPr>
          <w:rFonts w:ascii="Arial" w:hAnsi="Arial" w:cs="Arial"/>
          <w:color w:val="202122"/>
          <w:sz w:val="21"/>
          <w:szCs w:val="21"/>
        </w:rPr>
        <w:t>doplňkové činnosti,</w:t>
      </w:r>
      <w:r w:rsidR="00823D16">
        <w:rPr>
          <w:rFonts w:ascii="Arial" w:hAnsi="Arial" w:cs="Arial"/>
          <w:color w:val="202122"/>
          <w:sz w:val="21"/>
          <w:szCs w:val="21"/>
        </w:rPr>
        <w:t xml:space="preserve"> z </w:t>
      </w:r>
      <w:r>
        <w:rPr>
          <w:rFonts w:ascii="Arial" w:hAnsi="Arial" w:cs="Arial"/>
          <w:color w:val="202122"/>
          <w:sz w:val="21"/>
          <w:szCs w:val="21"/>
        </w:rPr>
        <w:t>prodeje či pronájmu majetku,</w:t>
      </w:r>
      <w:r w:rsidR="00823D16">
        <w:rPr>
          <w:rFonts w:ascii="Arial" w:hAnsi="Arial" w:cs="Arial"/>
          <w:color w:val="202122"/>
          <w:sz w:val="21"/>
          <w:szCs w:val="21"/>
        </w:rPr>
        <w:t xml:space="preserve"> z </w:t>
      </w:r>
      <w:hyperlink r:id="rId73" w:tooltip="Reklama" w:history="1">
        <w:r>
          <w:rPr>
            <w:rStyle w:val="Hypertextovodkaz"/>
            <w:rFonts w:ascii="Arial" w:hAnsi="Arial" w:cs="Arial"/>
            <w:color w:val="0645AD"/>
            <w:sz w:val="21"/>
            <w:szCs w:val="21"/>
          </w:rPr>
          <w:t>reklam</w:t>
        </w:r>
      </w:hyperlink>
      <w:r>
        <w:rPr>
          <w:rFonts w:ascii="Arial" w:hAnsi="Arial" w:cs="Arial"/>
          <w:color w:val="202122"/>
          <w:sz w:val="21"/>
          <w:szCs w:val="21"/>
        </w:rPr>
        <w:t>, darů, </w:t>
      </w:r>
      <w:hyperlink r:id="rId74" w:tooltip="Pozůstalost" w:history="1">
        <w:r>
          <w:rPr>
            <w:rStyle w:val="Hypertextovodkaz"/>
            <w:rFonts w:ascii="Arial" w:hAnsi="Arial" w:cs="Arial"/>
            <w:color w:val="0645AD"/>
            <w:sz w:val="21"/>
            <w:szCs w:val="21"/>
          </w:rPr>
          <w:t>dědictví</w:t>
        </w:r>
      </w:hyperlink>
      <w:r w:rsidR="00823D16">
        <w:rPr>
          <w:rFonts w:ascii="Arial" w:hAnsi="Arial" w:cs="Arial"/>
          <w:color w:val="202122"/>
          <w:sz w:val="21"/>
          <w:szCs w:val="21"/>
        </w:rPr>
        <w:t xml:space="preserve"> a </w:t>
      </w:r>
      <w:hyperlink r:id="rId75" w:tooltip="Sponzor" w:history="1">
        <w:r>
          <w:rPr>
            <w:rStyle w:val="Hypertextovodkaz"/>
            <w:rFonts w:ascii="Arial" w:hAnsi="Arial" w:cs="Arial"/>
            <w:color w:val="0645AD"/>
            <w:sz w:val="21"/>
            <w:szCs w:val="21"/>
          </w:rPr>
          <w:t>sponzoringu</w:t>
        </w:r>
      </w:hyperlink>
      <w:r>
        <w:rPr>
          <w:rFonts w:ascii="Arial" w:hAnsi="Arial" w:cs="Arial"/>
          <w:color w:val="202122"/>
          <w:sz w:val="21"/>
          <w:szCs w:val="21"/>
        </w:rPr>
        <w:t>, od </w:t>
      </w:r>
      <w:hyperlink r:id="rId76" w:tooltip="Pojišťovna" w:history="1">
        <w:r>
          <w:rPr>
            <w:rStyle w:val="Hypertextovodkaz"/>
            <w:rFonts w:ascii="Arial" w:hAnsi="Arial" w:cs="Arial"/>
            <w:color w:val="0645AD"/>
            <w:sz w:val="21"/>
            <w:szCs w:val="21"/>
          </w:rPr>
          <w:t>pojišťoven</w:t>
        </w:r>
      </w:hyperlink>
      <w:r w:rsidR="00823D16">
        <w:rPr>
          <w:rFonts w:ascii="Arial" w:hAnsi="Arial" w:cs="Arial"/>
          <w:color w:val="202122"/>
          <w:sz w:val="21"/>
          <w:szCs w:val="21"/>
        </w:rPr>
        <w:t xml:space="preserve"> a </w:t>
      </w:r>
      <w:r>
        <w:rPr>
          <w:rFonts w:ascii="Arial" w:hAnsi="Arial" w:cs="Arial"/>
          <w:color w:val="202122"/>
          <w:sz w:val="21"/>
          <w:szCs w:val="21"/>
        </w:rPr>
        <w:t>fondů,</w:t>
      </w:r>
      <w:r w:rsidR="00823D16">
        <w:rPr>
          <w:rFonts w:ascii="Arial" w:hAnsi="Arial" w:cs="Arial"/>
          <w:color w:val="202122"/>
          <w:sz w:val="21"/>
          <w:szCs w:val="21"/>
        </w:rPr>
        <w:t xml:space="preserve"> z </w:t>
      </w:r>
      <w:r>
        <w:rPr>
          <w:rFonts w:ascii="Arial" w:hAnsi="Arial" w:cs="Arial"/>
          <w:color w:val="202122"/>
          <w:sz w:val="21"/>
          <w:szCs w:val="21"/>
        </w:rPr>
        <w:t>úroků, sbírek, tombol, </w:t>
      </w:r>
      <w:hyperlink r:id="rId77" w:tooltip="Loterie" w:history="1">
        <w:r>
          <w:rPr>
            <w:rStyle w:val="Hypertextovodkaz"/>
            <w:rFonts w:ascii="Arial" w:hAnsi="Arial" w:cs="Arial"/>
            <w:color w:val="0645AD"/>
            <w:sz w:val="21"/>
            <w:szCs w:val="21"/>
          </w:rPr>
          <w:t>loterií</w:t>
        </w:r>
      </w:hyperlink>
      <w:r>
        <w:rPr>
          <w:rFonts w:ascii="Arial" w:hAnsi="Arial" w:cs="Arial"/>
          <w:color w:val="202122"/>
          <w:sz w:val="21"/>
          <w:szCs w:val="21"/>
        </w:rPr>
        <w:t>, daňových úlev</w:t>
      </w:r>
      <w:r w:rsidR="00823D16">
        <w:rPr>
          <w:rFonts w:ascii="Arial" w:hAnsi="Arial" w:cs="Arial"/>
          <w:color w:val="202122"/>
          <w:sz w:val="21"/>
          <w:szCs w:val="21"/>
        </w:rPr>
        <w:t xml:space="preserve"> a u </w:t>
      </w:r>
      <w:r>
        <w:rPr>
          <w:rFonts w:ascii="Arial" w:hAnsi="Arial" w:cs="Arial"/>
          <w:color w:val="202122"/>
          <w:sz w:val="21"/>
          <w:szCs w:val="21"/>
        </w:rPr>
        <w:t>některých NNO</w:t>
      </w:r>
      <w:r w:rsidR="00823D16">
        <w:rPr>
          <w:rFonts w:ascii="Arial" w:hAnsi="Arial" w:cs="Arial"/>
          <w:color w:val="202122"/>
          <w:sz w:val="21"/>
          <w:szCs w:val="21"/>
        </w:rPr>
        <w:t xml:space="preserve"> z </w:t>
      </w:r>
      <w:r>
        <w:rPr>
          <w:rFonts w:ascii="Arial" w:hAnsi="Arial" w:cs="Arial"/>
          <w:color w:val="202122"/>
          <w:sz w:val="21"/>
          <w:szCs w:val="21"/>
        </w:rPr>
        <w:t>veřejných rozpočtů, např. ve formě příspěvků, </w:t>
      </w:r>
      <w:hyperlink r:id="rId78" w:tooltip="Dotace" w:history="1">
        <w:r>
          <w:rPr>
            <w:rStyle w:val="Hypertextovodkaz"/>
            <w:rFonts w:ascii="Arial" w:hAnsi="Arial" w:cs="Arial"/>
            <w:color w:val="0645AD"/>
            <w:sz w:val="21"/>
            <w:szCs w:val="21"/>
          </w:rPr>
          <w:t>dotací</w:t>
        </w:r>
      </w:hyperlink>
      <w:r>
        <w:rPr>
          <w:rFonts w:ascii="Arial" w:hAnsi="Arial" w:cs="Arial"/>
          <w:color w:val="202122"/>
          <w:sz w:val="21"/>
          <w:szCs w:val="21"/>
        </w:rPr>
        <w:t>.</w:t>
      </w:r>
      <w:hyperlink r:id="rId79" w:anchor="cite_note-:0-4" w:history="1">
        <w:r>
          <w:rPr>
            <w:rStyle w:val="Hypertextovodkaz"/>
            <w:rFonts w:ascii="Arial" w:hAnsi="Arial" w:cs="Arial"/>
            <w:color w:val="0645AD"/>
            <w:sz w:val="21"/>
            <w:szCs w:val="21"/>
            <w:vertAlign w:val="superscript"/>
          </w:rPr>
          <w:t>[4]</w:t>
        </w:r>
      </w:hyperlink>
      <w:r>
        <w:rPr>
          <w:rFonts w:ascii="Arial" w:hAnsi="Arial" w:cs="Arial"/>
          <w:color w:val="202122"/>
          <w:sz w:val="21"/>
          <w:szCs w:val="21"/>
        </w:rPr>
        <w:t> Podle každoroční zprávy </w:t>
      </w:r>
      <w:hyperlink r:id="rId80" w:tooltip="Centrum pro výzkum neziskového sektoru (stránka neexistuje)" w:history="1">
        <w:r>
          <w:rPr>
            <w:rStyle w:val="Hypertextovodkaz"/>
            <w:rFonts w:ascii="Arial" w:hAnsi="Arial" w:cs="Arial"/>
            <w:color w:val="BA0000"/>
            <w:sz w:val="21"/>
            <w:szCs w:val="21"/>
          </w:rPr>
          <w:t>Centra pro výzkum neziskového sektoru</w:t>
        </w:r>
      </w:hyperlink>
      <w:r>
        <w:rPr>
          <w:rFonts w:ascii="Arial" w:hAnsi="Arial" w:cs="Arial"/>
          <w:color w:val="202122"/>
          <w:sz w:val="21"/>
          <w:szCs w:val="21"/>
        </w:rPr>
        <w:t> mířila</w:t>
      </w:r>
      <w:r w:rsidR="00823D16">
        <w:rPr>
          <w:rFonts w:ascii="Arial" w:hAnsi="Arial" w:cs="Arial"/>
          <w:color w:val="202122"/>
          <w:sz w:val="21"/>
          <w:szCs w:val="21"/>
        </w:rPr>
        <w:t xml:space="preserve"> v </w:t>
      </w:r>
      <w:r>
        <w:rPr>
          <w:rFonts w:ascii="Arial" w:hAnsi="Arial" w:cs="Arial"/>
          <w:color w:val="202122"/>
          <w:sz w:val="21"/>
          <w:szCs w:val="21"/>
        </w:rPr>
        <w:t>roce 2016 ze státního rozpočtu třetina dotací organizacím zaměřujícím se na sport</w:t>
      </w:r>
      <w:r w:rsidR="00823D16">
        <w:rPr>
          <w:rFonts w:ascii="Arial" w:hAnsi="Arial" w:cs="Arial"/>
          <w:color w:val="202122"/>
          <w:sz w:val="21"/>
          <w:szCs w:val="21"/>
        </w:rPr>
        <w:t xml:space="preserve"> a </w:t>
      </w:r>
      <w:r>
        <w:rPr>
          <w:rFonts w:ascii="Arial" w:hAnsi="Arial" w:cs="Arial"/>
          <w:color w:val="202122"/>
          <w:sz w:val="21"/>
          <w:szCs w:val="21"/>
        </w:rPr>
        <w:t>tělovýchovu, necelých 40 % do oblasti sociálních věcí</w:t>
      </w:r>
      <w:r w:rsidR="00823D16">
        <w:rPr>
          <w:rFonts w:ascii="Arial" w:hAnsi="Arial" w:cs="Arial"/>
          <w:color w:val="202122"/>
          <w:sz w:val="21"/>
          <w:szCs w:val="21"/>
        </w:rPr>
        <w:t xml:space="preserve"> a </w:t>
      </w:r>
      <w:r>
        <w:rPr>
          <w:rFonts w:ascii="Arial" w:hAnsi="Arial" w:cs="Arial"/>
          <w:color w:val="202122"/>
          <w:sz w:val="21"/>
          <w:szCs w:val="21"/>
        </w:rPr>
        <w:t>politiky zaměstnanosti, asi 15 % na podporu vzdělávacích projektů.</w:t>
      </w:r>
    </w:p>
    <w:p w14:paraId="02D77F48" w14:textId="10D147BA" w:rsidR="00F24823" w:rsidRDefault="00F24823" w:rsidP="00F24823">
      <w:pPr>
        <w:pStyle w:val="Normln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Podmínkou hospodaření neziskových organizací je důsledná</w:t>
      </w:r>
      <w:r w:rsidR="00823D16">
        <w:rPr>
          <w:rFonts w:ascii="Arial" w:hAnsi="Arial" w:cs="Arial"/>
          <w:color w:val="202122"/>
          <w:sz w:val="21"/>
          <w:szCs w:val="21"/>
        </w:rPr>
        <w:t xml:space="preserve"> a </w:t>
      </w:r>
      <w:r>
        <w:rPr>
          <w:rFonts w:ascii="Arial" w:hAnsi="Arial" w:cs="Arial"/>
          <w:color w:val="202122"/>
          <w:sz w:val="21"/>
          <w:szCs w:val="21"/>
        </w:rPr>
        <w:t>podle závazných předpisů vedená účetní evidence výnosů</w:t>
      </w:r>
      <w:r w:rsidR="00823D16">
        <w:rPr>
          <w:rFonts w:ascii="Arial" w:hAnsi="Arial" w:cs="Arial"/>
          <w:color w:val="202122"/>
          <w:sz w:val="21"/>
          <w:szCs w:val="21"/>
        </w:rPr>
        <w:t xml:space="preserve"> a </w:t>
      </w:r>
      <w:r>
        <w:rPr>
          <w:rFonts w:ascii="Arial" w:hAnsi="Arial" w:cs="Arial"/>
          <w:color w:val="202122"/>
          <w:sz w:val="21"/>
          <w:szCs w:val="21"/>
        </w:rPr>
        <w:t>nákladů, aktiv</w:t>
      </w:r>
      <w:r w:rsidR="00823D16">
        <w:rPr>
          <w:rFonts w:ascii="Arial" w:hAnsi="Arial" w:cs="Arial"/>
          <w:color w:val="202122"/>
          <w:sz w:val="21"/>
          <w:szCs w:val="21"/>
        </w:rPr>
        <w:t xml:space="preserve"> a </w:t>
      </w:r>
      <w:r>
        <w:rPr>
          <w:rFonts w:ascii="Arial" w:hAnsi="Arial" w:cs="Arial"/>
          <w:color w:val="202122"/>
          <w:sz w:val="21"/>
          <w:szCs w:val="21"/>
        </w:rPr>
        <w:t>pasiv, toku finančních prostředků, zdanění příjmů, majetku</w:t>
      </w:r>
      <w:r w:rsidR="00823D16">
        <w:rPr>
          <w:rFonts w:ascii="Arial" w:hAnsi="Arial" w:cs="Arial"/>
          <w:color w:val="202122"/>
          <w:sz w:val="21"/>
          <w:szCs w:val="21"/>
        </w:rPr>
        <w:t xml:space="preserve"> a </w:t>
      </w:r>
      <w:r>
        <w:rPr>
          <w:rFonts w:ascii="Arial" w:hAnsi="Arial" w:cs="Arial"/>
          <w:color w:val="202122"/>
          <w:sz w:val="21"/>
          <w:szCs w:val="21"/>
        </w:rPr>
        <w:t>služeb. Za tímto účelem se vyžaduje znalost účetních</w:t>
      </w:r>
      <w:r w:rsidR="00823D16">
        <w:rPr>
          <w:rFonts w:ascii="Arial" w:hAnsi="Arial" w:cs="Arial"/>
          <w:color w:val="202122"/>
          <w:sz w:val="21"/>
          <w:szCs w:val="21"/>
        </w:rPr>
        <w:t xml:space="preserve"> a </w:t>
      </w:r>
      <w:r>
        <w:rPr>
          <w:rFonts w:ascii="Arial" w:hAnsi="Arial" w:cs="Arial"/>
          <w:color w:val="202122"/>
          <w:sz w:val="21"/>
          <w:szCs w:val="21"/>
        </w:rPr>
        <w:t>daňových předpisů, schopnost připravit účetní doklady</w:t>
      </w:r>
      <w:r w:rsidR="00823D16">
        <w:rPr>
          <w:rFonts w:ascii="Arial" w:hAnsi="Arial" w:cs="Arial"/>
          <w:color w:val="202122"/>
          <w:sz w:val="21"/>
          <w:szCs w:val="21"/>
        </w:rPr>
        <w:t xml:space="preserve"> a </w:t>
      </w:r>
      <w:r>
        <w:rPr>
          <w:rFonts w:ascii="Arial" w:hAnsi="Arial" w:cs="Arial"/>
          <w:color w:val="202122"/>
          <w:sz w:val="21"/>
          <w:szCs w:val="21"/>
        </w:rPr>
        <w:t>zavedení dokonalého systému pracování kalkulací nákladů. Výsledky hospodaření neziskových organizací podléhají veřejné kontrole.</w:t>
      </w:r>
      <w:hyperlink r:id="rId81" w:anchor="cite_note-5" w:history="1">
        <w:r>
          <w:rPr>
            <w:rStyle w:val="Hypertextovodkaz"/>
            <w:rFonts w:ascii="Arial" w:hAnsi="Arial" w:cs="Arial"/>
            <w:color w:val="0645AD"/>
            <w:sz w:val="21"/>
            <w:szCs w:val="21"/>
            <w:vertAlign w:val="superscript"/>
          </w:rPr>
          <w:t>[5]</w:t>
        </w:r>
      </w:hyperlink>
      <w:r>
        <w:rPr>
          <w:rFonts w:ascii="Arial" w:hAnsi="Arial" w:cs="Arial"/>
          <w:color w:val="202122"/>
          <w:sz w:val="21"/>
          <w:szCs w:val="21"/>
        </w:rPr>
        <w:t> Podrobná finanční zpráva je ověřována nezávislým certifikovaným </w:t>
      </w:r>
      <w:hyperlink r:id="rId82" w:tooltip="Audit" w:history="1">
        <w:r>
          <w:rPr>
            <w:rStyle w:val="Hypertextovodkaz"/>
            <w:rFonts w:ascii="Arial" w:hAnsi="Arial" w:cs="Arial"/>
            <w:color w:val="0645AD"/>
            <w:sz w:val="21"/>
            <w:szCs w:val="21"/>
          </w:rPr>
          <w:t>auditorem</w:t>
        </w:r>
      </w:hyperlink>
      <w:r>
        <w:rPr>
          <w:rFonts w:ascii="Arial" w:hAnsi="Arial" w:cs="Arial"/>
          <w:color w:val="202122"/>
          <w:sz w:val="21"/>
          <w:szCs w:val="21"/>
        </w:rPr>
        <w:t>.</w:t>
      </w:r>
    </w:p>
    <w:p w14:paraId="203A95B2" w14:textId="20A5549F" w:rsidR="00F24823" w:rsidRDefault="00F24823" w:rsidP="00F24823">
      <w:pPr>
        <w:pStyle w:val="Nadpis3"/>
        <w:shd w:val="clear" w:color="auto" w:fill="FFFFFF"/>
        <w:spacing w:before="72"/>
        <w:rPr>
          <w:rFonts w:ascii="Arial" w:hAnsi="Arial" w:cs="Arial"/>
          <w:color w:val="000000"/>
          <w:sz w:val="29"/>
          <w:szCs w:val="29"/>
        </w:rPr>
      </w:pPr>
      <w:r>
        <w:rPr>
          <w:rStyle w:val="mw-headline"/>
          <w:rFonts w:ascii="Arial" w:hAnsi="Arial" w:cs="Arial"/>
          <w:color w:val="000000"/>
          <w:sz w:val="29"/>
          <w:szCs w:val="29"/>
        </w:rPr>
        <w:t>Dobrovolnictví</w:t>
      </w:r>
      <w:r w:rsidR="00823D16">
        <w:rPr>
          <w:rStyle w:val="mw-headline"/>
          <w:rFonts w:ascii="Arial" w:hAnsi="Arial" w:cs="Arial"/>
          <w:color w:val="000000"/>
          <w:sz w:val="29"/>
          <w:szCs w:val="29"/>
        </w:rPr>
        <w:t xml:space="preserve"> v </w:t>
      </w:r>
      <w:r>
        <w:rPr>
          <w:rStyle w:val="mw-headline"/>
          <w:rFonts w:ascii="Arial" w:hAnsi="Arial" w:cs="Arial"/>
          <w:color w:val="000000"/>
          <w:sz w:val="29"/>
          <w:szCs w:val="29"/>
        </w:rPr>
        <w:t>NNO</w:t>
      </w:r>
      <w:r>
        <w:rPr>
          <w:rStyle w:val="mw-editsection-bracket"/>
          <w:rFonts w:ascii="Arial" w:hAnsi="Arial" w:cs="Arial"/>
          <w:b/>
          <w:bCs/>
          <w:color w:val="54595D"/>
        </w:rPr>
        <w:t>[</w:t>
      </w:r>
      <w:hyperlink r:id="rId83" w:tooltip="Editace sekce: Dobrovolnictví v NNO" w:history="1">
        <w:r>
          <w:rPr>
            <w:rStyle w:val="Hypertextovodkaz"/>
            <w:rFonts w:ascii="Arial" w:hAnsi="Arial" w:cs="Arial"/>
            <w:b/>
            <w:bCs/>
            <w:color w:val="0645AD"/>
          </w:rPr>
          <w:t>editovat</w:t>
        </w:r>
      </w:hyperlink>
      <w:r>
        <w:rPr>
          <w:rStyle w:val="mw-editsection-divider"/>
          <w:rFonts w:ascii="Arial" w:hAnsi="Arial" w:cs="Arial"/>
          <w:b/>
          <w:bCs/>
          <w:color w:val="54595D"/>
        </w:rPr>
        <w:t> | </w:t>
      </w:r>
      <w:hyperlink r:id="rId84" w:tooltip="Editace sekce: Dobrovolnictví v NNO" w:history="1">
        <w:r>
          <w:rPr>
            <w:rStyle w:val="Hypertextovodkaz"/>
            <w:rFonts w:ascii="Arial" w:hAnsi="Arial" w:cs="Arial"/>
            <w:b/>
            <w:bCs/>
            <w:color w:val="0645AD"/>
          </w:rPr>
          <w:t>editovat zdroj</w:t>
        </w:r>
      </w:hyperlink>
      <w:r>
        <w:rPr>
          <w:rStyle w:val="mw-editsection-bracket"/>
          <w:rFonts w:ascii="Arial" w:hAnsi="Arial" w:cs="Arial"/>
          <w:b/>
          <w:bCs/>
          <w:color w:val="54595D"/>
        </w:rPr>
        <w:t>]</w:t>
      </w:r>
    </w:p>
    <w:p w14:paraId="028D8B69" w14:textId="40FB6C0A" w:rsidR="00F24823" w:rsidRDefault="00F24823" w:rsidP="00F24823">
      <w:pPr>
        <w:pStyle w:val="Normln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Do práce neziskových organizací poskytuje široké pole pro zapojení formálních </w:t>
      </w:r>
      <w:hyperlink r:id="rId85" w:tooltip="Dobrovolnictví" w:history="1">
        <w:r>
          <w:rPr>
            <w:rStyle w:val="Hypertextovodkaz"/>
            <w:rFonts w:ascii="Arial" w:hAnsi="Arial" w:cs="Arial"/>
            <w:color w:val="0645AD"/>
            <w:sz w:val="21"/>
            <w:szCs w:val="21"/>
          </w:rPr>
          <w:t>dobrovolníků</w:t>
        </w:r>
      </w:hyperlink>
      <w:r>
        <w:rPr>
          <w:rFonts w:ascii="Arial" w:hAnsi="Arial" w:cs="Arial"/>
          <w:color w:val="202122"/>
          <w:sz w:val="21"/>
          <w:szCs w:val="21"/>
        </w:rPr>
        <w:t>, kteří aktivně podílí na jejím chodu. Dobrovolnická práce činnost organizace zlevňuje. Podle údajů neziskových institucí odpracovalo</w:t>
      </w:r>
      <w:r w:rsidR="00823D16">
        <w:rPr>
          <w:rFonts w:ascii="Arial" w:hAnsi="Arial" w:cs="Arial"/>
          <w:color w:val="202122"/>
          <w:sz w:val="21"/>
          <w:szCs w:val="21"/>
        </w:rPr>
        <w:t xml:space="preserve"> v </w:t>
      </w:r>
      <w:r>
        <w:rPr>
          <w:rFonts w:ascii="Arial" w:hAnsi="Arial" w:cs="Arial"/>
          <w:color w:val="202122"/>
          <w:sz w:val="21"/>
          <w:szCs w:val="21"/>
        </w:rPr>
        <w:t>roce 2014 zhruba 920 000 dobrovolníků asi 45,6 mil. hodin, což odpovídá mzdě asi 5,8 mld. Kč.</w:t>
      </w:r>
      <w:hyperlink r:id="rId86" w:anchor="cite_note-6" w:history="1">
        <w:r>
          <w:rPr>
            <w:rStyle w:val="Hypertextovodkaz"/>
            <w:rFonts w:ascii="Arial" w:hAnsi="Arial" w:cs="Arial"/>
            <w:color w:val="0645AD"/>
            <w:sz w:val="21"/>
            <w:szCs w:val="21"/>
            <w:vertAlign w:val="superscript"/>
          </w:rPr>
          <w:t>[6]</w:t>
        </w:r>
      </w:hyperlink>
    </w:p>
    <w:p w14:paraId="0B29F90A" w14:textId="77777777" w:rsidR="00F24823" w:rsidRDefault="00F24823" w:rsidP="00F24823">
      <w:pPr>
        <w:pStyle w:val="Nadpis3"/>
        <w:shd w:val="clear" w:color="auto" w:fill="FFFFFF"/>
        <w:spacing w:before="72"/>
        <w:rPr>
          <w:rFonts w:ascii="Arial" w:hAnsi="Arial" w:cs="Arial"/>
          <w:color w:val="000000"/>
          <w:sz w:val="29"/>
          <w:szCs w:val="29"/>
        </w:rPr>
      </w:pPr>
      <w:r>
        <w:rPr>
          <w:rStyle w:val="mw-headline"/>
          <w:rFonts w:ascii="Arial" w:hAnsi="Arial" w:cs="Arial"/>
          <w:color w:val="000000"/>
          <w:sz w:val="29"/>
          <w:szCs w:val="29"/>
        </w:rPr>
        <w:t>Počet NNO</w:t>
      </w:r>
      <w:r>
        <w:rPr>
          <w:rStyle w:val="mw-editsection-bracket"/>
          <w:rFonts w:ascii="Arial" w:hAnsi="Arial" w:cs="Arial"/>
          <w:b/>
          <w:bCs/>
          <w:color w:val="54595D"/>
        </w:rPr>
        <w:t>[</w:t>
      </w:r>
      <w:hyperlink r:id="rId87" w:tooltip="Editace sekce: Počet NNO" w:history="1">
        <w:r>
          <w:rPr>
            <w:rStyle w:val="Hypertextovodkaz"/>
            <w:rFonts w:ascii="Arial" w:hAnsi="Arial" w:cs="Arial"/>
            <w:b/>
            <w:bCs/>
            <w:color w:val="0645AD"/>
          </w:rPr>
          <w:t>editovat</w:t>
        </w:r>
      </w:hyperlink>
      <w:r>
        <w:rPr>
          <w:rStyle w:val="mw-editsection-divider"/>
          <w:rFonts w:ascii="Arial" w:hAnsi="Arial" w:cs="Arial"/>
          <w:b/>
          <w:bCs/>
          <w:color w:val="54595D"/>
        </w:rPr>
        <w:t> | </w:t>
      </w:r>
      <w:hyperlink r:id="rId88" w:tooltip="Editace sekce: Počet NNO" w:history="1">
        <w:r>
          <w:rPr>
            <w:rStyle w:val="Hypertextovodkaz"/>
            <w:rFonts w:ascii="Arial" w:hAnsi="Arial" w:cs="Arial"/>
            <w:b/>
            <w:bCs/>
            <w:color w:val="0645AD"/>
          </w:rPr>
          <w:t>editovat zdroj</w:t>
        </w:r>
      </w:hyperlink>
      <w:r>
        <w:rPr>
          <w:rStyle w:val="mw-editsection-bracket"/>
          <w:rFonts w:ascii="Arial" w:hAnsi="Arial" w:cs="Arial"/>
          <w:b/>
          <w:bCs/>
          <w:color w:val="54595D"/>
        </w:rPr>
        <w:t>]</w:t>
      </w:r>
    </w:p>
    <w:p w14:paraId="6443A975" w14:textId="2D54044B" w:rsidR="00F24823" w:rsidRDefault="00F24823" w:rsidP="00F24823">
      <w:pPr>
        <w:pStyle w:val="Normln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V dubnu 2017 bylo</w:t>
      </w:r>
      <w:r w:rsidR="00823D16">
        <w:rPr>
          <w:rFonts w:ascii="Arial" w:hAnsi="Arial" w:cs="Arial"/>
          <w:color w:val="202122"/>
          <w:sz w:val="21"/>
          <w:szCs w:val="21"/>
        </w:rPr>
        <w:t xml:space="preserve"> v </w:t>
      </w:r>
      <w:r>
        <w:rPr>
          <w:rFonts w:ascii="Arial" w:hAnsi="Arial" w:cs="Arial"/>
          <w:color w:val="202122"/>
          <w:sz w:val="21"/>
          <w:szCs w:val="21"/>
        </w:rPr>
        <w:t>České republice registrováno celkem 129 947 nestátních neziskových organizací,</w:t>
      </w:r>
      <w:r w:rsidR="00823D16">
        <w:rPr>
          <w:rFonts w:ascii="Arial" w:hAnsi="Arial" w:cs="Arial"/>
          <w:color w:val="202122"/>
          <w:sz w:val="21"/>
          <w:szCs w:val="21"/>
        </w:rPr>
        <w:t xml:space="preserve"> z </w:t>
      </w:r>
      <w:r>
        <w:rPr>
          <w:rFonts w:ascii="Arial" w:hAnsi="Arial" w:cs="Arial"/>
          <w:color w:val="202122"/>
          <w:sz w:val="21"/>
          <w:szCs w:val="21"/>
        </w:rPr>
        <w:t>toho 515 </w:t>
      </w:r>
      <w:hyperlink r:id="rId89" w:tooltip="Nadace" w:history="1">
        <w:r>
          <w:rPr>
            <w:rStyle w:val="Hypertextovodkaz"/>
            <w:rFonts w:ascii="Arial" w:hAnsi="Arial" w:cs="Arial"/>
            <w:color w:val="0645AD"/>
            <w:sz w:val="21"/>
            <w:szCs w:val="21"/>
          </w:rPr>
          <w:t>nadací</w:t>
        </w:r>
      </w:hyperlink>
      <w:r>
        <w:rPr>
          <w:rFonts w:ascii="Arial" w:hAnsi="Arial" w:cs="Arial"/>
          <w:color w:val="202122"/>
          <w:sz w:val="21"/>
          <w:szCs w:val="21"/>
        </w:rPr>
        <w:t>, 1670 </w:t>
      </w:r>
      <w:hyperlink r:id="rId90" w:tooltip="Nadační fond" w:history="1">
        <w:r>
          <w:rPr>
            <w:rStyle w:val="Hypertextovodkaz"/>
            <w:rFonts w:ascii="Arial" w:hAnsi="Arial" w:cs="Arial"/>
            <w:color w:val="0645AD"/>
            <w:sz w:val="21"/>
            <w:szCs w:val="21"/>
          </w:rPr>
          <w:t>nadačních fondů</w:t>
        </w:r>
      </w:hyperlink>
      <w:r>
        <w:rPr>
          <w:rFonts w:ascii="Arial" w:hAnsi="Arial" w:cs="Arial"/>
          <w:color w:val="202122"/>
          <w:sz w:val="21"/>
          <w:szCs w:val="21"/>
        </w:rPr>
        <w:t>, 2774 </w:t>
      </w:r>
      <w:hyperlink r:id="rId91" w:tooltip="Obecně prospěšná společnost" w:history="1">
        <w:r>
          <w:rPr>
            <w:rStyle w:val="Hypertextovodkaz"/>
            <w:rFonts w:ascii="Arial" w:hAnsi="Arial" w:cs="Arial"/>
            <w:color w:val="0645AD"/>
            <w:sz w:val="21"/>
            <w:szCs w:val="21"/>
          </w:rPr>
          <w:t>obecně prospěšných společností</w:t>
        </w:r>
      </w:hyperlink>
      <w:r>
        <w:rPr>
          <w:rFonts w:ascii="Arial" w:hAnsi="Arial" w:cs="Arial"/>
          <w:color w:val="202122"/>
          <w:sz w:val="21"/>
          <w:szCs w:val="21"/>
        </w:rPr>
        <w:t>, 752 </w:t>
      </w:r>
      <w:hyperlink r:id="rId92" w:tooltip="Zapsaný ústav" w:history="1">
        <w:r>
          <w:rPr>
            <w:rStyle w:val="Hypertextovodkaz"/>
            <w:rFonts w:ascii="Arial" w:hAnsi="Arial" w:cs="Arial"/>
            <w:color w:val="0645AD"/>
            <w:sz w:val="21"/>
            <w:szCs w:val="21"/>
          </w:rPr>
          <w:t>zapsaných ústavů</w:t>
        </w:r>
      </w:hyperlink>
      <w:r>
        <w:rPr>
          <w:rFonts w:ascii="Arial" w:hAnsi="Arial" w:cs="Arial"/>
          <w:color w:val="202122"/>
          <w:sz w:val="21"/>
          <w:szCs w:val="21"/>
        </w:rPr>
        <w:t>, 4171 </w:t>
      </w:r>
      <w:hyperlink r:id="rId93" w:tooltip="Církevní organizace (stránka neexistuje)" w:history="1">
        <w:r>
          <w:rPr>
            <w:rStyle w:val="Hypertextovodkaz"/>
            <w:rFonts w:ascii="Arial" w:hAnsi="Arial" w:cs="Arial"/>
            <w:color w:val="BA0000"/>
            <w:sz w:val="21"/>
            <w:szCs w:val="21"/>
          </w:rPr>
          <w:t>církevních organizací</w:t>
        </w:r>
      </w:hyperlink>
      <w:r>
        <w:rPr>
          <w:rFonts w:ascii="Arial" w:hAnsi="Arial" w:cs="Arial"/>
          <w:color w:val="202122"/>
          <w:sz w:val="21"/>
          <w:szCs w:val="21"/>
        </w:rPr>
        <w:t>, 93 651 </w:t>
      </w:r>
      <w:hyperlink r:id="rId94" w:tooltip="Spolek" w:history="1">
        <w:r>
          <w:rPr>
            <w:rStyle w:val="Hypertextovodkaz"/>
            <w:rFonts w:ascii="Arial" w:hAnsi="Arial" w:cs="Arial"/>
            <w:color w:val="0645AD"/>
            <w:sz w:val="21"/>
            <w:szCs w:val="21"/>
          </w:rPr>
          <w:t>spolků</w:t>
        </w:r>
      </w:hyperlink>
      <w:r w:rsidR="00823D16">
        <w:rPr>
          <w:rFonts w:ascii="Arial" w:hAnsi="Arial" w:cs="Arial"/>
          <w:color w:val="202122"/>
          <w:sz w:val="21"/>
          <w:szCs w:val="21"/>
        </w:rPr>
        <w:t xml:space="preserve"> a </w:t>
      </w:r>
      <w:r>
        <w:rPr>
          <w:rFonts w:ascii="Arial" w:hAnsi="Arial" w:cs="Arial"/>
          <w:color w:val="202122"/>
          <w:sz w:val="21"/>
          <w:szCs w:val="21"/>
        </w:rPr>
        <w:t>26 414 pobočných spolků.</w:t>
      </w:r>
      <w:hyperlink r:id="rId95" w:anchor="cite_note-7" w:history="1">
        <w:r>
          <w:rPr>
            <w:rStyle w:val="Hypertextovodkaz"/>
            <w:rFonts w:ascii="Arial" w:hAnsi="Arial" w:cs="Arial"/>
            <w:color w:val="0645AD"/>
            <w:sz w:val="21"/>
            <w:szCs w:val="21"/>
            <w:vertAlign w:val="superscript"/>
          </w:rPr>
          <w:t>[7]</w:t>
        </w:r>
      </w:hyperlink>
    </w:p>
    <w:p w14:paraId="12C8E083" w14:textId="5B112176" w:rsidR="00F24823" w:rsidRDefault="00F24823" w:rsidP="00F24823">
      <w:pPr>
        <w:pStyle w:val="Normln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Celkový počet všech neziskových institucí dosáhl</w:t>
      </w:r>
      <w:r w:rsidR="00823D16">
        <w:rPr>
          <w:rFonts w:ascii="Arial" w:hAnsi="Arial" w:cs="Arial"/>
          <w:color w:val="202122"/>
          <w:sz w:val="21"/>
          <w:szCs w:val="21"/>
        </w:rPr>
        <w:t xml:space="preserve"> v </w:t>
      </w:r>
      <w:r>
        <w:rPr>
          <w:rFonts w:ascii="Arial" w:hAnsi="Arial" w:cs="Arial"/>
          <w:color w:val="202122"/>
          <w:sz w:val="21"/>
          <w:szCs w:val="21"/>
        </w:rPr>
        <w:t>roce 2015 čísla 132 953. Neziskové instituce tvořily podíl 2% na zaměstnanosti</w:t>
      </w:r>
      <w:r w:rsidR="00823D16">
        <w:rPr>
          <w:rFonts w:ascii="Arial" w:hAnsi="Arial" w:cs="Arial"/>
          <w:color w:val="202122"/>
          <w:sz w:val="21"/>
          <w:szCs w:val="21"/>
        </w:rPr>
        <w:t xml:space="preserve"> v </w:t>
      </w:r>
      <w:r>
        <w:rPr>
          <w:rFonts w:ascii="Arial" w:hAnsi="Arial" w:cs="Arial"/>
          <w:color w:val="202122"/>
          <w:sz w:val="21"/>
          <w:szCs w:val="21"/>
        </w:rPr>
        <w:t>ČR.</w:t>
      </w:r>
      <w:hyperlink r:id="rId96" w:anchor="cite_note-8" w:history="1">
        <w:r>
          <w:rPr>
            <w:rStyle w:val="Hypertextovodkaz"/>
            <w:rFonts w:ascii="Arial" w:hAnsi="Arial" w:cs="Arial"/>
            <w:color w:val="0645AD"/>
            <w:sz w:val="21"/>
            <w:szCs w:val="21"/>
            <w:vertAlign w:val="superscript"/>
          </w:rPr>
          <w:t>[8]</w:t>
        </w:r>
      </w:hyperlink>
    </w:p>
    <w:p w14:paraId="2D6D0765" w14:textId="77777777" w:rsidR="00F24823" w:rsidRDefault="00F24823" w:rsidP="00F24823">
      <w:pPr>
        <w:pStyle w:val="Nadpis1"/>
        <w:pBdr>
          <w:bottom w:val="single" w:sz="6" w:space="0" w:color="A2A9B1"/>
        </w:pBdr>
        <w:spacing w:before="0" w:beforeAutospacing="0" w:after="60" w:afterAutospacing="0"/>
        <w:rPr>
          <w:rFonts w:ascii="Georgia" w:hAnsi="Georgia"/>
          <w:b w:val="0"/>
          <w:bCs w:val="0"/>
          <w:color w:val="000000"/>
          <w:sz w:val="43"/>
          <w:szCs w:val="43"/>
        </w:rPr>
      </w:pPr>
      <w:r>
        <w:rPr>
          <w:rFonts w:ascii="Georgia" w:hAnsi="Georgia"/>
          <w:b w:val="0"/>
          <w:bCs w:val="0"/>
          <w:color w:val="000000"/>
          <w:sz w:val="43"/>
          <w:szCs w:val="43"/>
        </w:rPr>
        <w:t>Nezisková organizace</w:t>
      </w:r>
    </w:p>
    <w:p w14:paraId="4AC1819C" w14:textId="77777777" w:rsidR="00F24823" w:rsidRDefault="00823D16" w:rsidP="00F24823">
      <w:pPr>
        <w:rPr>
          <w:rFonts w:ascii="Arial" w:hAnsi="Arial" w:cs="Arial"/>
          <w:color w:val="202122"/>
          <w:sz w:val="24"/>
          <w:szCs w:val="24"/>
        </w:rPr>
      </w:pPr>
      <w:hyperlink r:id="rId97" w:anchor="mw-head" w:history="1">
        <w:r w:rsidR="00F24823">
          <w:rPr>
            <w:rStyle w:val="Hypertextovodkaz"/>
            <w:rFonts w:ascii="Arial" w:hAnsi="Arial" w:cs="Arial"/>
            <w:color w:val="0645AD"/>
            <w:bdr w:val="none" w:sz="0" w:space="0" w:color="auto" w:frame="1"/>
          </w:rPr>
          <w:t>Skočit na navigaci</w:t>
        </w:r>
      </w:hyperlink>
      <w:hyperlink r:id="rId98" w:anchor="searchInput" w:history="1">
        <w:r w:rsidR="00F24823">
          <w:rPr>
            <w:rStyle w:val="Hypertextovodkaz"/>
            <w:rFonts w:ascii="Arial" w:hAnsi="Arial" w:cs="Arial"/>
            <w:color w:val="0645AD"/>
            <w:bdr w:val="none" w:sz="0" w:space="0" w:color="auto" w:frame="1"/>
          </w:rPr>
          <w:t>Skočit na vyhledávání</w:t>
        </w:r>
      </w:hyperlink>
    </w:p>
    <w:p w14:paraId="7C96284B" w14:textId="4C0B3E8B" w:rsidR="00F24823" w:rsidRDefault="00F24823" w:rsidP="00F24823">
      <w:pPr>
        <w:pStyle w:val="Normlnweb"/>
        <w:spacing w:before="120" w:beforeAutospacing="0" w:after="120" w:afterAutospacing="0"/>
        <w:rPr>
          <w:rFonts w:ascii="Arial" w:hAnsi="Arial" w:cs="Arial"/>
          <w:color w:val="202122"/>
        </w:rPr>
      </w:pPr>
      <w:r>
        <w:rPr>
          <w:rFonts w:ascii="Arial" w:hAnsi="Arial" w:cs="Arial"/>
          <w:b/>
          <w:bCs/>
          <w:color w:val="202122"/>
        </w:rPr>
        <w:t>Nezisková instituce</w:t>
      </w:r>
      <w:r>
        <w:rPr>
          <w:rFonts w:ascii="Arial" w:hAnsi="Arial" w:cs="Arial"/>
          <w:color w:val="202122"/>
        </w:rPr>
        <w:t> nebo </w:t>
      </w:r>
      <w:r>
        <w:rPr>
          <w:rFonts w:ascii="Arial" w:hAnsi="Arial" w:cs="Arial"/>
          <w:b/>
          <w:bCs/>
          <w:color w:val="202122"/>
        </w:rPr>
        <w:t>organizace</w:t>
      </w:r>
      <w:r>
        <w:rPr>
          <w:rFonts w:ascii="Arial" w:hAnsi="Arial" w:cs="Arial"/>
          <w:color w:val="202122"/>
        </w:rPr>
        <w:t> je </w:t>
      </w:r>
      <w:hyperlink r:id="rId99" w:tooltip="Organizace" w:history="1">
        <w:r>
          <w:rPr>
            <w:rStyle w:val="Hypertextovodkaz"/>
            <w:rFonts w:ascii="Arial" w:hAnsi="Arial" w:cs="Arial"/>
            <w:color w:val="0645AD"/>
          </w:rPr>
          <w:t>organizace</w:t>
        </w:r>
      </w:hyperlink>
      <w:r>
        <w:rPr>
          <w:rFonts w:ascii="Arial" w:hAnsi="Arial" w:cs="Arial"/>
          <w:color w:val="202122"/>
        </w:rPr>
        <w:t> (</w:t>
      </w:r>
      <w:hyperlink r:id="rId100" w:tooltip="Právnická osoba" w:history="1">
        <w:r>
          <w:rPr>
            <w:rStyle w:val="Hypertextovodkaz"/>
            <w:rFonts w:ascii="Arial" w:hAnsi="Arial" w:cs="Arial"/>
            <w:color w:val="0645AD"/>
          </w:rPr>
          <w:t>právnická osoba</w:t>
        </w:r>
      </w:hyperlink>
      <w:r>
        <w:rPr>
          <w:rFonts w:ascii="Arial" w:hAnsi="Arial" w:cs="Arial"/>
          <w:color w:val="202122"/>
        </w:rPr>
        <w:t>), která nevytváří zisk</w:t>
      </w:r>
      <w:r w:rsidR="00823D16">
        <w:rPr>
          <w:rFonts w:ascii="Arial" w:hAnsi="Arial" w:cs="Arial"/>
          <w:color w:val="202122"/>
        </w:rPr>
        <w:t xml:space="preserve"> k </w:t>
      </w:r>
      <w:r>
        <w:rPr>
          <w:rFonts w:ascii="Arial" w:hAnsi="Arial" w:cs="Arial"/>
          <w:color w:val="202122"/>
        </w:rPr>
        <w:t>přerozdělení mezi své vlastníky, správce nebo zakladatele. Zisk sice může vytvořit, ale musí ho zase vložit zpět do rozvoje organizace</w:t>
      </w:r>
      <w:r w:rsidR="00823D16">
        <w:rPr>
          <w:rFonts w:ascii="Arial" w:hAnsi="Arial" w:cs="Arial"/>
          <w:color w:val="202122"/>
        </w:rPr>
        <w:t xml:space="preserve"> a </w:t>
      </w:r>
      <w:r>
        <w:rPr>
          <w:rFonts w:ascii="Arial" w:hAnsi="Arial" w:cs="Arial"/>
          <w:color w:val="202122"/>
        </w:rPr>
        <w:t>plnění jejího poslání. Neziskové organizace tedy nejsou </w:t>
      </w:r>
      <w:hyperlink r:id="rId101" w:tooltip="Obchodní společnost" w:history="1">
        <w:r>
          <w:rPr>
            <w:rStyle w:val="Hypertextovodkaz"/>
            <w:rFonts w:ascii="Arial" w:hAnsi="Arial" w:cs="Arial"/>
            <w:color w:val="0645AD"/>
          </w:rPr>
          <w:t>obchodní společností</w:t>
        </w:r>
      </w:hyperlink>
      <w:r>
        <w:rPr>
          <w:rFonts w:ascii="Arial" w:hAnsi="Arial" w:cs="Arial"/>
          <w:color w:val="202122"/>
        </w:rPr>
        <w:t> ani jiným </w:t>
      </w:r>
      <w:hyperlink r:id="rId102" w:tooltip="Podnikatel" w:history="1">
        <w:r>
          <w:rPr>
            <w:rStyle w:val="Hypertextovodkaz"/>
            <w:rFonts w:ascii="Arial" w:hAnsi="Arial" w:cs="Arial"/>
            <w:color w:val="0645AD"/>
          </w:rPr>
          <w:t>podnikatelským</w:t>
        </w:r>
      </w:hyperlink>
      <w:r>
        <w:rPr>
          <w:rFonts w:ascii="Arial" w:hAnsi="Arial" w:cs="Arial"/>
          <w:color w:val="202122"/>
        </w:rPr>
        <w:t xml:space="preserve"> subjektem. Zakládají se za účelem uspokojení </w:t>
      </w:r>
      <w:r>
        <w:rPr>
          <w:rFonts w:ascii="Arial" w:hAnsi="Arial" w:cs="Arial"/>
          <w:color w:val="202122"/>
        </w:rPr>
        <w:lastRenderedPageBreak/>
        <w:t>konkrétních potřeb občanů</w:t>
      </w:r>
      <w:r w:rsidR="00823D16">
        <w:rPr>
          <w:rFonts w:ascii="Arial" w:hAnsi="Arial" w:cs="Arial"/>
          <w:color w:val="202122"/>
        </w:rPr>
        <w:t xml:space="preserve"> a </w:t>
      </w:r>
      <w:hyperlink r:id="rId103" w:tooltip="Komunita" w:history="1">
        <w:r>
          <w:rPr>
            <w:rStyle w:val="Hypertextovodkaz"/>
            <w:rFonts w:ascii="Arial" w:hAnsi="Arial" w:cs="Arial"/>
            <w:color w:val="0645AD"/>
          </w:rPr>
          <w:t>komunit</w:t>
        </w:r>
      </w:hyperlink>
      <w:r>
        <w:rPr>
          <w:rFonts w:ascii="Arial" w:hAnsi="Arial" w:cs="Arial"/>
          <w:color w:val="202122"/>
        </w:rPr>
        <w:t>.</w:t>
      </w:r>
      <w:hyperlink r:id="rId104" w:anchor="cite_note-1" w:history="1">
        <w:r>
          <w:rPr>
            <w:rStyle w:val="Hypertextovodkaz"/>
            <w:rFonts w:ascii="Arial" w:hAnsi="Arial" w:cs="Arial"/>
            <w:color w:val="0645AD"/>
            <w:vertAlign w:val="superscript"/>
          </w:rPr>
          <w:t>[1]</w:t>
        </w:r>
      </w:hyperlink>
      <w:r>
        <w:rPr>
          <w:rFonts w:ascii="Arial" w:hAnsi="Arial" w:cs="Arial"/>
          <w:color w:val="202122"/>
        </w:rPr>
        <w:t> Prostor pro neziskové organizace je proto značně široký, patří sem jak různé </w:t>
      </w:r>
      <w:hyperlink r:id="rId105" w:tooltip="Organizační složka státu" w:history="1">
        <w:r>
          <w:rPr>
            <w:rStyle w:val="Hypertextovodkaz"/>
            <w:rFonts w:ascii="Arial" w:hAnsi="Arial" w:cs="Arial"/>
            <w:color w:val="0645AD"/>
          </w:rPr>
          <w:t>organizační složky státu</w:t>
        </w:r>
      </w:hyperlink>
      <w:r>
        <w:rPr>
          <w:rFonts w:ascii="Arial" w:hAnsi="Arial" w:cs="Arial"/>
          <w:color w:val="202122"/>
        </w:rPr>
        <w:t>, </w:t>
      </w:r>
      <w:hyperlink r:id="rId106" w:tooltip="Občanské sdružení" w:history="1">
        <w:r>
          <w:rPr>
            <w:rStyle w:val="Hypertextovodkaz"/>
            <w:rFonts w:ascii="Arial" w:hAnsi="Arial" w:cs="Arial"/>
            <w:color w:val="0645AD"/>
          </w:rPr>
          <w:t>občanská sdružení</w:t>
        </w:r>
      </w:hyperlink>
      <w:r w:rsidR="00823D16">
        <w:rPr>
          <w:rFonts w:ascii="Arial" w:hAnsi="Arial" w:cs="Arial"/>
          <w:color w:val="202122"/>
        </w:rPr>
        <w:t xml:space="preserve"> a </w:t>
      </w:r>
      <w:hyperlink r:id="rId107" w:tooltip="Spolek" w:history="1">
        <w:r>
          <w:rPr>
            <w:rStyle w:val="Hypertextovodkaz"/>
            <w:rFonts w:ascii="Arial" w:hAnsi="Arial" w:cs="Arial"/>
            <w:color w:val="0645AD"/>
          </w:rPr>
          <w:t>spolky</w:t>
        </w:r>
      </w:hyperlink>
      <w:r>
        <w:rPr>
          <w:rFonts w:ascii="Arial" w:hAnsi="Arial" w:cs="Arial"/>
          <w:color w:val="202122"/>
        </w:rPr>
        <w:t> nebo</w:t>
      </w:r>
      <w:r w:rsidR="00823D16">
        <w:rPr>
          <w:rFonts w:ascii="Arial" w:hAnsi="Arial" w:cs="Arial"/>
          <w:color w:val="202122"/>
        </w:rPr>
        <w:t xml:space="preserve"> i </w:t>
      </w:r>
      <w:r>
        <w:rPr>
          <w:rFonts w:ascii="Arial" w:hAnsi="Arial" w:cs="Arial"/>
          <w:color w:val="202122"/>
        </w:rPr>
        <w:t>neziskové organizace typu obchodních společností (</w:t>
      </w:r>
      <w:hyperlink r:id="rId108" w:tooltip="Družstvo" w:history="1">
        <w:r>
          <w:rPr>
            <w:rStyle w:val="Hypertextovodkaz"/>
            <w:rFonts w:ascii="Arial" w:hAnsi="Arial" w:cs="Arial"/>
            <w:color w:val="0645AD"/>
          </w:rPr>
          <w:t>družstva</w:t>
        </w:r>
      </w:hyperlink>
      <w:r>
        <w:rPr>
          <w:rFonts w:ascii="Arial" w:hAnsi="Arial" w:cs="Arial"/>
          <w:color w:val="202122"/>
        </w:rPr>
        <w:t>, </w:t>
      </w:r>
      <w:hyperlink r:id="rId109" w:tooltip="Společenství vlastníků jednotek" w:history="1">
        <w:r>
          <w:rPr>
            <w:rStyle w:val="Hypertextovodkaz"/>
            <w:rFonts w:ascii="Arial" w:hAnsi="Arial" w:cs="Arial"/>
            <w:color w:val="0645AD"/>
          </w:rPr>
          <w:t>společenství vlastníků jednotek</w:t>
        </w:r>
      </w:hyperlink>
      <w:r>
        <w:rPr>
          <w:rFonts w:ascii="Arial" w:hAnsi="Arial" w:cs="Arial"/>
          <w:color w:val="202122"/>
        </w:rPr>
        <w:t>).</w:t>
      </w:r>
    </w:p>
    <w:p w14:paraId="50C83719" w14:textId="77777777" w:rsidR="00F24823" w:rsidRDefault="00F24823" w:rsidP="00F24823">
      <w:pPr>
        <w:pStyle w:val="Nadpis2"/>
        <w:pBdr>
          <w:bottom w:val="single" w:sz="6" w:space="0" w:color="A2A9B1"/>
        </w:pBdr>
        <w:shd w:val="clear" w:color="auto" w:fill="FFFFFF"/>
        <w:spacing w:before="240" w:after="60"/>
        <w:rPr>
          <w:rFonts w:ascii="Georgia" w:hAnsi="Georgia"/>
          <w:color w:val="000000"/>
        </w:rPr>
      </w:pPr>
      <w:r>
        <w:rPr>
          <w:rStyle w:val="mw-headline"/>
          <w:rFonts w:ascii="Georgia" w:hAnsi="Georgia"/>
          <w:b/>
          <w:bCs/>
          <w:color w:val="000000"/>
        </w:rPr>
        <w:t>Dělení neziskových organizací</w:t>
      </w:r>
      <w:r>
        <w:rPr>
          <w:rStyle w:val="mw-editsection-bracket"/>
          <w:rFonts w:ascii="Arial" w:hAnsi="Arial" w:cs="Arial"/>
          <w:b/>
          <w:bCs/>
          <w:color w:val="54595D"/>
        </w:rPr>
        <w:t>[</w:t>
      </w:r>
      <w:hyperlink r:id="rId110" w:tooltip="Editace sekce: Dělení neziskových organizací" w:history="1">
        <w:r>
          <w:rPr>
            <w:rStyle w:val="Hypertextovodkaz"/>
            <w:rFonts w:ascii="Arial" w:hAnsi="Arial" w:cs="Arial"/>
            <w:b/>
            <w:bCs/>
            <w:color w:val="0645AD"/>
            <w:sz w:val="24"/>
            <w:szCs w:val="24"/>
          </w:rPr>
          <w:t>editovat</w:t>
        </w:r>
      </w:hyperlink>
      <w:r>
        <w:rPr>
          <w:rStyle w:val="mw-editsection-divider"/>
          <w:rFonts w:ascii="Arial" w:hAnsi="Arial" w:cs="Arial"/>
          <w:b/>
          <w:bCs/>
          <w:color w:val="54595D"/>
          <w:sz w:val="24"/>
          <w:szCs w:val="24"/>
        </w:rPr>
        <w:t> | </w:t>
      </w:r>
      <w:hyperlink r:id="rId111" w:tooltip="Editace sekce: Dělení neziskových organizací" w:history="1">
        <w:r>
          <w:rPr>
            <w:rStyle w:val="Hypertextovodkaz"/>
            <w:rFonts w:ascii="Arial" w:hAnsi="Arial" w:cs="Arial"/>
            <w:b/>
            <w:bCs/>
            <w:color w:val="0645AD"/>
            <w:sz w:val="24"/>
            <w:szCs w:val="24"/>
          </w:rPr>
          <w:t>editovat zdroj</w:t>
        </w:r>
      </w:hyperlink>
      <w:r>
        <w:rPr>
          <w:rStyle w:val="mw-editsection-bracket"/>
          <w:rFonts w:ascii="Arial" w:hAnsi="Arial" w:cs="Arial"/>
          <w:b/>
          <w:bCs/>
          <w:color w:val="54595D"/>
        </w:rPr>
        <w:t>]</w:t>
      </w:r>
    </w:p>
    <w:p w14:paraId="2BF6AD53" w14:textId="77777777" w:rsidR="00F24823" w:rsidRDefault="00F24823" w:rsidP="00F24823">
      <w:pPr>
        <w:pStyle w:val="Normln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V praxi rozlišujeme nejčastěji rozdělení na dvě hlavní skupiny neziskových organizací:</w:t>
      </w:r>
    </w:p>
    <w:p w14:paraId="31640A91" w14:textId="37059629" w:rsidR="00F24823" w:rsidRDefault="00823D16" w:rsidP="00F24823">
      <w:pPr>
        <w:numPr>
          <w:ilvl w:val="0"/>
          <w:numId w:val="4"/>
        </w:numPr>
        <w:shd w:val="clear" w:color="auto" w:fill="FFFFFF"/>
        <w:spacing w:before="100" w:beforeAutospacing="1" w:after="24" w:line="240" w:lineRule="auto"/>
        <w:ind w:left="1104"/>
        <w:rPr>
          <w:rFonts w:ascii="Arial" w:hAnsi="Arial" w:cs="Arial"/>
          <w:color w:val="202122"/>
          <w:sz w:val="21"/>
          <w:szCs w:val="21"/>
        </w:rPr>
      </w:pPr>
      <w:hyperlink r:id="rId112" w:tooltip="Nestátní nezisková organizace" w:history="1">
        <w:r w:rsidR="00F24823">
          <w:rPr>
            <w:rStyle w:val="Hypertextovodkaz"/>
            <w:rFonts w:ascii="Arial" w:hAnsi="Arial" w:cs="Arial"/>
            <w:color w:val="0645AD"/>
            <w:sz w:val="21"/>
            <w:szCs w:val="21"/>
          </w:rPr>
          <w:t>Nestátní (nevládní) neziskové organizace</w:t>
        </w:r>
      </w:hyperlink>
      <w:r w:rsidR="00F24823">
        <w:rPr>
          <w:rFonts w:ascii="Arial" w:hAnsi="Arial" w:cs="Arial"/>
          <w:color w:val="202122"/>
          <w:sz w:val="21"/>
          <w:szCs w:val="21"/>
        </w:rPr>
        <w:t> (NNO). První slovo označení je </w:t>
      </w:r>
      <w:hyperlink r:id="rId113" w:tooltip="Kalk" w:history="1">
        <w:r w:rsidR="00F24823">
          <w:rPr>
            <w:rStyle w:val="Hypertextovodkaz"/>
            <w:rFonts w:ascii="Arial" w:hAnsi="Arial" w:cs="Arial"/>
            <w:color w:val="0645AD"/>
            <w:sz w:val="21"/>
            <w:szCs w:val="21"/>
          </w:rPr>
          <w:t>kalkem</w:t>
        </w:r>
      </w:hyperlink>
      <w:r w:rsidR="00F24823">
        <w:rPr>
          <w:rFonts w:ascii="Arial" w:hAnsi="Arial" w:cs="Arial"/>
          <w:color w:val="202122"/>
          <w:sz w:val="21"/>
          <w:szCs w:val="21"/>
        </w:rPr>
        <w:t> anglického slova „non-governmental“, které znamená, že organizace není zřízena nejen státem, ale ani lokálním governmentem, tedy lokálním veřejnoprávním subjektem (např. obcí, krajem, zemí, župou atd.).</w:t>
      </w:r>
      <w:r>
        <w:rPr>
          <w:rFonts w:ascii="Arial" w:hAnsi="Arial" w:cs="Arial"/>
          <w:color w:val="202122"/>
          <w:sz w:val="21"/>
          <w:szCs w:val="21"/>
        </w:rPr>
        <w:t xml:space="preserve"> V </w:t>
      </w:r>
      <w:r w:rsidR="00F24823">
        <w:rPr>
          <w:rFonts w:ascii="Arial" w:hAnsi="Arial" w:cs="Arial"/>
          <w:color w:val="202122"/>
          <w:sz w:val="21"/>
          <w:szCs w:val="21"/>
        </w:rPr>
        <w:t>politickém kontextu se používá zejména pro občanská sdružení aktivně zasahující do veřejných záležitostí, ale zahrnuje samozřejmě</w:t>
      </w:r>
      <w:r>
        <w:rPr>
          <w:rFonts w:ascii="Arial" w:hAnsi="Arial" w:cs="Arial"/>
          <w:color w:val="202122"/>
          <w:sz w:val="21"/>
          <w:szCs w:val="21"/>
        </w:rPr>
        <w:t xml:space="preserve"> i </w:t>
      </w:r>
      <w:r w:rsidR="00F24823">
        <w:rPr>
          <w:rFonts w:ascii="Arial" w:hAnsi="Arial" w:cs="Arial"/>
          <w:color w:val="202122"/>
          <w:sz w:val="21"/>
          <w:szCs w:val="21"/>
        </w:rPr>
        <w:t>občanská sdružení (spolky) sloužící</w:t>
      </w:r>
      <w:r>
        <w:rPr>
          <w:rFonts w:ascii="Arial" w:hAnsi="Arial" w:cs="Arial"/>
          <w:color w:val="202122"/>
          <w:sz w:val="21"/>
          <w:szCs w:val="21"/>
        </w:rPr>
        <w:t xml:space="preserve"> k </w:t>
      </w:r>
      <w:r w:rsidR="00F24823">
        <w:rPr>
          <w:rFonts w:ascii="Arial" w:hAnsi="Arial" w:cs="Arial"/>
          <w:color w:val="202122"/>
          <w:sz w:val="21"/>
          <w:szCs w:val="21"/>
        </w:rPr>
        <w:t>soukromé realizaci skupinových zájmů</w:t>
      </w:r>
      <w:r>
        <w:rPr>
          <w:rFonts w:ascii="Arial" w:hAnsi="Arial" w:cs="Arial"/>
          <w:color w:val="202122"/>
          <w:sz w:val="21"/>
          <w:szCs w:val="21"/>
        </w:rPr>
        <w:t xml:space="preserve"> a </w:t>
      </w:r>
      <w:r w:rsidR="00F24823">
        <w:rPr>
          <w:rFonts w:ascii="Arial" w:hAnsi="Arial" w:cs="Arial"/>
          <w:color w:val="202122"/>
          <w:sz w:val="21"/>
          <w:szCs w:val="21"/>
        </w:rPr>
        <w:t>krom občanských sdružení</w:t>
      </w:r>
      <w:r>
        <w:rPr>
          <w:rFonts w:ascii="Arial" w:hAnsi="Arial" w:cs="Arial"/>
          <w:color w:val="202122"/>
          <w:sz w:val="21"/>
          <w:szCs w:val="21"/>
        </w:rPr>
        <w:t xml:space="preserve"> i </w:t>
      </w:r>
      <w:r w:rsidR="00F24823">
        <w:rPr>
          <w:rFonts w:ascii="Arial" w:hAnsi="Arial" w:cs="Arial"/>
          <w:color w:val="202122"/>
          <w:sz w:val="21"/>
          <w:szCs w:val="21"/>
        </w:rPr>
        <w:t>další nepodnikatelské právní formy, například obecně prospěšné společnosti, </w:t>
      </w:r>
      <w:hyperlink r:id="rId114" w:tooltip="Nadace" w:history="1">
        <w:r w:rsidR="00F24823">
          <w:rPr>
            <w:rStyle w:val="Hypertextovodkaz"/>
            <w:rFonts w:ascii="Arial" w:hAnsi="Arial" w:cs="Arial"/>
            <w:color w:val="0645AD"/>
            <w:sz w:val="21"/>
            <w:szCs w:val="21"/>
          </w:rPr>
          <w:t>nadace</w:t>
        </w:r>
      </w:hyperlink>
      <w:r>
        <w:rPr>
          <w:rFonts w:ascii="Arial" w:hAnsi="Arial" w:cs="Arial"/>
          <w:color w:val="202122"/>
          <w:sz w:val="21"/>
          <w:szCs w:val="21"/>
        </w:rPr>
        <w:t xml:space="preserve"> a </w:t>
      </w:r>
      <w:hyperlink r:id="rId115" w:tooltip="Nadační fond" w:history="1">
        <w:r w:rsidR="00F24823">
          <w:rPr>
            <w:rStyle w:val="Hypertextovodkaz"/>
            <w:rFonts w:ascii="Arial" w:hAnsi="Arial" w:cs="Arial"/>
            <w:color w:val="0645AD"/>
            <w:sz w:val="21"/>
            <w:szCs w:val="21"/>
          </w:rPr>
          <w:t>nadační fondy</w:t>
        </w:r>
      </w:hyperlink>
      <w:r w:rsidR="00F24823">
        <w:rPr>
          <w:rFonts w:ascii="Arial" w:hAnsi="Arial" w:cs="Arial"/>
          <w:color w:val="202122"/>
          <w:sz w:val="21"/>
          <w:szCs w:val="21"/>
        </w:rPr>
        <w:t>, </w:t>
      </w:r>
      <w:hyperlink r:id="rId116" w:tooltip="Církev" w:history="1">
        <w:r w:rsidR="00F24823">
          <w:rPr>
            <w:rStyle w:val="Hypertextovodkaz"/>
            <w:rFonts w:ascii="Arial" w:hAnsi="Arial" w:cs="Arial"/>
            <w:color w:val="0645AD"/>
            <w:sz w:val="21"/>
            <w:szCs w:val="21"/>
          </w:rPr>
          <w:t>církve</w:t>
        </w:r>
      </w:hyperlink>
      <w:r>
        <w:rPr>
          <w:rFonts w:ascii="Arial" w:hAnsi="Arial" w:cs="Arial"/>
          <w:color w:val="202122"/>
          <w:sz w:val="21"/>
          <w:szCs w:val="21"/>
        </w:rPr>
        <w:t xml:space="preserve"> a </w:t>
      </w:r>
      <w:r w:rsidR="00F24823">
        <w:rPr>
          <w:rFonts w:ascii="Arial" w:hAnsi="Arial" w:cs="Arial"/>
          <w:color w:val="202122"/>
          <w:sz w:val="21"/>
          <w:szCs w:val="21"/>
        </w:rPr>
        <w:t>jiné </w:t>
      </w:r>
      <w:hyperlink r:id="rId117" w:tooltip="Náboženské společnosti v ČR" w:history="1">
        <w:r w:rsidR="00F24823">
          <w:rPr>
            <w:rStyle w:val="Hypertextovodkaz"/>
            <w:rFonts w:ascii="Arial" w:hAnsi="Arial" w:cs="Arial"/>
            <w:color w:val="0645AD"/>
            <w:sz w:val="21"/>
            <w:szCs w:val="21"/>
          </w:rPr>
          <w:t>náboženské společnosti</w:t>
        </w:r>
      </w:hyperlink>
      <w:r w:rsidR="00F24823">
        <w:rPr>
          <w:rFonts w:ascii="Arial" w:hAnsi="Arial" w:cs="Arial"/>
          <w:color w:val="202122"/>
          <w:sz w:val="21"/>
          <w:szCs w:val="21"/>
        </w:rPr>
        <w:t> atd.</w:t>
      </w:r>
    </w:p>
    <w:p w14:paraId="65F6261B" w14:textId="7F5CF00B" w:rsidR="00F24823" w:rsidRDefault="00823D16" w:rsidP="00F24823">
      <w:pPr>
        <w:numPr>
          <w:ilvl w:val="0"/>
          <w:numId w:val="4"/>
        </w:numPr>
        <w:shd w:val="clear" w:color="auto" w:fill="FFFFFF"/>
        <w:spacing w:before="100" w:beforeAutospacing="1" w:after="24" w:line="240" w:lineRule="auto"/>
        <w:ind w:left="1104"/>
        <w:rPr>
          <w:rFonts w:ascii="Arial" w:hAnsi="Arial" w:cs="Arial"/>
          <w:color w:val="202122"/>
          <w:sz w:val="21"/>
          <w:szCs w:val="21"/>
        </w:rPr>
      </w:pPr>
      <w:hyperlink r:id="rId118" w:tooltip="Příspěvková organizace" w:history="1">
        <w:r w:rsidR="00F24823">
          <w:rPr>
            <w:rStyle w:val="Hypertextovodkaz"/>
            <w:rFonts w:ascii="Arial" w:hAnsi="Arial" w:cs="Arial"/>
            <w:color w:val="0645AD"/>
            <w:sz w:val="21"/>
            <w:szCs w:val="21"/>
          </w:rPr>
          <w:t>příspěvkové organizace</w:t>
        </w:r>
      </w:hyperlink>
      <w:r w:rsidR="00F24823">
        <w:rPr>
          <w:rFonts w:ascii="Arial" w:hAnsi="Arial" w:cs="Arial"/>
          <w:color w:val="202122"/>
          <w:sz w:val="21"/>
          <w:szCs w:val="21"/>
        </w:rPr>
        <w:t> státu</w:t>
      </w:r>
      <w:r>
        <w:rPr>
          <w:rFonts w:ascii="Arial" w:hAnsi="Arial" w:cs="Arial"/>
          <w:color w:val="202122"/>
          <w:sz w:val="21"/>
          <w:szCs w:val="21"/>
        </w:rPr>
        <w:t xml:space="preserve"> a </w:t>
      </w:r>
      <w:r w:rsidR="00F24823">
        <w:rPr>
          <w:rFonts w:ascii="Arial" w:hAnsi="Arial" w:cs="Arial"/>
          <w:color w:val="202122"/>
          <w:sz w:val="21"/>
          <w:szCs w:val="21"/>
        </w:rPr>
        <w:t>jiných veřejnoprávních korporací (obcí, krajů atd.)</w:t>
      </w:r>
    </w:p>
    <w:p w14:paraId="2F20B3F3" w14:textId="77777777" w:rsidR="00F24823" w:rsidRDefault="00F24823" w:rsidP="00F24823">
      <w:pPr>
        <w:pStyle w:val="Nadpis3"/>
        <w:shd w:val="clear" w:color="auto" w:fill="FFFFFF"/>
        <w:spacing w:before="72"/>
        <w:rPr>
          <w:rFonts w:ascii="Arial" w:hAnsi="Arial" w:cs="Arial"/>
          <w:color w:val="000000"/>
          <w:sz w:val="29"/>
          <w:szCs w:val="29"/>
        </w:rPr>
      </w:pPr>
      <w:r>
        <w:rPr>
          <w:rStyle w:val="mw-headline"/>
          <w:rFonts w:ascii="Arial" w:hAnsi="Arial" w:cs="Arial"/>
          <w:color w:val="000000"/>
          <w:sz w:val="29"/>
          <w:szCs w:val="29"/>
        </w:rPr>
        <w:t>Další dělení</w:t>
      </w:r>
      <w:r>
        <w:rPr>
          <w:rStyle w:val="mw-editsection-bracket"/>
          <w:rFonts w:ascii="Arial" w:hAnsi="Arial" w:cs="Arial"/>
          <w:b/>
          <w:bCs/>
          <w:color w:val="54595D"/>
        </w:rPr>
        <w:t>[</w:t>
      </w:r>
      <w:hyperlink r:id="rId119" w:tooltip="Editace sekce: Další dělení" w:history="1">
        <w:r>
          <w:rPr>
            <w:rStyle w:val="Hypertextovodkaz"/>
            <w:rFonts w:ascii="Arial" w:hAnsi="Arial" w:cs="Arial"/>
            <w:b/>
            <w:bCs/>
            <w:color w:val="0645AD"/>
          </w:rPr>
          <w:t>editovat</w:t>
        </w:r>
      </w:hyperlink>
      <w:r>
        <w:rPr>
          <w:rStyle w:val="mw-editsection-divider"/>
          <w:rFonts w:ascii="Arial" w:hAnsi="Arial" w:cs="Arial"/>
          <w:b/>
          <w:bCs/>
          <w:color w:val="54595D"/>
        </w:rPr>
        <w:t> | </w:t>
      </w:r>
      <w:hyperlink r:id="rId120" w:tooltip="Editace sekce: Další dělení" w:history="1">
        <w:r>
          <w:rPr>
            <w:rStyle w:val="Hypertextovodkaz"/>
            <w:rFonts w:ascii="Arial" w:hAnsi="Arial" w:cs="Arial"/>
            <w:b/>
            <w:bCs/>
            <w:color w:val="0645AD"/>
          </w:rPr>
          <w:t>editovat zdroj</w:t>
        </w:r>
      </w:hyperlink>
      <w:r>
        <w:rPr>
          <w:rStyle w:val="mw-editsection-bracket"/>
          <w:rFonts w:ascii="Arial" w:hAnsi="Arial" w:cs="Arial"/>
          <w:b/>
          <w:bCs/>
          <w:color w:val="54595D"/>
        </w:rPr>
        <w:t>]</w:t>
      </w:r>
    </w:p>
    <w:p w14:paraId="14A43876" w14:textId="77777777" w:rsidR="00F24823" w:rsidRDefault="00F24823" w:rsidP="00F24823">
      <w:pPr>
        <w:pStyle w:val="Normln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Neziskové organizace můžeme dělit také podle dalších kritérií:</w:t>
      </w:r>
      <w:hyperlink r:id="rId121" w:anchor="cite_note-2" w:history="1">
        <w:r>
          <w:rPr>
            <w:rStyle w:val="Hypertextovodkaz"/>
            <w:rFonts w:ascii="Arial" w:hAnsi="Arial" w:cs="Arial"/>
            <w:color w:val="0645AD"/>
            <w:sz w:val="21"/>
            <w:szCs w:val="21"/>
            <w:vertAlign w:val="superscript"/>
          </w:rPr>
          <w:t>[2]</w:t>
        </w:r>
      </w:hyperlink>
    </w:p>
    <w:p w14:paraId="7B16CFC5" w14:textId="77777777" w:rsidR="00F24823" w:rsidRDefault="00F24823" w:rsidP="00F24823">
      <w:pPr>
        <w:pStyle w:val="Nadpis4"/>
        <w:shd w:val="clear" w:color="auto" w:fill="FFFFFF"/>
        <w:spacing w:before="72"/>
        <w:rPr>
          <w:rFonts w:ascii="Arial" w:hAnsi="Arial" w:cs="Arial"/>
          <w:color w:val="000000"/>
          <w:sz w:val="21"/>
          <w:szCs w:val="21"/>
        </w:rPr>
      </w:pPr>
      <w:r>
        <w:rPr>
          <w:rStyle w:val="mw-headline"/>
          <w:rFonts w:ascii="Arial" w:hAnsi="Arial" w:cs="Arial"/>
          <w:color w:val="000000"/>
          <w:sz w:val="21"/>
          <w:szCs w:val="21"/>
        </w:rPr>
        <w:t>Kritérium zakladatele</w:t>
      </w:r>
      <w:r>
        <w:rPr>
          <w:rStyle w:val="mw-editsection-bracket"/>
          <w:rFonts w:ascii="Arial" w:hAnsi="Arial" w:cs="Arial"/>
          <w:b/>
          <w:bCs/>
          <w:color w:val="54595D"/>
        </w:rPr>
        <w:t>[</w:t>
      </w:r>
      <w:hyperlink r:id="rId122" w:tooltip="Editace sekce: Kritérium zakladatele" w:history="1">
        <w:r>
          <w:rPr>
            <w:rStyle w:val="Hypertextovodkaz"/>
            <w:rFonts w:ascii="Arial" w:hAnsi="Arial" w:cs="Arial"/>
            <w:b/>
            <w:bCs/>
            <w:color w:val="0645AD"/>
          </w:rPr>
          <w:t>editovat</w:t>
        </w:r>
      </w:hyperlink>
      <w:r>
        <w:rPr>
          <w:rStyle w:val="mw-editsection-divider"/>
          <w:rFonts w:ascii="Arial" w:hAnsi="Arial" w:cs="Arial"/>
          <w:b/>
          <w:bCs/>
          <w:color w:val="54595D"/>
        </w:rPr>
        <w:t> | </w:t>
      </w:r>
      <w:hyperlink r:id="rId123" w:tooltip="Editace sekce: Kritérium zakladatele" w:history="1">
        <w:r>
          <w:rPr>
            <w:rStyle w:val="Hypertextovodkaz"/>
            <w:rFonts w:ascii="Arial" w:hAnsi="Arial" w:cs="Arial"/>
            <w:b/>
            <w:bCs/>
            <w:color w:val="0645AD"/>
          </w:rPr>
          <w:t>editovat zdroj</w:t>
        </w:r>
      </w:hyperlink>
      <w:r>
        <w:rPr>
          <w:rStyle w:val="mw-editsection-bracket"/>
          <w:rFonts w:ascii="Arial" w:hAnsi="Arial" w:cs="Arial"/>
          <w:b/>
          <w:bCs/>
          <w:color w:val="54595D"/>
        </w:rPr>
        <w:t>]</w:t>
      </w:r>
    </w:p>
    <w:p w14:paraId="352DAEA8" w14:textId="77777777" w:rsidR="00F24823" w:rsidRDefault="00F24823" w:rsidP="00F24823">
      <w:pPr>
        <w:numPr>
          <w:ilvl w:val="0"/>
          <w:numId w:val="5"/>
        </w:numPr>
        <w:shd w:val="clear" w:color="auto" w:fill="FFFFFF"/>
        <w:spacing w:before="100" w:beforeAutospacing="1" w:after="24" w:line="240" w:lineRule="auto"/>
        <w:ind w:left="1104"/>
        <w:rPr>
          <w:rFonts w:ascii="Arial" w:hAnsi="Arial" w:cs="Arial"/>
          <w:color w:val="202122"/>
          <w:sz w:val="21"/>
          <w:szCs w:val="21"/>
        </w:rPr>
      </w:pPr>
      <w:r>
        <w:rPr>
          <w:rFonts w:ascii="Arial" w:hAnsi="Arial" w:cs="Arial"/>
          <w:i/>
          <w:iCs/>
          <w:color w:val="202122"/>
          <w:sz w:val="21"/>
          <w:szCs w:val="21"/>
        </w:rPr>
        <w:t>veřejnoprávní organizace</w:t>
      </w:r>
      <w:r>
        <w:rPr>
          <w:rFonts w:ascii="Arial" w:hAnsi="Arial" w:cs="Arial"/>
          <w:color w:val="202122"/>
          <w:sz w:val="21"/>
          <w:szCs w:val="21"/>
        </w:rPr>
        <w:t> - organizace založené veřejnou, tj. </w:t>
      </w:r>
      <w:hyperlink r:id="rId124" w:tooltip="Státní správa" w:history="1">
        <w:r>
          <w:rPr>
            <w:rStyle w:val="Hypertextovodkaz"/>
            <w:rFonts w:ascii="Arial" w:hAnsi="Arial" w:cs="Arial"/>
            <w:color w:val="0645AD"/>
            <w:sz w:val="21"/>
            <w:szCs w:val="21"/>
          </w:rPr>
          <w:t>státní správou</w:t>
        </w:r>
      </w:hyperlink>
      <w:r>
        <w:rPr>
          <w:rFonts w:ascii="Arial" w:hAnsi="Arial" w:cs="Arial"/>
          <w:color w:val="202122"/>
          <w:sz w:val="21"/>
          <w:szCs w:val="21"/>
        </w:rPr>
        <w:t> nebo </w:t>
      </w:r>
      <w:hyperlink r:id="rId125" w:tooltip="Samospráva" w:history="1">
        <w:r>
          <w:rPr>
            <w:rStyle w:val="Hypertextovodkaz"/>
            <w:rFonts w:ascii="Arial" w:hAnsi="Arial" w:cs="Arial"/>
            <w:color w:val="0645AD"/>
            <w:sz w:val="21"/>
            <w:szCs w:val="21"/>
          </w:rPr>
          <w:t>samosprávou</w:t>
        </w:r>
      </w:hyperlink>
      <w:r>
        <w:rPr>
          <w:rFonts w:ascii="Arial" w:hAnsi="Arial" w:cs="Arial"/>
          <w:color w:val="202122"/>
          <w:sz w:val="21"/>
          <w:szCs w:val="21"/>
        </w:rPr>
        <w:t>, např. </w:t>
      </w:r>
      <w:hyperlink r:id="rId126" w:tooltip="Příspěvková organizace" w:history="1">
        <w:r>
          <w:rPr>
            <w:rStyle w:val="Hypertextovodkaz"/>
            <w:rFonts w:ascii="Arial" w:hAnsi="Arial" w:cs="Arial"/>
            <w:color w:val="0645AD"/>
            <w:sz w:val="21"/>
            <w:szCs w:val="21"/>
          </w:rPr>
          <w:t>příspěvkové organizace</w:t>
        </w:r>
      </w:hyperlink>
    </w:p>
    <w:p w14:paraId="349220B3" w14:textId="446FC935" w:rsidR="00F24823" w:rsidRDefault="00F24823" w:rsidP="00F24823">
      <w:pPr>
        <w:numPr>
          <w:ilvl w:val="0"/>
          <w:numId w:val="6"/>
        </w:numPr>
        <w:shd w:val="clear" w:color="auto" w:fill="FFFFFF"/>
        <w:spacing w:before="100" w:beforeAutospacing="1" w:after="24" w:line="240" w:lineRule="auto"/>
        <w:ind w:left="1104"/>
        <w:rPr>
          <w:rFonts w:ascii="Arial" w:hAnsi="Arial" w:cs="Arial"/>
          <w:color w:val="202122"/>
          <w:sz w:val="21"/>
          <w:szCs w:val="21"/>
        </w:rPr>
      </w:pPr>
      <w:r>
        <w:rPr>
          <w:rFonts w:ascii="Arial" w:hAnsi="Arial" w:cs="Arial"/>
          <w:i/>
          <w:iCs/>
          <w:color w:val="202122"/>
          <w:sz w:val="21"/>
          <w:szCs w:val="21"/>
        </w:rPr>
        <w:t>soukromoprávní organizace</w:t>
      </w:r>
      <w:r>
        <w:rPr>
          <w:rFonts w:ascii="Arial" w:hAnsi="Arial" w:cs="Arial"/>
          <w:color w:val="202122"/>
          <w:sz w:val="21"/>
          <w:szCs w:val="21"/>
        </w:rPr>
        <w:t> - organizace založené </w:t>
      </w:r>
      <w:hyperlink r:id="rId127" w:tooltip="Fyzická osoba" w:history="1">
        <w:r>
          <w:rPr>
            <w:rStyle w:val="Hypertextovodkaz"/>
            <w:rFonts w:ascii="Arial" w:hAnsi="Arial" w:cs="Arial"/>
            <w:color w:val="0645AD"/>
            <w:sz w:val="21"/>
            <w:szCs w:val="21"/>
          </w:rPr>
          <w:t>soukromou fyzickou</w:t>
        </w:r>
      </w:hyperlink>
      <w:r>
        <w:rPr>
          <w:rFonts w:ascii="Arial" w:hAnsi="Arial" w:cs="Arial"/>
          <w:color w:val="202122"/>
          <w:sz w:val="21"/>
          <w:szCs w:val="21"/>
        </w:rPr>
        <w:t> nebo </w:t>
      </w:r>
      <w:hyperlink r:id="rId128" w:tooltip="Právnická osoba" w:history="1">
        <w:r>
          <w:rPr>
            <w:rStyle w:val="Hypertextovodkaz"/>
            <w:rFonts w:ascii="Arial" w:hAnsi="Arial" w:cs="Arial"/>
            <w:color w:val="0645AD"/>
            <w:sz w:val="21"/>
            <w:szCs w:val="21"/>
          </w:rPr>
          <w:t>právnickou osobou</w:t>
        </w:r>
      </w:hyperlink>
      <w:r>
        <w:rPr>
          <w:rFonts w:ascii="Arial" w:hAnsi="Arial" w:cs="Arial"/>
          <w:color w:val="202122"/>
          <w:sz w:val="21"/>
          <w:szCs w:val="21"/>
        </w:rPr>
        <w:t>, např. </w:t>
      </w:r>
      <w:hyperlink r:id="rId129" w:tooltip="Spolek" w:history="1">
        <w:r>
          <w:rPr>
            <w:rStyle w:val="Hypertextovodkaz"/>
            <w:rFonts w:ascii="Arial" w:hAnsi="Arial" w:cs="Arial"/>
            <w:color w:val="0645AD"/>
            <w:sz w:val="21"/>
            <w:szCs w:val="21"/>
          </w:rPr>
          <w:t>spolky</w:t>
        </w:r>
      </w:hyperlink>
      <w:r>
        <w:rPr>
          <w:rFonts w:ascii="Arial" w:hAnsi="Arial" w:cs="Arial"/>
          <w:color w:val="202122"/>
          <w:sz w:val="21"/>
          <w:szCs w:val="21"/>
        </w:rPr>
        <w:t>, </w:t>
      </w:r>
      <w:hyperlink r:id="rId130" w:tooltip="Nadace" w:history="1">
        <w:r>
          <w:rPr>
            <w:rStyle w:val="Hypertextovodkaz"/>
            <w:rFonts w:ascii="Arial" w:hAnsi="Arial" w:cs="Arial"/>
            <w:color w:val="0645AD"/>
            <w:sz w:val="21"/>
            <w:szCs w:val="21"/>
          </w:rPr>
          <w:t>nadace</w:t>
        </w:r>
      </w:hyperlink>
      <w:r>
        <w:rPr>
          <w:rFonts w:ascii="Arial" w:hAnsi="Arial" w:cs="Arial"/>
          <w:color w:val="202122"/>
          <w:sz w:val="21"/>
          <w:szCs w:val="21"/>
        </w:rPr>
        <w:t>, </w:t>
      </w:r>
      <w:hyperlink r:id="rId131" w:tooltip="Účelové zařízení v církvi (stránka neexistuje)" w:history="1">
        <w:r>
          <w:rPr>
            <w:rStyle w:val="Hypertextovodkaz"/>
            <w:rFonts w:ascii="Arial" w:hAnsi="Arial" w:cs="Arial"/>
            <w:color w:val="BA0000"/>
            <w:sz w:val="21"/>
            <w:szCs w:val="21"/>
          </w:rPr>
          <w:t>účelová zařízení</w:t>
        </w:r>
        <w:r w:rsidR="00823D16">
          <w:rPr>
            <w:rStyle w:val="Hypertextovodkaz"/>
            <w:rFonts w:ascii="Arial" w:hAnsi="Arial" w:cs="Arial"/>
            <w:color w:val="BA0000"/>
            <w:sz w:val="21"/>
            <w:szCs w:val="21"/>
          </w:rPr>
          <w:t xml:space="preserve"> v </w:t>
        </w:r>
        <w:r>
          <w:rPr>
            <w:rStyle w:val="Hypertextovodkaz"/>
            <w:rFonts w:ascii="Arial" w:hAnsi="Arial" w:cs="Arial"/>
            <w:color w:val="BA0000"/>
            <w:sz w:val="21"/>
            <w:szCs w:val="21"/>
          </w:rPr>
          <w:t>církvi</w:t>
        </w:r>
      </w:hyperlink>
    </w:p>
    <w:p w14:paraId="64FD394F" w14:textId="77777777" w:rsidR="00F24823" w:rsidRDefault="00F24823" w:rsidP="00F24823">
      <w:pPr>
        <w:numPr>
          <w:ilvl w:val="0"/>
          <w:numId w:val="7"/>
        </w:numPr>
        <w:shd w:val="clear" w:color="auto" w:fill="FFFFFF"/>
        <w:spacing w:before="100" w:beforeAutospacing="1" w:after="24" w:line="240" w:lineRule="auto"/>
        <w:ind w:left="1104"/>
        <w:rPr>
          <w:rFonts w:ascii="Arial" w:hAnsi="Arial" w:cs="Arial"/>
          <w:color w:val="202122"/>
          <w:sz w:val="21"/>
          <w:szCs w:val="21"/>
        </w:rPr>
      </w:pPr>
      <w:r>
        <w:rPr>
          <w:rFonts w:ascii="Arial" w:hAnsi="Arial" w:cs="Arial"/>
          <w:color w:val="202122"/>
          <w:sz w:val="21"/>
          <w:szCs w:val="21"/>
        </w:rPr>
        <w:t>veřejnoprávní instituce - organizace, kde je výkon veřejné služby dán jako povinnost ze zákona, např. veřejná </w:t>
      </w:r>
      <w:hyperlink r:id="rId132" w:tooltip="Vysoká škola" w:history="1">
        <w:r>
          <w:rPr>
            <w:rStyle w:val="Hypertextovodkaz"/>
            <w:rFonts w:ascii="Arial" w:hAnsi="Arial" w:cs="Arial"/>
            <w:color w:val="0645AD"/>
            <w:sz w:val="21"/>
            <w:szCs w:val="21"/>
          </w:rPr>
          <w:t>vysoká škola</w:t>
        </w:r>
      </w:hyperlink>
      <w:r>
        <w:rPr>
          <w:rFonts w:ascii="Arial" w:hAnsi="Arial" w:cs="Arial"/>
          <w:color w:val="202122"/>
          <w:sz w:val="21"/>
          <w:szCs w:val="21"/>
        </w:rPr>
        <w:t>)</w:t>
      </w:r>
    </w:p>
    <w:p w14:paraId="618C7413" w14:textId="77777777" w:rsidR="00F24823" w:rsidRDefault="00F24823" w:rsidP="00F24823">
      <w:pPr>
        <w:pStyle w:val="Nadpis4"/>
        <w:shd w:val="clear" w:color="auto" w:fill="FFFFFF"/>
        <w:spacing w:before="72"/>
        <w:rPr>
          <w:rFonts w:ascii="Arial" w:hAnsi="Arial" w:cs="Arial"/>
          <w:color w:val="000000"/>
          <w:sz w:val="21"/>
          <w:szCs w:val="21"/>
        </w:rPr>
      </w:pPr>
      <w:r>
        <w:rPr>
          <w:rStyle w:val="mw-headline"/>
          <w:rFonts w:ascii="Arial" w:hAnsi="Arial" w:cs="Arial"/>
          <w:color w:val="000000"/>
          <w:sz w:val="21"/>
          <w:szCs w:val="21"/>
        </w:rPr>
        <w:t>Kritérium globálního charakteru poslání</w:t>
      </w:r>
      <w:r>
        <w:rPr>
          <w:rStyle w:val="mw-editsection-bracket"/>
          <w:rFonts w:ascii="Arial" w:hAnsi="Arial" w:cs="Arial"/>
          <w:b/>
          <w:bCs/>
          <w:color w:val="54595D"/>
        </w:rPr>
        <w:t>[</w:t>
      </w:r>
      <w:hyperlink r:id="rId133" w:tooltip="Editace sekce: Kritérium globálního charakteru poslání" w:history="1">
        <w:r>
          <w:rPr>
            <w:rStyle w:val="Hypertextovodkaz"/>
            <w:rFonts w:ascii="Arial" w:hAnsi="Arial" w:cs="Arial"/>
            <w:b/>
            <w:bCs/>
            <w:color w:val="0645AD"/>
          </w:rPr>
          <w:t>editovat</w:t>
        </w:r>
      </w:hyperlink>
      <w:r>
        <w:rPr>
          <w:rStyle w:val="mw-editsection-divider"/>
          <w:rFonts w:ascii="Arial" w:hAnsi="Arial" w:cs="Arial"/>
          <w:b/>
          <w:bCs/>
          <w:color w:val="54595D"/>
        </w:rPr>
        <w:t> | </w:t>
      </w:r>
      <w:hyperlink r:id="rId134" w:tooltip="Editace sekce: Kritérium globálního charakteru poslání" w:history="1">
        <w:r>
          <w:rPr>
            <w:rStyle w:val="Hypertextovodkaz"/>
            <w:rFonts w:ascii="Arial" w:hAnsi="Arial" w:cs="Arial"/>
            <w:b/>
            <w:bCs/>
            <w:color w:val="0645AD"/>
          </w:rPr>
          <w:t>editovat zdroj</w:t>
        </w:r>
      </w:hyperlink>
      <w:r>
        <w:rPr>
          <w:rStyle w:val="mw-editsection-bracket"/>
          <w:rFonts w:ascii="Arial" w:hAnsi="Arial" w:cs="Arial"/>
          <w:b/>
          <w:bCs/>
          <w:color w:val="54595D"/>
        </w:rPr>
        <w:t>]</w:t>
      </w:r>
    </w:p>
    <w:p w14:paraId="644DD7B7" w14:textId="496CB1B0" w:rsidR="00F24823" w:rsidRDefault="00F24823" w:rsidP="00F24823">
      <w:pPr>
        <w:numPr>
          <w:ilvl w:val="0"/>
          <w:numId w:val="8"/>
        </w:numPr>
        <w:shd w:val="clear" w:color="auto" w:fill="FFFFFF"/>
        <w:spacing w:before="100" w:beforeAutospacing="1" w:after="24" w:line="240" w:lineRule="auto"/>
        <w:ind w:left="1104"/>
        <w:rPr>
          <w:rFonts w:ascii="Arial" w:hAnsi="Arial" w:cs="Arial"/>
          <w:color w:val="202122"/>
          <w:sz w:val="21"/>
          <w:szCs w:val="21"/>
        </w:rPr>
      </w:pPr>
      <w:r>
        <w:rPr>
          <w:rFonts w:ascii="Arial" w:hAnsi="Arial" w:cs="Arial"/>
          <w:i/>
          <w:iCs/>
          <w:color w:val="202122"/>
          <w:sz w:val="21"/>
          <w:szCs w:val="21"/>
        </w:rPr>
        <w:t>veřejně prospěšné organizace</w:t>
      </w:r>
      <w:r>
        <w:rPr>
          <w:rFonts w:ascii="Arial" w:hAnsi="Arial" w:cs="Arial"/>
          <w:color w:val="202122"/>
          <w:sz w:val="21"/>
          <w:szCs w:val="21"/>
        </w:rPr>
        <w:t> - jsou založeny za účelem produkce veřejných</w:t>
      </w:r>
      <w:r w:rsidR="00823D16">
        <w:rPr>
          <w:rFonts w:ascii="Arial" w:hAnsi="Arial" w:cs="Arial"/>
          <w:color w:val="202122"/>
          <w:sz w:val="21"/>
          <w:szCs w:val="21"/>
        </w:rPr>
        <w:t xml:space="preserve"> a </w:t>
      </w:r>
      <w:r>
        <w:rPr>
          <w:rFonts w:ascii="Arial" w:hAnsi="Arial" w:cs="Arial"/>
          <w:color w:val="202122"/>
          <w:sz w:val="21"/>
          <w:szCs w:val="21"/>
        </w:rPr>
        <w:t>smíšených statků uspokojujících potřeby veřejnosti, např. </w:t>
      </w:r>
      <w:hyperlink r:id="rId135" w:tooltip="Ekologie" w:history="1">
        <w:r>
          <w:rPr>
            <w:rStyle w:val="Hypertextovodkaz"/>
            <w:rFonts w:ascii="Arial" w:hAnsi="Arial" w:cs="Arial"/>
            <w:color w:val="0645AD"/>
            <w:sz w:val="21"/>
            <w:szCs w:val="21"/>
          </w:rPr>
          <w:t>ekologie</w:t>
        </w:r>
      </w:hyperlink>
      <w:r>
        <w:rPr>
          <w:rFonts w:ascii="Arial" w:hAnsi="Arial" w:cs="Arial"/>
          <w:color w:val="202122"/>
          <w:sz w:val="21"/>
          <w:szCs w:val="21"/>
        </w:rPr>
        <w:t>, </w:t>
      </w:r>
      <w:hyperlink r:id="rId136" w:tooltip="Zdravotnictví" w:history="1">
        <w:r>
          <w:rPr>
            <w:rStyle w:val="Hypertextovodkaz"/>
            <w:rFonts w:ascii="Arial" w:hAnsi="Arial" w:cs="Arial"/>
            <w:color w:val="0645AD"/>
            <w:sz w:val="21"/>
            <w:szCs w:val="21"/>
          </w:rPr>
          <w:t>zdravotnictví</w:t>
        </w:r>
      </w:hyperlink>
      <w:r>
        <w:rPr>
          <w:rFonts w:ascii="Arial" w:hAnsi="Arial" w:cs="Arial"/>
          <w:color w:val="202122"/>
          <w:sz w:val="21"/>
          <w:szCs w:val="21"/>
        </w:rPr>
        <w:t>, </w:t>
      </w:r>
      <w:hyperlink r:id="rId137" w:tooltip="Vzdělávání" w:history="1">
        <w:r>
          <w:rPr>
            <w:rStyle w:val="Hypertextovodkaz"/>
            <w:rFonts w:ascii="Arial" w:hAnsi="Arial" w:cs="Arial"/>
            <w:color w:val="0645AD"/>
            <w:sz w:val="21"/>
            <w:szCs w:val="21"/>
          </w:rPr>
          <w:t>vzdělávání</w:t>
        </w:r>
      </w:hyperlink>
      <w:r>
        <w:rPr>
          <w:rFonts w:ascii="Arial" w:hAnsi="Arial" w:cs="Arial"/>
          <w:color w:val="202122"/>
          <w:sz w:val="21"/>
          <w:szCs w:val="21"/>
        </w:rPr>
        <w:t> apod.</w:t>
      </w:r>
    </w:p>
    <w:p w14:paraId="19596704" w14:textId="3F03F08B" w:rsidR="00F24823" w:rsidRDefault="00F24823" w:rsidP="00F24823">
      <w:pPr>
        <w:numPr>
          <w:ilvl w:val="0"/>
          <w:numId w:val="9"/>
        </w:numPr>
        <w:shd w:val="clear" w:color="auto" w:fill="FFFFFF"/>
        <w:spacing w:before="100" w:beforeAutospacing="1" w:after="24" w:line="240" w:lineRule="auto"/>
        <w:ind w:left="1104"/>
        <w:rPr>
          <w:rFonts w:ascii="Arial" w:hAnsi="Arial" w:cs="Arial"/>
          <w:color w:val="202122"/>
          <w:sz w:val="21"/>
          <w:szCs w:val="21"/>
        </w:rPr>
      </w:pPr>
      <w:r>
        <w:rPr>
          <w:rFonts w:ascii="Arial" w:hAnsi="Arial" w:cs="Arial"/>
          <w:i/>
          <w:iCs/>
          <w:color w:val="202122"/>
          <w:sz w:val="21"/>
          <w:szCs w:val="21"/>
        </w:rPr>
        <w:t>vzájemně prospěšné organizace</w:t>
      </w:r>
      <w:r>
        <w:rPr>
          <w:rFonts w:ascii="Arial" w:hAnsi="Arial" w:cs="Arial"/>
          <w:color w:val="202122"/>
          <w:sz w:val="21"/>
          <w:szCs w:val="21"/>
        </w:rPr>
        <w:t> - jsou založeny za účelem vzájemné podpory skupin občanů, které jsou spjaty společným zájmem. Jejich posláním je uspokojování vlastních zájmů, které jsou však ve vztahu ke společnosti korektní</w:t>
      </w:r>
      <w:r w:rsidR="00823D16">
        <w:rPr>
          <w:rFonts w:ascii="Arial" w:hAnsi="Arial" w:cs="Arial"/>
          <w:color w:val="202122"/>
          <w:sz w:val="21"/>
          <w:szCs w:val="21"/>
        </w:rPr>
        <w:t xml:space="preserve"> a </w:t>
      </w:r>
      <w:r>
        <w:rPr>
          <w:rFonts w:ascii="Arial" w:hAnsi="Arial" w:cs="Arial"/>
          <w:color w:val="202122"/>
          <w:sz w:val="21"/>
          <w:szCs w:val="21"/>
        </w:rPr>
        <w:t>neodporují zájmům druhých občanů. Jde např.</w:t>
      </w:r>
      <w:r w:rsidR="00823D16">
        <w:rPr>
          <w:rFonts w:ascii="Arial" w:hAnsi="Arial" w:cs="Arial"/>
          <w:color w:val="202122"/>
          <w:sz w:val="21"/>
          <w:szCs w:val="21"/>
        </w:rPr>
        <w:t xml:space="preserve"> o </w:t>
      </w:r>
      <w:r>
        <w:rPr>
          <w:rFonts w:ascii="Arial" w:hAnsi="Arial" w:cs="Arial"/>
          <w:color w:val="202122"/>
          <w:sz w:val="21"/>
          <w:szCs w:val="21"/>
        </w:rPr>
        <w:t>aktivity</w:t>
      </w:r>
      <w:r w:rsidR="00823D16">
        <w:rPr>
          <w:rFonts w:ascii="Arial" w:hAnsi="Arial" w:cs="Arial"/>
          <w:color w:val="202122"/>
          <w:sz w:val="21"/>
          <w:szCs w:val="21"/>
        </w:rPr>
        <w:t xml:space="preserve"> v </w:t>
      </w:r>
      <w:r>
        <w:rPr>
          <w:rFonts w:ascii="Arial" w:hAnsi="Arial" w:cs="Arial"/>
          <w:color w:val="202122"/>
          <w:sz w:val="21"/>
          <w:szCs w:val="21"/>
        </w:rPr>
        <w:t>oblasti </w:t>
      </w:r>
      <w:hyperlink r:id="rId138" w:tooltip="Kultura" w:history="1">
        <w:r>
          <w:rPr>
            <w:rStyle w:val="Hypertextovodkaz"/>
            <w:rFonts w:ascii="Arial" w:hAnsi="Arial" w:cs="Arial"/>
            <w:color w:val="0645AD"/>
            <w:sz w:val="21"/>
            <w:szCs w:val="21"/>
          </w:rPr>
          <w:t>kultury</w:t>
        </w:r>
      </w:hyperlink>
      <w:r>
        <w:rPr>
          <w:rFonts w:ascii="Arial" w:hAnsi="Arial" w:cs="Arial"/>
          <w:color w:val="202122"/>
          <w:sz w:val="21"/>
          <w:szCs w:val="21"/>
        </w:rPr>
        <w:t>, realizaci profesních zájmů, ochranu zájmů určitých skupin apod.</w:t>
      </w:r>
    </w:p>
    <w:p w14:paraId="15D1CEA3" w14:textId="77777777" w:rsidR="00F24823" w:rsidRDefault="00F24823" w:rsidP="00F24823">
      <w:pPr>
        <w:pStyle w:val="Nadpis4"/>
        <w:shd w:val="clear" w:color="auto" w:fill="FFFFFF"/>
        <w:spacing w:before="72"/>
        <w:rPr>
          <w:rFonts w:ascii="Arial" w:hAnsi="Arial" w:cs="Arial"/>
          <w:color w:val="000000"/>
          <w:sz w:val="21"/>
          <w:szCs w:val="21"/>
        </w:rPr>
      </w:pPr>
      <w:r>
        <w:rPr>
          <w:rStyle w:val="mw-headline"/>
          <w:rFonts w:ascii="Arial" w:hAnsi="Arial" w:cs="Arial"/>
          <w:color w:val="000000"/>
          <w:sz w:val="21"/>
          <w:szCs w:val="21"/>
        </w:rPr>
        <w:lastRenderedPageBreak/>
        <w:t>Kritérium financování</w:t>
      </w:r>
      <w:r>
        <w:rPr>
          <w:rStyle w:val="mw-editsection-bracket"/>
          <w:rFonts w:ascii="Arial" w:hAnsi="Arial" w:cs="Arial"/>
          <w:b/>
          <w:bCs/>
          <w:color w:val="54595D"/>
        </w:rPr>
        <w:t>[</w:t>
      </w:r>
      <w:hyperlink r:id="rId139" w:tooltip="Editace sekce: Kritérium financování" w:history="1">
        <w:r>
          <w:rPr>
            <w:rStyle w:val="Hypertextovodkaz"/>
            <w:rFonts w:ascii="Arial" w:hAnsi="Arial" w:cs="Arial"/>
            <w:b/>
            <w:bCs/>
            <w:color w:val="0645AD"/>
          </w:rPr>
          <w:t>editovat</w:t>
        </w:r>
      </w:hyperlink>
      <w:r>
        <w:rPr>
          <w:rStyle w:val="mw-editsection-divider"/>
          <w:rFonts w:ascii="Arial" w:hAnsi="Arial" w:cs="Arial"/>
          <w:b/>
          <w:bCs/>
          <w:color w:val="54595D"/>
        </w:rPr>
        <w:t> | </w:t>
      </w:r>
      <w:hyperlink r:id="rId140" w:tooltip="Editace sekce: Kritérium financování" w:history="1">
        <w:r>
          <w:rPr>
            <w:rStyle w:val="Hypertextovodkaz"/>
            <w:rFonts w:ascii="Arial" w:hAnsi="Arial" w:cs="Arial"/>
            <w:b/>
            <w:bCs/>
            <w:color w:val="0645AD"/>
          </w:rPr>
          <w:t>editovat zdroj</w:t>
        </w:r>
      </w:hyperlink>
      <w:r>
        <w:rPr>
          <w:rStyle w:val="mw-editsection-bracket"/>
          <w:rFonts w:ascii="Arial" w:hAnsi="Arial" w:cs="Arial"/>
          <w:b/>
          <w:bCs/>
          <w:color w:val="54595D"/>
        </w:rPr>
        <w:t>]</w:t>
      </w:r>
    </w:p>
    <w:p w14:paraId="2CF0EFF3" w14:textId="6754C7B7" w:rsidR="00F24823" w:rsidRDefault="00F24823" w:rsidP="00F24823">
      <w:pPr>
        <w:numPr>
          <w:ilvl w:val="0"/>
          <w:numId w:val="10"/>
        </w:numPr>
        <w:shd w:val="clear" w:color="auto" w:fill="FFFFFF"/>
        <w:spacing w:before="100" w:beforeAutospacing="1" w:after="24" w:line="240" w:lineRule="auto"/>
        <w:ind w:left="1104"/>
        <w:rPr>
          <w:rFonts w:ascii="Arial" w:hAnsi="Arial" w:cs="Arial"/>
          <w:color w:val="202122"/>
          <w:sz w:val="21"/>
          <w:szCs w:val="21"/>
        </w:rPr>
      </w:pPr>
      <w:r>
        <w:rPr>
          <w:rFonts w:ascii="Arial" w:hAnsi="Arial" w:cs="Arial"/>
          <w:i/>
          <w:iCs/>
          <w:color w:val="202122"/>
          <w:sz w:val="21"/>
          <w:szCs w:val="21"/>
        </w:rPr>
        <w:t>organizace financované zcela</w:t>
      </w:r>
      <w:r w:rsidR="00823D16">
        <w:rPr>
          <w:rFonts w:ascii="Arial" w:hAnsi="Arial" w:cs="Arial"/>
          <w:i/>
          <w:iCs/>
          <w:color w:val="202122"/>
          <w:sz w:val="21"/>
          <w:szCs w:val="21"/>
        </w:rPr>
        <w:t xml:space="preserve"> z </w:t>
      </w:r>
      <w:r>
        <w:rPr>
          <w:rFonts w:ascii="Arial" w:hAnsi="Arial" w:cs="Arial"/>
          <w:i/>
          <w:iCs/>
          <w:color w:val="202122"/>
          <w:sz w:val="21"/>
          <w:szCs w:val="21"/>
        </w:rPr>
        <w:t>veřejných rozpočtů</w:t>
      </w:r>
      <w:r>
        <w:rPr>
          <w:rFonts w:ascii="Arial" w:hAnsi="Arial" w:cs="Arial"/>
          <w:color w:val="202122"/>
          <w:sz w:val="21"/>
          <w:szCs w:val="21"/>
        </w:rPr>
        <w:t> (organizační složky státu</w:t>
      </w:r>
      <w:r w:rsidR="00823D16">
        <w:rPr>
          <w:rFonts w:ascii="Arial" w:hAnsi="Arial" w:cs="Arial"/>
          <w:color w:val="202122"/>
          <w:sz w:val="21"/>
          <w:szCs w:val="21"/>
        </w:rPr>
        <w:t xml:space="preserve"> a </w:t>
      </w:r>
      <w:r>
        <w:rPr>
          <w:rFonts w:ascii="Arial" w:hAnsi="Arial" w:cs="Arial"/>
          <w:color w:val="202122"/>
          <w:sz w:val="21"/>
          <w:szCs w:val="21"/>
        </w:rPr>
        <w:t>územních celků)</w:t>
      </w:r>
    </w:p>
    <w:p w14:paraId="3232019D" w14:textId="282EBF35" w:rsidR="00F24823" w:rsidRDefault="00F24823" w:rsidP="00F24823">
      <w:pPr>
        <w:numPr>
          <w:ilvl w:val="0"/>
          <w:numId w:val="10"/>
        </w:numPr>
        <w:shd w:val="clear" w:color="auto" w:fill="FFFFFF"/>
        <w:spacing w:before="100" w:beforeAutospacing="1" w:after="24" w:line="240" w:lineRule="auto"/>
        <w:ind w:left="1104"/>
        <w:rPr>
          <w:rFonts w:ascii="Arial" w:hAnsi="Arial" w:cs="Arial"/>
          <w:color w:val="202122"/>
          <w:sz w:val="21"/>
          <w:szCs w:val="21"/>
        </w:rPr>
      </w:pPr>
      <w:r>
        <w:rPr>
          <w:rFonts w:ascii="Arial" w:hAnsi="Arial" w:cs="Arial"/>
          <w:i/>
          <w:iCs/>
          <w:color w:val="202122"/>
          <w:sz w:val="21"/>
          <w:szCs w:val="21"/>
        </w:rPr>
        <w:t>organizace financované zčásti</w:t>
      </w:r>
      <w:r w:rsidR="00823D16">
        <w:rPr>
          <w:rFonts w:ascii="Arial" w:hAnsi="Arial" w:cs="Arial"/>
          <w:i/>
          <w:iCs/>
          <w:color w:val="202122"/>
          <w:sz w:val="21"/>
          <w:szCs w:val="21"/>
        </w:rPr>
        <w:t xml:space="preserve"> z </w:t>
      </w:r>
      <w:r>
        <w:rPr>
          <w:rFonts w:ascii="Arial" w:hAnsi="Arial" w:cs="Arial"/>
          <w:i/>
          <w:iCs/>
          <w:color w:val="202122"/>
          <w:sz w:val="21"/>
          <w:szCs w:val="21"/>
        </w:rPr>
        <w:t>veřejných rozpočtů</w:t>
      </w:r>
      <w:r>
        <w:rPr>
          <w:rFonts w:ascii="Arial" w:hAnsi="Arial" w:cs="Arial"/>
          <w:color w:val="202122"/>
          <w:sz w:val="21"/>
          <w:szCs w:val="21"/>
        </w:rPr>
        <w:t>, které mají na příspěvek legislativní nárok (</w:t>
      </w:r>
      <w:hyperlink r:id="rId141" w:tooltip="Příspěvková organizace" w:history="1">
        <w:r>
          <w:rPr>
            <w:rStyle w:val="Hypertextovodkaz"/>
            <w:rFonts w:ascii="Arial" w:hAnsi="Arial" w:cs="Arial"/>
            <w:color w:val="0645AD"/>
            <w:sz w:val="21"/>
            <w:szCs w:val="21"/>
          </w:rPr>
          <w:t>příspěvkové organizace</w:t>
        </w:r>
      </w:hyperlink>
      <w:r>
        <w:rPr>
          <w:rFonts w:ascii="Arial" w:hAnsi="Arial" w:cs="Arial"/>
          <w:color w:val="202122"/>
          <w:sz w:val="21"/>
          <w:szCs w:val="21"/>
        </w:rPr>
        <w:t>, vybrané </w:t>
      </w:r>
      <w:hyperlink r:id="rId142" w:tooltip="Spolek" w:history="1">
        <w:r>
          <w:rPr>
            <w:rStyle w:val="Hypertextovodkaz"/>
            <w:rFonts w:ascii="Arial" w:hAnsi="Arial" w:cs="Arial"/>
            <w:color w:val="0645AD"/>
            <w:sz w:val="21"/>
            <w:szCs w:val="21"/>
          </w:rPr>
          <w:t>spolky</w:t>
        </w:r>
      </w:hyperlink>
      <w:r>
        <w:rPr>
          <w:rFonts w:ascii="Arial" w:hAnsi="Arial" w:cs="Arial"/>
          <w:color w:val="202122"/>
          <w:sz w:val="21"/>
          <w:szCs w:val="21"/>
        </w:rPr>
        <w:t>, </w:t>
      </w:r>
      <w:hyperlink r:id="rId143" w:tooltip="Politická strana" w:history="1">
        <w:r>
          <w:rPr>
            <w:rStyle w:val="Hypertextovodkaz"/>
            <w:rFonts w:ascii="Arial" w:hAnsi="Arial" w:cs="Arial"/>
            <w:color w:val="0645AD"/>
            <w:sz w:val="21"/>
            <w:szCs w:val="21"/>
          </w:rPr>
          <w:t>politické strany</w:t>
        </w:r>
      </w:hyperlink>
      <w:r w:rsidR="00823D16">
        <w:rPr>
          <w:rFonts w:ascii="Arial" w:hAnsi="Arial" w:cs="Arial"/>
          <w:color w:val="202122"/>
          <w:sz w:val="21"/>
          <w:szCs w:val="21"/>
        </w:rPr>
        <w:t xml:space="preserve"> a </w:t>
      </w:r>
      <w:hyperlink r:id="rId144" w:tooltip="Politické hnutí" w:history="1">
        <w:r>
          <w:rPr>
            <w:rStyle w:val="Hypertextovodkaz"/>
            <w:rFonts w:ascii="Arial" w:hAnsi="Arial" w:cs="Arial"/>
            <w:color w:val="0645AD"/>
            <w:sz w:val="21"/>
            <w:szCs w:val="21"/>
          </w:rPr>
          <w:t>hnutí</w:t>
        </w:r>
      </w:hyperlink>
      <w:r>
        <w:rPr>
          <w:rFonts w:ascii="Arial" w:hAnsi="Arial" w:cs="Arial"/>
          <w:color w:val="202122"/>
          <w:sz w:val="21"/>
          <w:szCs w:val="21"/>
        </w:rPr>
        <w:t>)</w:t>
      </w:r>
    </w:p>
    <w:p w14:paraId="4374B0B0" w14:textId="2C059466" w:rsidR="00F24823" w:rsidRDefault="00F24823" w:rsidP="00F24823">
      <w:pPr>
        <w:numPr>
          <w:ilvl w:val="0"/>
          <w:numId w:val="10"/>
        </w:numPr>
        <w:shd w:val="clear" w:color="auto" w:fill="FFFFFF"/>
        <w:spacing w:before="100" w:beforeAutospacing="1" w:after="24" w:line="240" w:lineRule="auto"/>
        <w:ind w:left="1104"/>
        <w:rPr>
          <w:rFonts w:ascii="Arial" w:hAnsi="Arial" w:cs="Arial"/>
          <w:color w:val="202122"/>
          <w:sz w:val="21"/>
          <w:szCs w:val="21"/>
        </w:rPr>
      </w:pPr>
      <w:r>
        <w:rPr>
          <w:rFonts w:ascii="Arial" w:hAnsi="Arial" w:cs="Arial"/>
          <w:i/>
          <w:iCs/>
          <w:color w:val="202122"/>
          <w:sz w:val="21"/>
          <w:szCs w:val="21"/>
        </w:rPr>
        <w:t>organizace financované</w:t>
      </w:r>
      <w:r w:rsidR="00823D16">
        <w:rPr>
          <w:rFonts w:ascii="Arial" w:hAnsi="Arial" w:cs="Arial"/>
          <w:i/>
          <w:iCs/>
          <w:color w:val="202122"/>
          <w:sz w:val="21"/>
          <w:szCs w:val="21"/>
        </w:rPr>
        <w:t xml:space="preserve"> z </w:t>
      </w:r>
      <w:r>
        <w:rPr>
          <w:rFonts w:ascii="Arial" w:hAnsi="Arial" w:cs="Arial"/>
          <w:i/>
          <w:iCs/>
          <w:color w:val="202122"/>
          <w:sz w:val="21"/>
          <w:szCs w:val="21"/>
        </w:rPr>
        <w:t>různých zdrojů</w:t>
      </w:r>
      <w:r>
        <w:rPr>
          <w:rFonts w:ascii="Arial" w:hAnsi="Arial" w:cs="Arial"/>
          <w:color w:val="202122"/>
          <w:sz w:val="21"/>
          <w:szCs w:val="21"/>
        </w:rPr>
        <w:t>,</w:t>
      </w:r>
      <w:r w:rsidR="00823D16">
        <w:rPr>
          <w:rFonts w:ascii="Arial" w:hAnsi="Arial" w:cs="Arial"/>
          <w:color w:val="202122"/>
          <w:sz w:val="21"/>
          <w:szCs w:val="21"/>
        </w:rPr>
        <w:t xml:space="preserve"> z </w:t>
      </w:r>
      <w:r>
        <w:rPr>
          <w:rFonts w:ascii="Arial" w:hAnsi="Arial" w:cs="Arial"/>
          <w:color w:val="202122"/>
          <w:sz w:val="21"/>
          <w:szCs w:val="21"/>
        </w:rPr>
        <w:t>darů, sbírek, sponzoringu, grantů, vlastní činností apod.</w:t>
      </w:r>
    </w:p>
    <w:p w14:paraId="6EAB22CE" w14:textId="77777777" w:rsidR="00F24823" w:rsidRDefault="00F24823" w:rsidP="00F24823">
      <w:pPr>
        <w:numPr>
          <w:ilvl w:val="0"/>
          <w:numId w:val="10"/>
        </w:numPr>
        <w:shd w:val="clear" w:color="auto" w:fill="FFFFFF"/>
        <w:spacing w:before="100" w:beforeAutospacing="1" w:after="24" w:line="240" w:lineRule="auto"/>
        <w:ind w:left="1104"/>
        <w:rPr>
          <w:rFonts w:ascii="Arial" w:hAnsi="Arial" w:cs="Arial"/>
          <w:color w:val="202122"/>
          <w:sz w:val="21"/>
          <w:szCs w:val="21"/>
        </w:rPr>
      </w:pPr>
      <w:r>
        <w:rPr>
          <w:rFonts w:ascii="Arial" w:hAnsi="Arial" w:cs="Arial"/>
          <w:i/>
          <w:iCs/>
          <w:color w:val="202122"/>
          <w:sz w:val="21"/>
          <w:szCs w:val="21"/>
        </w:rPr>
        <w:t>organizace financované zejména ze svých vlastních příjmů</w:t>
      </w:r>
    </w:p>
    <w:p w14:paraId="366334FE" w14:textId="77777777" w:rsidR="00F24823" w:rsidRDefault="00F24823" w:rsidP="00F24823">
      <w:pPr>
        <w:pStyle w:val="Nadpis2"/>
        <w:pBdr>
          <w:bottom w:val="single" w:sz="6" w:space="0" w:color="A2A9B1"/>
        </w:pBdr>
        <w:shd w:val="clear" w:color="auto" w:fill="FFFFFF"/>
        <w:spacing w:before="240" w:after="60"/>
        <w:rPr>
          <w:rFonts w:ascii="Georgia" w:hAnsi="Georgia" w:cs="Times New Roman"/>
          <w:color w:val="000000"/>
          <w:sz w:val="36"/>
          <w:szCs w:val="36"/>
        </w:rPr>
      </w:pPr>
      <w:r>
        <w:rPr>
          <w:rStyle w:val="mw-headline"/>
          <w:rFonts w:ascii="Georgia" w:hAnsi="Georgia"/>
          <w:b/>
          <w:bCs/>
          <w:color w:val="000000"/>
        </w:rPr>
        <w:t>Počet neziskových organizací</w:t>
      </w:r>
      <w:r>
        <w:rPr>
          <w:rStyle w:val="mw-editsection-bracket"/>
          <w:rFonts w:ascii="Arial" w:hAnsi="Arial" w:cs="Arial"/>
          <w:b/>
          <w:bCs/>
          <w:color w:val="54595D"/>
        </w:rPr>
        <w:t>[</w:t>
      </w:r>
      <w:hyperlink r:id="rId145" w:tooltip="Editace sekce: Počet neziskových organizací" w:history="1">
        <w:r>
          <w:rPr>
            <w:rStyle w:val="Hypertextovodkaz"/>
            <w:rFonts w:ascii="Arial" w:hAnsi="Arial" w:cs="Arial"/>
            <w:b/>
            <w:bCs/>
            <w:color w:val="0645AD"/>
            <w:sz w:val="24"/>
            <w:szCs w:val="24"/>
          </w:rPr>
          <w:t>editovat</w:t>
        </w:r>
      </w:hyperlink>
      <w:r>
        <w:rPr>
          <w:rStyle w:val="mw-editsection-divider"/>
          <w:rFonts w:ascii="Arial" w:hAnsi="Arial" w:cs="Arial"/>
          <w:b/>
          <w:bCs/>
          <w:color w:val="54595D"/>
          <w:sz w:val="24"/>
          <w:szCs w:val="24"/>
        </w:rPr>
        <w:t> | </w:t>
      </w:r>
      <w:hyperlink r:id="rId146" w:tooltip="Editace sekce: Počet neziskových organizací" w:history="1">
        <w:r>
          <w:rPr>
            <w:rStyle w:val="Hypertextovodkaz"/>
            <w:rFonts w:ascii="Arial" w:hAnsi="Arial" w:cs="Arial"/>
            <w:b/>
            <w:bCs/>
            <w:color w:val="0645AD"/>
            <w:sz w:val="24"/>
            <w:szCs w:val="24"/>
          </w:rPr>
          <w:t>editovat zdroj</w:t>
        </w:r>
      </w:hyperlink>
      <w:r>
        <w:rPr>
          <w:rStyle w:val="mw-editsection-bracket"/>
          <w:rFonts w:ascii="Arial" w:hAnsi="Arial" w:cs="Arial"/>
          <w:b/>
          <w:bCs/>
          <w:color w:val="54595D"/>
        </w:rPr>
        <w:t>]</w:t>
      </w:r>
    </w:p>
    <w:p w14:paraId="16F4CD5E" w14:textId="467FD6C2" w:rsidR="00F24823" w:rsidRDefault="00F24823" w:rsidP="00F24823">
      <w:pPr>
        <w:pStyle w:val="Normln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Celkový počet všech neziskových institucí dosáhl</w:t>
      </w:r>
      <w:r w:rsidR="00823D16">
        <w:rPr>
          <w:rFonts w:ascii="Arial" w:hAnsi="Arial" w:cs="Arial"/>
          <w:color w:val="202122"/>
          <w:sz w:val="21"/>
          <w:szCs w:val="21"/>
        </w:rPr>
        <w:t xml:space="preserve"> v </w:t>
      </w:r>
      <w:r>
        <w:rPr>
          <w:rFonts w:ascii="Arial" w:hAnsi="Arial" w:cs="Arial"/>
          <w:color w:val="202122"/>
          <w:sz w:val="21"/>
          <w:szCs w:val="21"/>
        </w:rPr>
        <w:t>České republice</w:t>
      </w:r>
      <w:r w:rsidR="00823D16">
        <w:rPr>
          <w:rFonts w:ascii="Arial" w:hAnsi="Arial" w:cs="Arial"/>
          <w:color w:val="202122"/>
          <w:sz w:val="21"/>
          <w:szCs w:val="21"/>
        </w:rPr>
        <w:t xml:space="preserve"> v </w:t>
      </w:r>
      <w:r>
        <w:rPr>
          <w:rFonts w:ascii="Arial" w:hAnsi="Arial" w:cs="Arial"/>
          <w:color w:val="202122"/>
          <w:sz w:val="21"/>
          <w:szCs w:val="21"/>
        </w:rPr>
        <w:t>roce 2018 čísla 141 814,</w:t>
      </w:r>
      <w:hyperlink r:id="rId147" w:anchor="cite_note-3" w:history="1">
        <w:r>
          <w:rPr>
            <w:rStyle w:val="Hypertextovodkaz"/>
            <w:rFonts w:ascii="Arial" w:hAnsi="Arial" w:cs="Arial"/>
            <w:color w:val="0645AD"/>
            <w:sz w:val="21"/>
            <w:szCs w:val="21"/>
            <w:vertAlign w:val="superscript"/>
          </w:rPr>
          <w:t>[3]</w:t>
        </w:r>
      </w:hyperlink>
      <w:r w:rsidR="00823D16">
        <w:rPr>
          <w:rFonts w:ascii="Arial" w:hAnsi="Arial" w:cs="Arial"/>
          <w:color w:val="202122"/>
          <w:sz w:val="21"/>
          <w:szCs w:val="21"/>
        </w:rPr>
        <w:t xml:space="preserve"> v </w:t>
      </w:r>
      <w:r>
        <w:rPr>
          <w:rFonts w:ascii="Arial" w:hAnsi="Arial" w:cs="Arial"/>
          <w:color w:val="202122"/>
          <w:sz w:val="21"/>
          <w:szCs w:val="21"/>
        </w:rPr>
        <w:t>roce 2019 se jejich počet zvýšil na 150 162.</w:t>
      </w:r>
      <w:hyperlink r:id="rId148" w:anchor="cite_note-4" w:history="1">
        <w:r>
          <w:rPr>
            <w:rStyle w:val="Hypertextovodkaz"/>
            <w:rFonts w:ascii="Arial" w:hAnsi="Arial" w:cs="Arial"/>
            <w:color w:val="0645AD"/>
            <w:sz w:val="21"/>
            <w:szCs w:val="21"/>
            <w:vertAlign w:val="superscript"/>
          </w:rPr>
          <w:t>[4]</w:t>
        </w:r>
      </w:hyperlink>
    </w:p>
    <w:p w14:paraId="48774180" w14:textId="31441A7C" w:rsidR="00F24823" w:rsidRDefault="00F24823" w:rsidP="00F24823">
      <w:pPr>
        <w:pStyle w:val="Normlnweb"/>
        <w:shd w:val="clear" w:color="auto" w:fill="FFFFFF"/>
        <w:spacing w:before="120" w:beforeAutospacing="0" w:after="120" w:afterAutospacing="0"/>
        <w:rPr>
          <w:rFonts w:ascii="Arial" w:hAnsi="Arial" w:cs="Arial"/>
          <w:color w:val="202122"/>
          <w:sz w:val="21"/>
          <w:szCs w:val="21"/>
        </w:rPr>
      </w:pPr>
      <w:r>
        <w:rPr>
          <w:rFonts w:ascii="Arial" w:hAnsi="Arial" w:cs="Arial"/>
          <w:color w:val="202122"/>
          <w:sz w:val="21"/>
          <w:szCs w:val="21"/>
        </w:rPr>
        <w:t>Nestátních neziskových organizací bylo</w:t>
      </w:r>
      <w:r w:rsidR="00823D16">
        <w:rPr>
          <w:rFonts w:ascii="Arial" w:hAnsi="Arial" w:cs="Arial"/>
          <w:color w:val="202122"/>
          <w:sz w:val="21"/>
          <w:szCs w:val="21"/>
        </w:rPr>
        <w:t xml:space="preserve"> v </w:t>
      </w:r>
      <w:r>
        <w:rPr>
          <w:rFonts w:ascii="Arial" w:hAnsi="Arial" w:cs="Arial"/>
          <w:color w:val="202122"/>
          <w:sz w:val="21"/>
          <w:szCs w:val="21"/>
        </w:rPr>
        <w:t>dubnu 2017 bylo</w:t>
      </w:r>
      <w:r w:rsidR="00823D16">
        <w:rPr>
          <w:rFonts w:ascii="Arial" w:hAnsi="Arial" w:cs="Arial"/>
          <w:color w:val="202122"/>
          <w:sz w:val="21"/>
          <w:szCs w:val="21"/>
        </w:rPr>
        <w:t xml:space="preserve"> v </w:t>
      </w:r>
      <w:r>
        <w:rPr>
          <w:rFonts w:ascii="Arial" w:hAnsi="Arial" w:cs="Arial"/>
          <w:color w:val="202122"/>
          <w:sz w:val="21"/>
          <w:szCs w:val="21"/>
        </w:rPr>
        <w:t>České republice registrováno celkem 26 414.</w:t>
      </w:r>
      <w:hyperlink r:id="rId149" w:anchor="cite_note-5" w:history="1">
        <w:r>
          <w:rPr>
            <w:rStyle w:val="Hypertextovodkaz"/>
            <w:rFonts w:ascii="Arial" w:hAnsi="Arial" w:cs="Arial"/>
            <w:color w:val="0645AD"/>
            <w:sz w:val="21"/>
            <w:szCs w:val="21"/>
            <w:vertAlign w:val="superscript"/>
          </w:rPr>
          <w:t>[5]</w:t>
        </w:r>
      </w:hyperlink>
    </w:p>
    <w:p w14:paraId="3DFAD299" w14:textId="227A3F45" w:rsidR="00F24823" w:rsidRDefault="00F24823">
      <w:r>
        <w:t>Zdroj: www.wikipedia.cz</w:t>
      </w:r>
    </w:p>
    <w:p w14:paraId="23EC7B3C" w14:textId="16DC12E3" w:rsidR="00F24823" w:rsidRDefault="00F24823" w:rsidP="00F24823">
      <w:pPr>
        <w:pStyle w:val="Nadpis2"/>
        <w:shd w:val="clear" w:color="auto" w:fill="FFFFFF"/>
        <w:spacing w:before="1200" w:after="180"/>
        <w:rPr>
          <w:rFonts w:ascii="Arial" w:hAnsi="Arial" w:cs="Arial"/>
          <w:color w:val="67C4F0"/>
          <w:sz w:val="62"/>
          <w:szCs w:val="62"/>
        </w:rPr>
      </w:pPr>
      <w:r>
        <w:rPr>
          <w:rFonts w:ascii="Arial" w:hAnsi="Arial" w:cs="Arial"/>
          <w:color w:val="67C4F0"/>
          <w:sz w:val="62"/>
          <w:szCs w:val="62"/>
        </w:rPr>
        <w:t>Neziskovky</w:t>
      </w:r>
      <w:r w:rsidR="00823D16">
        <w:rPr>
          <w:rFonts w:ascii="Arial" w:hAnsi="Arial" w:cs="Arial"/>
          <w:color w:val="67C4F0"/>
          <w:sz w:val="62"/>
          <w:szCs w:val="62"/>
        </w:rPr>
        <w:t xml:space="preserve"> a </w:t>
      </w:r>
      <w:r>
        <w:rPr>
          <w:rFonts w:ascii="Arial" w:hAnsi="Arial" w:cs="Arial"/>
          <w:color w:val="67C4F0"/>
          <w:sz w:val="62"/>
          <w:szCs w:val="62"/>
        </w:rPr>
        <w:t>dárcovství</w:t>
      </w:r>
    </w:p>
    <w:p w14:paraId="42407F71" w14:textId="77777777" w:rsidR="00F24823" w:rsidRDefault="00F24823" w:rsidP="00F24823">
      <w:pPr>
        <w:pStyle w:val="Nadpis3"/>
        <w:shd w:val="clear" w:color="auto" w:fill="FFFFFF"/>
        <w:spacing w:before="0" w:after="360"/>
        <w:rPr>
          <w:rFonts w:ascii="Arial" w:hAnsi="Arial" w:cs="Arial"/>
          <w:color w:val="67C4F0"/>
          <w:sz w:val="51"/>
          <w:szCs w:val="51"/>
        </w:rPr>
      </w:pPr>
      <w:r>
        <w:rPr>
          <w:rFonts w:ascii="Arial" w:hAnsi="Arial" w:cs="Arial"/>
          <w:color w:val="67C4F0"/>
          <w:sz w:val="51"/>
          <w:szCs w:val="51"/>
        </w:rPr>
        <w:t>Každý čtvrtý Čech daruje peníze, dobrovolnictví lidé přenechávají neziskovkám</w:t>
      </w:r>
    </w:p>
    <w:p w14:paraId="3F65F94D" w14:textId="466A1513" w:rsidR="00F24823" w:rsidRDefault="00F24823" w:rsidP="00F24823">
      <w:pPr>
        <w:pStyle w:val="lead"/>
        <w:shd w:val="clear" w:color="auto" w:fill="FFFFFF"/>
        <w:spacing w:before="0" w:beforeAutospacing="0" w:after="240" w:afterAutospacing="0"/>
        <w:jc w:val="both"/>
        <w:rPr>
          <w:rFonts w:ascii="Arial" w:hAnsi="Arial" w:cs="Arial"/>
          <w:b/>
          <w:bCs/>
          <w:color w:val="000000"/>
          <w:sz w:val="39"/>
          <w:szCs w:val="39"/>
        </w:rPr>
      </w:pPr>
      <w:r>
        <w:rPr>
          <w:rFonts w:ascii="Arial" w:hAnsi="Arial" w:cs="Arial"/>
          <w:b/>
          <w:bCs/>
          <w:color w:val="000000"/>
          <w:sz w:val="39"/>
          <w:szCs w:val="39"/>
        </w:rPr>
        <w:t xml:space="preserve">Loni darovala peníze více než čtvrtina Čechů. Svůj volný čas ale dobročinným účelům věnovalo jen 19 % lidí. To odpovídá trendu ve vyspělých zemích, kde převažující formu pomoci ostatním tvoří právě </w:t>
      </w:r>
      <w:r>
        <w:rPr>
          <w:rFonts w:ascii="Arial" w:hAnsi="Arial" w:cs="Arial"/>
          <w:b/>
          <w:bCs/>
          <w:color w:val="000000"/>
          <w:sz w:val="39"/>
          <w:szCs w:val="39"/>
        </w:rPr>
        <w:lastRenderedPageBreak/>
        <w:t>finanční dary. Naopak</w:t>
      </w:r>
      <w:r w:rsidR="00823D16">
        <w:rPr>
          <w:rFonts w:ascii="Arial" w:hAnsi="Arial" w:cs="Arial"/>
          <w:b/>
          <w:bCs/>
          <w:color w:val="000000"/>
          <w:sz w:val="39"/>
          <w:szCs w:val="39"/>
        </w:rPr>
        <w:t xml:space="preserve"> v </w:t>
      </w:r>
      <w:r>
        <w:rPr>
          <w:rFonts w:ascii="Arial" w:hAnsi="Arial" w:cs="Arial"/>
          <w:b/>
          <w:bCs/>
          <w:color w:val="000000"/>
          <w:sz w:val="39"/>
          <w:szCs w:val="39"/>
        </w:rPr>
        <w:t>chudších zemích se lidé věnují spíše dobrovolnictví. To na sebe ve vyspělých zemích berou neziskové organizace. Potvrzují to</w:t>
      </w:r>
      <w:r w:rsidR="00823D16">
        <w:rPr>
          <w:rFonts w:ascii="Arial" w:hAnsi="Arial" w:cs="Arial"/>
          <w:b/>
          <w:bCs/>
          <w:color w:val="000000"/>
          <w:sz w:val="39"/>
          <w:szCs w:val="39"/>
        </w:rPr>
        <w:t xml:space="preserve"> i </w:t>
      </w:r>
      <w:r>
        <w:rPr>
          <w:rFonts w:ascii="Arial" w:hAnsi="Arial" w:cs="Arial"/>
          <w:b/>
          <w:bCs/>
          <w:color w:val="000000"/>
          <w:sz w:val="39"/>
          <w:szCs w:val="39"/>
        </w:rPr>
        <w:t>data univerzity</w:t>
      </w:r>
      <w:r w:rsidR="00823D16">
        <w:rPr>
          <w:rFonts w:ascii="Arial" w:hAnsi="Arial" w:cs="Arial"/>
          <w:b/>
          <w:bCs/>
          <w:color w:val="000000"/>
          <w:sz w:val="39"/>
          <w:szCs w:val="39"/>
        </w:rPr>
        <w:t xml:space="preserve"> z </w:t>
      </w:r>
      <w:r>
        <w:rPr>
          <w:rFonts w:ascii="Arial" w:hAnsi="Arial" w:cs="Arial"/>
          <w:b/>
          <w:bCs/>
          <w:color w:val="000000"/>
          <w:sz w:val="39"/>
          <w:szCs w:val="39"/>
        </w:rPr>
        <w:t>americké Indiany, která hodnotila prostředí pro fungování prospěšných organizací ve světě. Ve vyspělých zemích je prostředí pro neziskové organizace přívětivější</w:t>
      </w:r>
      <w:r w:rsidR="00823D16">
        <w:rPr>
          <w:rFonts w:ascii="Arial" w:hAnsi="Arial" w:cs="Arial"/>
          <w:b/>
          <w:bCs/>
          <w:color w:val="000000"/>
          <w:sz w:val="39"/>
          <w:szCs w:val="39"/>
        </w:rPr>
        <w:t xml:space="preserve"> a </w:t>
      </w:r>
      <w:r>
        <w:rPr>
          <w:rFonts w:ascii="Arial" w:hAnsi="Arial" w:cs="Arial"/>
          <w:b/>
          <w:bCs/>
          <w:color w:val="000000"/>
          <w:sz w:val="39"/>
          <w:szCs w:val="39"/>
        </w:rPr>
        <w:t>univerzita je často hodnotila maximálním počtem 5 bodů. Česko za nimi zaostává, bylo totiž ohodnoceno 3,7 body.</w:t>
      </w:r>
    </w:p>
    <w:p w14:paraId="4619E45A" w14:textId="1120A53F" w:rsidR="00F24823" w:rsidRDefault="00F24823" w:rsidP="00F24823">
      <w:pPr>
        <w:pStyle w:val="Normlnweb"/>
        <w:shd w:val="clear" w:color="auto" w:fill="FFFFFF"/>
        <w:jc w:val="both"/>
        <w:rPr>
          <w:rFonts w:ascii="Arial" w:hAnsi="Arial" w:cs="Arial"/>
          <w:color w:val="000000"/>
          <w:sz w:val="30"/>
          <w:szCs w:val="30"/>
        </w:rPr>
      </w:pPr>
      <w:r>
        <w:rPr>
          <w:rFonts w:ascii="Arial" w:hAnsi="Arial" w:cs="Arial"/>
          <w:color w:val="000000"/>
          <w:sz w:val="30"/>
          <w:szCs w:val="30"/>
        </w:rPr>
        <w:t>V roce 2020 téměř každý druhý Čech pomohl neznámému člověku.</w:t>
      </w:r>
      <w:r w:rsidR="00823D16">
        <w:rPr>
          <w:rFonts w:ascii="Arial" w:hAnsi="Arial" w:cs="Arial"/>
          <w:color w:val="000000"/>
          <w:sz w:val="30"/>
          <w:szCs w:val="30"/>
        </w:rPr>
        <w:t xml:space="preserve"> V </w:t>
      </w:r>
      <w:r>
        <w:rPr>
          <w:rFonts w:ascii="Arial" w:hAnsi="Arial" w:cs="Arial"/>
          <w:color w:val="000000"/>
          <w:sz w:val="30"/>
          <w:szCs w:val="30"/>
        </w:rPr>
        <w:t>rámci </w:t>
      </w:r>
      <w:hyperlink r:id="rId150" w:history="1">
        <w:r>
          <w:rPr>
            <w:rStyle w:val="Hypertextovodkaz"/>
            <w:rFonts w:ascii="Arial" w:hAnsi="Arial" w:cs="Arial"/>
            <w:color w:val="67C4F0"/>
            <w:sz w:val="30"/>
            <w:szCs w:val="30"/>
          </w:rPr>
          <w:t>Světového indexu velkorysosti</w:t>
        </w:r>
      </w:hyperlink>
      <w:r>
        <w:rPr>
          <w:rFonts w:ascii="Arial" w:hAnsi="Arial" w:cs="Arial"/>
          <w:color w:val="000000"/>
          <w:sz w:val="30"/>
          <w:szCs w:val="30"/>
        </w:rPr>
        <w:t> (</w:t>
      </w:r>
      <w:r>
        <w:rPr>
          <w:rStyle w:val="Zdraznn"/>
          <w:rFonts w:ascii="Arial" w:hAnsi="Arial" w:cs="Arial"/>
          <w:color w:val="000000"/>
          <w:sz w:val="30"/>
          <w:szCs w:val="30"/>
        </w:rPr>
        <w:t>World Giving Index</w:t>
      </w:r>
      <w:r>
        <w:rPr>
          <w:rFonts w:ascii="Arial" w:hAnsi="Arial" w:cs="Arial"/>
          <w:color w:val="000000"/>
          <w:sz w:val="30"/>
          <w:szCs w:val="30"/>
        </w:rPr>
        <w:t>) se tak vyjádřilo 45 % Čechů. Více než 25 % lidí pak darovalo peníze charitě</w:t>
      </w:r>
      <w:r w:rsidR="00823D16">
        <w:rPr>
          <w:rFonts w:ascii="Arial" w:hAnsi="Arial" w:cs="Arial"/>
          <w:color w:val="000000"/>
          <w:sz w:val="30"/>
          <w:szCs w:val="30"/>
        </w:rPr>
        <w:t xml:space="preserve"> a </w:t>
      </w:r>
      <w:r>
        <w:rPr>
          <w:rFonts w:ascii="Arial" w:hAnsi="Arial" w:cs="Arial"/>
          <w:color w:val="000000"/>
          <w:sz w:val="30"/>
          <w:szCs w:val="30"/>
        </w:rPr>
        <w:t>19 % oslovených dobrovolničilo. Ve světovém měřítku ale za ostatními zeměmi Česko spíše zaostává. Ve zmíněném žebříčku totiž skončilo na 88. místě ze 114 zemí. Níže se ale umístily</w:t>
      </w:r>
      <w:r w:rsidR="00823D16">
        <w:rPr>
          <w:rFonts w:ascii="Arial" w:hAnsi="Arial" w:cs="Arial"/>
          <w:color w:val="000000"/>
          <w:sz w:val="30"/>
          <w:szCs w:val="30"/>
        </w:rPr>
        <w:t xml:space="preserve"> i </w:t>
      </w:r>
      <w:r>
        <w:rPr>
          <w:rFonts w:ascii="Arial" w:hAnsi="Arial" w:cs="Arial"/>
          <w:color w:val="000000"/>
          <w:sz w:val="30"/>
          <w:szCs w:val="30"/>
        </w:rPr>
        <w:t>mnohé vyspělé státy. Třeba Švýcarsko obsadilo 97. místo. Naopak na předních místech jsou často rozvojové země, například druhá je Keňa</w:t>
      </w:r>
      <w:r w:rsidR="00823D16">
        <w:rPr>
          <w:rFonts w:ascii="Arial" w:hAnsi="Arial" w:cs="Arial"/>
          <w:color w:val="000000"/>
          <w:sz w:val="30"/>
          <w:szCs w:val="30"/>
        </w:rPr>
        <w:t xml:space="preserve"> a </w:t>
      </w:r>
      <w:r>
        <w:rPr>
          <w:rFonts w:ascii="Arial" w:hAnsi="Arial" w:cs="Arial"/>
          <w:color w:val="000000"/>
          <w:sz w:val="30"/>
          <w:szCs w:val="30"/>
        </w:rPr>
        <w:t>třetí Nigérie.</w:t>
      </w:r>
    </w:p>
    <w:p w14:paraId="6A5A2151" w14:textId="6D410ABE" w:rsidR="00F24823" w:rsidRDefault="00F24823" w:rsidP="00F24823">
      <w:pPr>
        <w:pStyle w:val="Nadpis2"/>
        <w:shd w:val="clear" w:color="auto" w:fill="FFFFFF"/>
        <w:spacing w:before="1200" w:after="300"/>
        <w:rPr>
          <w:rFonts w:ascii="Arial" w:hAnsi="Arial" w:cs="Arial"/>
          <w:color w:val="67C4F0"/>
          <w:sz w:val="51"/>
          <w:szCs w:val="51"/>
        </w:rPr>
      </w:pPr>
      <w:r>
        <w:rPr>
          <w:rFonts w:ascii="Arial" w:hAnsi="Arial" w:cs="Arial"/>
          <w:color w:val="67C4F0"/>
          <w:sz w:val="51"/>
          <w:szCs w:val="51"/>
        </w:rPr>
        <w:t>V chudších zemích lidé darují svůj čas,</w:t>
      </w:r>
      <w:r w:rsidR="00823D16">
        <w:rPr>
          <w:rFonts w:ascii="Arial" w:hAnsi="Arial" w:cs="Arial"/>
          <w:color w:val="67C4F0"/>
          <w:sz w:val="51"/>
          <w:szCs w:val="51"/>
        </w:rPr>
        <w:t xml:space="preserve"> v </w:t>
      </w:r>
      <w:r>
        <w:rPr>
          <w:rFonts w:ascii="Arial" w:hAnsi="Arial" w:cs="Arial"/>
          <w:color w:val="67C4F0"/>
          <w:sz w:val="51"/>
          <w:szCs w:val="51"/>
        </w:rPr>
        <w:t>bohatších peníze</w:t>
      </w:r>
    </w:p>
    <w:p w14:paraId="1EBD0B5A" w14:textId="61E22E9D" w:rsidR="00F24823" w:rsidRDefault="00F24823" w:rsidP="00F24823">
      <w:pPr>
        <w:pStyle w:val="Normlnweb"/>
        <w:shd w:val="clear" w:color="auto" w:fill="FFFFFF"/>
        <w:spacing w:before="0" w:beforeAutospacing="0" w:after="240" w:afterAutospacing="0"/>
        <w:jc w:val="both"/>
        <w:rPr>
          <w:rFonts w:ascii="Arial" w:hAnsi="Arial" w:cs="Arial"/>
          <w:color w:val="000000"/>
          <w:sz w:val="30"/>
          <w:szCs w:val="30"/>
        </w:rPr>
      </w:pPr>
      <w:r>
        <w:rPr>
          <w:rFonts w:ascii="Arial" w:hAnsi="Arial" w:cs="Arial"/>
          <w:color w:val="000000"/>
          <w:sz w:val="30"/>
          <w:szCs w:val="30"/>
        </w:rPr>
        <w:t>Co různé země rozděluje, nemusí být ani tak míra pomoci, jako spíše její forma. Například</w:t>
      </w:r>
      <w:r w:rsidR="00823D16">
        <w:rPr>
          <w:rFonts w:ascii="Arial" w:hAnsi="Arial" w:cs="Arial"/>
          <w:color w:val="000000"/>
          <w:sz w:val="30"/>
          <w:szCs w:val="30"/>
        </w:rPr>
        <w:t xml:space="preserve"> v </w:t>
      </w:r>
      <w:r>
        <w:rPr>
          <w:rFonts w:ascii="Arial" w:hAnsi="Arial" w:cs="Arial"/>
          <w:color w:val="000000"/>
          <w:sz w:val="30"/>
          <w:szCs w:val="30"/>
        </w:rPr>
        <w:t>chudších zemích lidé více darují svůj čas</w:t>
      </w:r>
      <w:r w:rsidR="00823D16">
        <w:rPr>
          <w:rFonts w:ascii="Arial" w:hAnsi="Arial" w:cs="Arial"/>
          <w:color w:val="000000"/>
          <w:sz w:val="30"/>
          <w:szCs w:val="30"/>
        </w:rPr>
        <w:t xml:space="preserve"> a </w:t>
      </w:r>
      <w:r>
        <w:rPr>
          <w:rFonts w:ascii="Arial" w:hAnsi="Arial" w:cs="Arial"/>
          <w:color w:val="000000"/>
          <w:sz w:val="30"/>
          <w:szCs w:val="30"/>
        </w:rPr>
        <w:t>dobrovolničí, zatímco</w:t>
      </w:r>
      <w:r w:rsidR="00823D16">
        <w:rPr>
          <w:rFonts w:ascii="Arial" w:hAnsi="Arial" w:cs="Arial"/>
          <w:color w:val="000000"/>
          <w:sz w:val="30"/>
          <w:szCs w:val="30"/>
        </w:rPr>
        <w:t xml:space="preserve"> v </w:t>
      </w:r>
      <w:r>
        <w:rPr>
          <w:rFonts w:ascii="Arial" w:hAnsi="Arial" w:cs="Arial"/>
          <w:color w:val="000000"/>
          <w:sz w:val="30"/>
          <w:szCs w:val="30"/>
        </w:rPr>
        <w:t>bohatších zemích darují spíše peníze. Tomu nasvědčují</w:t>
      </w:r>
      <w:r w:rsidR="00823D16">
        <w:rPr>
          <w:rFonts w:ascii="Arial" w:hAnsi="Arial" w:cs="Arial"/>
          <w:color w:val="000000"/>
          <w:sz w:val="30"/>
          <w:szCs w:val="30"/>
        </w:rPr>
        <w:t xml:space="preserve"> i </w:t>
      </w:r>
      <w:r>
        <w:rPr>
          <w:rFonts w:ascii="Arial" w:hAnsi="Arial" w:cs="Arial"/>
          <w:color w:val="000000"/>
          <w:sz w:val="30"/>
          <w:szCs w:val="30"/>
        </w:rPr>
        <w:t>data platformy </w:t>
      </w:r>
      <w:hyperlink r:id="rId151" w:history="1">
        <w:r>
          <w:rPr>
            <w:rStyle w:val="Hypertextovodkaz"/>
            <w:rFonts w:ascii="Arial" w:hAnsi="Arial" w:cs="Arial"/>
            <w:color w:val="67C4F0"/>
            <w:sz w:val="30"/>
            <w:szCs w:val="30"/>
          </w:rPr>
          <w:t>Darujme</w:t>
        </w:r>
      </w:hyperlink>
      <w:r>
        <w:rPr>
          <w:rFonts w:ascii="Arial" w:hAnsi="Arial" w:cs="Arial"/>
          <w:color w:val="000000"/>
          <w:sz w:val="30"/>
          <w:szCs w:val="30"/>
        </w:rPr>
        <w:t>, podle nichž dlouhodobě roste částka, kterou Češi přispívají. Zatímco</w:t>
      </w:r>
      <w:r w:rsidR="00823D16">
        <w:rPr>
          <w:rFonts w:ascii="Arial" w:hAnsi="Arial" w:cs="Arial"/>
          <w:color w:val="000000"/>
          <w:sz w:val="30"/>
          <w:szCs w:val="30"/>
        </w:rPr>
        <w:t xml:space="preserve"> v </w:t>
      </w:r>
      <w:r>
        <w:rPr>
          <w:rFonts w:ascii="Arial" w:hAnsi="Arial" w:cs="Arial"/>
          <w:color w:val="000000"/>
          <w:sz w:val="30"/>
          <w:szCs w:val="30"/>
        </w:rPr>
        <w:t>roce 2014 přes platformu poslali 11,6 milionu Kč,</w:t>
      </w:r>
      <w:r w:rsidR="00823D16">
        <w:rPr>
          <w:rFonts w:ascii="Arial" w:hAnsi="Arial" w:cs="Arial"/>
          <w:color w:val="000000"/>
          <w:sz w:val="30"/>
          <w:szCs w:val="30"/>
        </w:rPr>
        <w:t xml:space="preserve"> v </w:t>
      </w:r>
      <w:r>
        <w:rPr>
          <w:rFonts w:ascii="Arial" w:hAnsi="Arial" w:cs="Arial"/>
          <w:color w:val="000000"/>
          <w:sz w:val="30"/>
          <w:szCs w:val="30"/>
        </w:rPr>
        <w:t xml:space="preserve">roce 2020 to již bylo 232 milionů Kč. Lidé navíc </w:t>
      </w:r>
      <w:r>
        <w:rPr>
          <w:rFonts w:ascii="Arial" w:hAnsi="Arial" w:cs="Arial"/>
          <w:color w:val="000000"/>
          <w:sz w:val="30"/>
          <w:szCs w:val="30"/>
        </w:rPr>
        <w:lastRenderedPageBreak/>
        <w:t>pomalu přecházejí od jednorázových darů</w:t>
      </w:r>
      <w:r w:rsidR="00823D16">
        <w:rPr>
          <w:rFonts w:ascii="Arial" w:hAnsi="Arial" w:cs="Arial"/>
          <w:color w:val="000000"/>
          <w:sz w:val="30"/>
          <w:szCs w:val="30"/>
        </w:rPr>
        <w:t xml:space="preserve"> k </w:t>
      </w:r>
      <w:r>
        <w:rPr>
          <w:rFonts w:ascii="Arial" w:hAnsi="Arial" w:cs="Arial"/>
          <w:color w:val="000000"/>
          <w:sz w:val="30"/>
          <w:szCs w:val="30"/>
        </w:rPr>
        <w:t>darům pravidelným.</w:t>
      </w:r>
      <w:r w:rsidR="00823D16">
        <w:rPr>
          <w:rFonts w:ascii="Arial" w:hAnsi="Arial" w:cs="Arial"/>
          <w:color w:val="000000"/>
          <w:sz w:val="30"/>
          <w:szCs w:val="30"/>
        </w:rPr>
        <w:t xml:space="preserve"> V </w:t>
      </w:r>
      <w:r>
        <w:rPr>
          <w:rFonts w:ascii="Arial" w:hAnsi="Arial" w:cs="Arial"/>
          <w:color w:val="000000"/>
          <w:sz w:val="30"/>
          <w:szCs w:val="30"/>
        </w:rPr>
        <w:t>roce 2014 pravidelné dary tvořily jen 12 %</w:t>
      </w:r>
      <w:r w:rsidR="00823D16">
        <w:rPr>
          <w:rFonts w:ascii="Arial" w:hAnsi="Arial" w:cs="Arial"/>
          <w:color w:val="000000"/>
          <w:sz w:val="30"/>
          <w:szCs w:val="30"/>
        </w:rPr>
        <w:t xml:space="preserve"> z </w:t>
      </w:r>
      <w:r>
        <w:rPr>
          <w:rFonts w:ascii="Arial" w:hAnsi="Arial" w:cs="Arial"/>
          <w:color w:val="000000"/>
          <w:sz w:val="30"/>
          <w:szCs w:val="30"/>
        </w:rPr>
        <w:t>veškerých darů,</w:t>
      </w:r>
      <w:r w:rsidR="00823D16">
        <w:rPr>
          <w:rFonts w:ascii="Arial" w:hAnsi="Arial" w:cs="Arial"/>
          <w:color w:val="000000"/>
          <w:sz w:val="30"/>
          <w:szCs w:val="30"/>
        </w:rPr>
        <w:t xml:space="preserve"> o </w:t>
      </w:r>
      <w:r>
        <w:rPr>
          <w:rFonts w:ascii="Arial" w:hAnsi="Arial" w:cs="Arial"/>
          <w:color w:val="000000"/>
          <w:sz w:val="30"/>
          <w:szCs w:val="30"/>
        </w:rPr>
        <w:t>šest let později to už ale bylo 23 %.</w:t>
      </w:r>
    </w:p>
    <w:p w14:paraId="6A703973" w14:textId="23E14E1C" w:rsidR="00F24823" w:rsidRDefault="00F24823">
      <w:pPr>
        <w:rPr>
          <w:rFonts w:ascii="Arial" w:hAnsi="Arial" w:cs="Arial"/>
          <w:color w:val="000000"/>
          <w:sz w:val="30"/>
          <w:szCs w:val="30"/>
          <w:shd w:val="clear" w:color="auto" w:fill="FFFFFF"/>
        </w:rPr>
      </w:pPr>
      <w:r>
        <w:rPr>
          <w:rFonts w:ascii="Arial" w:hAnsi="Arial" w:cs="Arial"/>
          <w:color w:val="000000"/>
          <w:sz w:val="30"/>
          <w:szCs w:val="30"/>
          <w:shd w:val="clear" w:color="auto" w:fill="FFFFFF"/>
        </w:rPr>
        <w:t>V dárcovství se také čím dál více uplatňují nové technologie. Vznikají specializované dárcovské platformy jako právě Darujme, nadace využívají QR kódy pro usnadnění platby</w:t>
      </w:r>
      <w:r w:rsidR="00823D16">
        <w:rPr>
          <w:rFonts w:ascii="Arial" w:hAnsi="Arial" w:cs="Arial"/>
          <w:color w:val="000000"/>
          <w:sz w:val="30"/>
          <w:szCs w:val="30"/>
          <w:shd w:val="clear" w:color="auto" w:fill="FFFFFF"/>
        </w:rPr>
        <w:t xml:space="preserve"> a </w:t>
      </w:r>
      <w:r>
        <w:rPr>
          <w:rFonts w:ascii="Arial" w:hAnsi="Arial" w:cs="Arial"/>
          <w:color w:val="000000"/>
          <w:sz w:val="30"/>
          <w:szCs w:val="30"/>
          <w:shd w:val="clear" w:color="auto" w:fill="FFFFFF"/>
        </w:rPr>
        <w:t>lidé také mohou na různých místech darovat peníze skrze samoobslužný platební terminál. Například Česká spořitelna nabídla dobročinným organizacím, nemocnicím, ale třeba</w:t>
      </w:r>
      <w:r w:rsidR="00823D16">
        <w:rPr>
          <w:rFonts w:ascii="Arial" w:hAnsi="Arial" w:cs="Arial"/>
          <w:color w:val="000000"/>
          <w:sz w:val="30"/>
          <w:szCs w:val="30"/>
          <w:shd w:val="clear" w:color="auto" w:fill="FFFFFF"/>
        </w:rPr>
        <w:t xml:space="preserve"> i </w:t>
      </w:r>
      <w:r>
        <w:rPr>
          <w:rFonts w:ascii="Arial" w:hAnsi="Arial" w:cs="Arial"/>
          <w:color w:val="000000"/>
          <w:sz w:val="30"/>
          <w:szCs w:val="30"/>
          <w:shd w:val="clear" w:color="auto" w:fill="FFFFFF"/>
        </w:rPr>
        <w:t>církvím takzvaný donátorský totem.</w:t>
      </w:r>
      <w:r w:rsidR="00823D16">
        <w:rPr>
          <w:rFonts w:ascii="Arial" w:hAnsi="Arial" w:cs="Arial"/>
          <w:color w:val="000000"/>
          <w:sz w:val="30"/>
          <w:szCs w:val="30"/>
          <w:shd w:val="clear" w:color="auto" w:fill="FFFFFF"/>
        </w:rPr>
        <w:t xml:space="preserve"> V </w:t>
      </w:r>
      <w:r>
        <w:rPr>
          <w:rFonts w:ascii="Arial" w:hAnsi="Arial" w:cs="Arial"/>
          <w:color w:val="000000"/>
          <w:sz w:val="30"/>
          <w:szCs w:val="30"/>
          <w:shd w:val="clear" w:color="auto" w:fill="FFFFFF"/>
        </w:rPr>
        <w:t>něm si lidé jednoduše navolí požadovanou částku</w:t>
      </w:r>
      <w:r w:rsidR="00823D16">
        <w:rPr>
          <w:rFonts w:ascii="Arial" w:hAnsi="Arial" w:cs="Arial"/>
          <w:color w:val="000000"/>
          <w:sz w:val="30"/>
          <w:szCs w:val="30"/>
          <w:shd w:val="clear" w:color="auto" w:fill="FFFFFF"/>
        </w:rPr>
        <w:t xml:space="preserve"> a </w:t>
      </w:r>
      <w:r>
        <w:rPr>
          <w:rFonts w:ascii="Arial" w:hAnsi="Arial" w:cs="Arial"/>
          <w:color w:val="000000"/>
          <w:sz w:val="30"/>
          <w:szCs w:val="30"/>
          <w:shd w:val="clear" w:color="auto" w:fill="FFFFFF"/>
        </w:rPr>
        <w:t>pak ji bezkontaktně kartou darují. Jeden</w:t>
      </w:r>
      <w:r w:rsidR="00823D16">
        <w:rPr>
          <w:rFonts w:ascii="Arial" w:hAnsi="Arial" w:cs="Arial"/>
          <w:color w:val="000000"/>
          <w:sz w:val="30"/>
          <w:szCs w:val="30"/>
          <w:shd w:val="clear" w:color="auto" w:fill="FFFFFF"/>
        </w:rPr>
        <w:t xml:space="preserve"> z </w:t>
      </w:r>
      <w:r>
        <w:rPr>
          <w:rFonts w:ascii="Arial" w:hAnsi="Arial" w:cs="Arial"/>
          <w:color w:val="000000"/>
          <w:sz w:val="30"/>
          <w:szCs w:val="30"/>
          <w:shd w:val="clear" w:color="auto" w:fill="FFFFFF"/>
        </w:rPr>
        <w:t>těchto prvních totemů umístila</w:t>
      </w:r>
      <w:r w:rsidR="00823D16">
        <w:rPr>
          <w:rFonts w:ascii="Arial" w:hAnsi="Arial" w:cs="Arial"/>
          <w:color w:val="000000"/>
          <w:sz w:val="30"/>
          <w:szCs w:val="30"/>
          <w:shd w:val="clear" w:color="auto" w:fill="FFFFFF"/>
        </w:rPr>
        <w:t xml:space="preserve"> v </w:t>
      </w:r>
      <w:r>
        <w:rPr>
          <w:rFonts w:ascii="Arial" w:hAnsi="Arial" w:cs="Arial"/>
          <w:color w:val="000000"/>
          <w:sz w:val="30"/>
          <w:szCs w:val="30"/>
          <w:shd w:val="clear" w:color="auto" w:fill="FFFFFF"/>
        </w:rPr>
        <w:t>kostele Nanebevzetí Panny Marie</w:t>
      </w:r>
      <w:r w:rsidR="00823D16">
        <w:rPr>
          <w:rFonts w:ascii="Arial" w:hAnsi="Arial" w:cs="Arial"/>
          <w:color w:val="000000"/>
          <w:sz w:val="30"/>
          <w:szCs w:val="30"/>
          <w:shd w:val="clear" w:color="auto" w:fill="FFFFFF"/>
        </w:rPr>
        <w:t xml:space="preserve"> v </w:t>
      </w:r>
      <w:r>
        <w:rPr>
          <w:rFonts w:ascii="Arial" w:hAnsi="Arial" w:cs="Arial"/>
          <w:color w:val="000000"/>
          <w:sz w:val="30"/>
          <w:szCs w:val="30"/>
          <w:shd w:val="clear" w:color="auto" w:fill="FFFFFF"/>
        </w:rPr>
        <w:t>Neratově, kde se díky němu na provoz kostela za první měsíc vybralo přes 180 tisíc korun, což je sedmkrát více než normálně. </w:t>
      </w:r>
      <w:r>
        <w:rPr>
          <w:rStyle w:val="Zdraznn"/>
          <w:rFonts w:ascii="Arial" w:hAnsi="Arial" w:cs="Arial"/>
          <w:color w:val="000000"/>
          <w:sz w:val="30"/>
          <w:szCs w:val="30"/>
          <w:shd w:val="clear" w:color="auto" w:fill="FFFFFF"/>
        </w:rPr>
        <w:t>„Jsme pyšní na to, že jsme úplně první velkou bankou na trhu, která dokáže klientům</w:t>
      </w:r>
      <w:r w:rsidR="00823D16">
        <w:rPr>
          <w:rStyle w:val="Zdraznn"/>
          <w:rFonts w:ascii="Arial" w:hAnsi="Arial" w:cs="Arial"/>
          <w:color w:val="000000"/>
          <w:sz w:val="30"/>
          <w:szCs w:val="30"/>
          <w:shd w:val="clear" w:color="auto" w:fill="FFFFFF"/>
        </w:rPr>
        <w:t xml:space="preserve"> z </w:t>
      </w:r>
      <w:r>
        <w:rPr>
          <w:rStyle w:val="Zdraznn"/>
          <w:rFonts w:ascii="Arial" w:hAnsi="Arial" w:cs="Arial"/>
          <w:color w:val="000000"/>
          <w:sz w:val="30"/>
          <w:szCs w:val="30"/>
          <w:shd w:val="clear" w:color="auto" w:fill="FFFFFF"/>
        </w:rPr>
        <w:t>veřejného</w:t>
      </w:r>
      <w:r w:rsidR="00823D16">
        <w:rPr>
          <w:rStyle w:val="Zdraznn"/>
          <w:rFonts w:ascii="Arial" w:hAnsi="Arial" w:cs="Arial"/>
          <w:color w:val="000000"/>
          <w:sz w:val="30"/>
          <w:szCs w:val="30"/>
          <w:shd w:val="clear" w:color="auto" w:fill="FFFFFF"/>
        </w:rPr>
        <w:t xml:space="preserve"> a </w:t>
      </w:r>
      <w:r>
        <w:rPr>
          <w:rStyle w:val="Zdraznn"/>
          <w:rFonts w:ascii="Arial" w:hAnsi="Arial" w:cs="Arial"/>
          <w:color w:val="000000"/>
          <w:sz w:val="30"/>
          <w:szCs w:val="30"/>
          <w:shd w:val="clear" w:color="auto" w:fill="FFFFFF"/>
        </w:rPr>
        <w:t>neziskového sektoru totem připravit na míru. Platební terminál totiž vyniká jednoduchým</w:t>
      </w:r>
      <w:r w:rsidR="00823D16">
        <w:rPr>
          <w:rStyle w:val="Zdraznn"/>
          <w:rFonts w:ascii="Arial" w:hAnsi="Arial" w:cs="Arial"/>
          <w:color w:val="000000"/>
          <w:sz w:val="30"/>
          <w:szCs w:val="30"/>
          <w:shd w:val="clear" w:color="auto" w:fill="FFFFFF"/>
        </w:rPr>
        <w:t xml:space="preserve"> a </w:t>
      </w:r>
      <w:r>
        <w:rPr>
          <w:rStyle w:val="Zdraznn"/>
          <w:rFonts w:ascii="Arial" w:hAnsi="Arial" w:cs="Arial"/>
          <w:color w:val="000000"/>
          <w:sz w:val="30"/>
          <w:szCs w:val="30"/>
          <w:shd w:val="clear" w:color="auto" w:fill="FFFFFF"/>
        </w:rPr>
        <w:t>intuitivním ovládáním, umožňuje tisknout účtenku</w:t>
      </w:r>
      <w:r w:rsidR="00823D16">
        <w:rPr>
          <w:rStyle w:val="Zdraznn"/>
          <w:rFonts w:ascii="Arial" w:hAnsi="Arial" w:cs="Arial"/>
          <w:color w:val="000000"/>
          <w:sz w:val="30"/>
          <w:szCs w:val="30"/>
          <w:shd w:val="clear" w:color="auto" w:fill="FFFFFF"/>
        </w:rPr>
        <w:t xml:space="preserve"> a </w:t>
      </w:r>
      <w:r>
        <w:rPr>
          <w:rStyle w:val="Zdraznn"/>
          <w:rFonts w:ascii="Arial" w:hAnsi="Arial" w:cs="Arial"/>
          <w:color w:val="000000"/>
          <w:sz w:val="30"/>
          <w:szCs w:val="30"/>
          <w:shd w:val="clear" w:color="auto" w:fill="FFFFFF"/>
        </w:rPr>
        <w:t>poskytuje dokonalý přehled</w:t>
      </w:r>
      <w:r w:rsidR="00823D16">
        <w:rPr>
          <w:rStyle w:val="Zdraznn"/>
          <w:rFonts w:ascii="Arial" w:hAnsi="Arial" w:cs="Arial"/>
          <w:color w:val="000000"/>
          <w:sz w:val="30"/>
          <w:szCs w:val="30"/>
          <w:shd w:val="clear" w:color="auto" w:fill="FFFFFF"/>
        </w:rPr>
        <w:t xml:space="preserve"> o </w:t>
      </w:r>
      <w:r>
        <w:rPr>
          <w:rStyle w:val="Zdraznn"/>
          <w:rFonts w:ascii="Arial" w:hAnsi="Arial" w:cs="Arial"/>
          <w:color w:val="000000"/>
          <w:sz w:val="30"/>
          <w:szCs w:val="30"/>
          <w:shd w:val="clear" w:color="auto" w:fill="FFFFFF"/>
        </w:rPr>
        <w:t>transakcích</w:t>
      </w:r>
      <w:r w:rsidR="00823D16">
        <w:rPr>
          <w:rStyle w:val="Zdraznn"/>
          <w:rFonts w:ascii="Arial" w:hAnsi="Arial" w:cs="Arial"/>
          <w:color w:val="000000"/>
          <w:sz w:val="30"/>
          <w:szCs w:val="30"/>
          <w:shd w:val="clear" w:color="auto" w:fill="FFFFFF"/>
        </w:rPr>
        <w:t xml:space="preserve"> a </w:t>
      </w:r>
      <w:r>
        <w:rPr>
          <w:rStyle w:val="Zdraznn"/>
          <w:rFonts w:ascii="Arial" w:hAnsi="Arial" w:cs="Arial"/>
          <w:color w:val="000000"/>
          <w:sz w:val="30"/>
          <w:szCs w:val="30"/>
          <w:shd w:val="clear" w:color="auto" w:fill="FFFFFF"/>
        </w:rPr>
        <w:t>jejich správu na webovém portálu,”</w:t>
      </w:r>
      <w:r>
        <w:rPr>
          <w:rFonts w:ascii="Arial" w:hAnsi="Arial" w:cs="Arial"/>
          <w:color w:val="000000"/>
          <w:sz w:val="30"/>
          <w:szCs w:val="30"/>
          <w:shd w:val="clear" w:color="auto" w:fill="FFFFFF"/>
        </w:rPr>
        <w:t> říká Petr Chlupáč, bankovní poradce pro veřejný sektor</w:t>
      </w:r>
      <w:r w:rsidR="00823D16">
        <w:rPr>
          <w:rFonts w:ascii="Arial" w:hAnsi="Arial" w:cs="Arial"/>
          <w:color w:val="000000"/>
          <w:sz w:val="30"/>
          <w:szCs w:val="30"/>
          <w:shd w:val="clear" w:color="auto" w:fill="FFFFFF"/>
        </w:rPr>
        <w:t xml:space="preserve"> v </w:t>
      </w:r>
      <w:r>
        <w:rPr>
          <w:rFonts w:ascii="Arial" w:hAnsi="Arial" w:cs="Arial"/>
          <w:color w:val="000000"/>
          <w:sz w:val="30"/>
          <w:szCs w:val="30"/>
          <w:shd w:val="clear" w:color="auto" w:fill="FFFFFF"/>
        </w:rPr>
        <w:t>České spořitelně,</w:t>
      </w:r>
      <w:r w:rsidR="00823D16">
        <w:rPr>
          <w:rFonts w:ascii="Arial" w:hAnsi="Arial" w:cs="Arial"/>
          <w:color w:val="000000"/>
          <w:sz w:val="30"/>
          <w:szCs w:val="30"/>
          <w:shd w:val="clear" w:color="auto" w:fill="FFFFFF"/>
        </w:rPr>
        <w:t xml:space="preserve"> a </w:t>
      </w:r>
      <w:r>
        <w:rPr>
          <w:rFonts w:ascii="Arial" w:hAnsi="Arial" w:cs="Arial"/>
          <w:color w:val="000000"/>
          <w:sz w:val="30"/>
          <w:szCs w:val="30"/>
          <w:shd w:val="clear" w:color="auto" w:fill="FFFFFF"/>
        </w:rPr>
        <w:t>pokračuje: </w:t>
      </w:r>
      <w:r>
        <w:rPr>
          <w:rStyle w:val="Zdraznn"/>
          <w:rFonts w:ascii="Arial" w:hAnsi="Arial" w:cs="Arial"/>
          <w:color w:val="000000"/>
          <w:sz w:val="30"/>
          <w:szCs w:val="30"/>
          <w:shd w:val="clear" w:color="auto" w:fill="FFFFFF"/>
        </w:rPr>
        <w:t>„Totem mohou využívat nejen neziskovky, ale</w:t>
      </w:r>
      <w:r w:rsidR="00823D16">
        <w:rPr>
          <w:rStyle w:val="Zdraznn"/>
          <w:rFonts w:ascii="Arial" w:hAnsi="Arial" w:cs="Arial"/>
          <w:color w:val="000000"/>
          <w:sz w:val="30"/>
          <w:szCs w:val="30"/>
          <w:shd w:val="clear" w:color="auto" w:fill="FFFFFF"/>
        </w:rPr>
        <w:t xml:space="preserve"> i </w:t>
      </w:r>
      <w:r>
        <w:rPr>
          <w:rStyle w:val="Zdraznn"/>
          <w:rFonts w:ascii="Arial" w:hAnsi="Arial" w:cs="Arial"/>
          <w:color w:val="000000"/>
          <w:sz w:val="30"/>
          <w:szCs w:val="30"/>
          <w:shd w:val="clear" w:color="auto" w:fill="FFFFFF"/>
        </w:rPr>
        <w:t>například nemocnice pro výběr regulačních poplatků nebo úřady pro platby správních poplatků.”</w:t>
      </w:r>
      <w:r>
        <w:rPr>
          <w:rFonts w:ascii="Arial" w:hAnsi="Arial" w:cs="Arial"/>
          <w:color w:val="000000"/>
          <w:sz w:val="30"/>
          <w:szCs w:val="30"/>
          <w:shd w:val="clear" w:color="auto" w:fill="FFFFFF"/>
        </w:rPr>
        <w:t> Na platebním řešení spolupracuje Spořitelna se společností Global Payments, zařízení dodává firma Telmax.</w:t>
      </w:r>
    </w:p>
    <w:p w14:paraId="387CF38A" w14:textId="150F0A30" w:rsidR="00F24823" w:rsidRDefault="00F24823" w:rsidP="00F24823">
      <w:pPr>
        <w:pStyle w:val="Nadpis2"/>
        <w:shd w:val="clear" w:color="auto" w:fill="FFFFFF"/>
        <w:spacing w:before="1200" w:after="300"/>
        <w:rPr>
          <w:rFonts w:ascii="Arial" w:hAnsi="Arial" w:cs="Arial"/>
          <w:color w:val="67C4F0"/>
          <w:sz w:val="51"/>
          <w:szCs w:val="51"/>
        </w:rPr>
      </w:pPr>
      <w:r>
        <w:rPr>
          <w:rFonts w:ascii="Arial" w:hAnsi="Arial" w:cs="Arial"/>
          <w:color w:val="67C4F0"/>
          <w:sz w:val="51"/>
          <w:szCs w:val="51"/>
        </w:rPr>
        <w:t>Dobrovolnictví</w:t>
      </w:r>
      <w:r w:rsidR="00823D16">
        <w:rPr>
          <w:rFonts w:ascii="Arial" w:hAnsi="Arial" w:cs="Arial"/>
          <w:color w:val="67C4F0"/>
          <w:sz w:val="51"/>
          <w:szCs w:val="51"/>
        </w:rPr>
        <w:t xml:space="preserve"> z </w:t>
      </w:r>
      <w:r>
        <w:rPr>
          <w:rFonts w:ascii="Arial" w:hAnsi="Arial" w:cs="Arial"/>
          <w:color w:val="67C4F0"/>
          <w:sz w:val="51"/>
          <w:szCs w:val="51"/>
        </w:rPr>
        <w:t>povolání</w:t>
      </w:r>
    </w:p>
    <w:p w14:paraId="2C97CC47" w14:textId="1D1FD9F0" w:rsidR="00F24823" w:rsidRDefault="00F24823" w:rsidP="00F24823">
      <w:pPr>
        <w:pStyle w:val="Normlnweb"/>
        <w:shd w:val="clear" w:color="auto" w:fill="FFFFFF"/>
        <w:spacing w:before="0" w:beforeAutospacing="0" w:after="240" w:afterAutospacing="0"/>
        <w:jc w:val="both"/>
        <w:rPr>
          <w:rFonts w:ascii="Arial" w:hAnsi="Arial" w:cs="Arial"/>
          <w:color w:val="000000"/>
          <w:sz w:val="30"/>
          <w:szCs w:val="30"/>
        </w:rPr>
      </w:pPr>
      <w:r>
        <w:rPr>
          <w:rFonts w:ascii="Arial" w:hAnsi="Arial" w:cs="Arial"/>
          <w:color w:val="000000"/>
          <w:sz w:val="30"/>
          <w:szCs w:val="30"/>
        </w:rPr>
        <w:t>Ve vyspělých zemích se</w:t>
      </w:r>
      <w:r w:rsidR="00823D16">
        <w:rPr>
          <w:rFonts w:ascii="Arial" w:hAnsi="Arial" w:cs="Arial"/>
          <w:color w:val="000000"/>
          <w:sz w:val="30"/>
          <w:szCs w:val="30"/>
        </w:rPr>
        <w:t xml:space="preserve"> z </w:t>
      </w:r>
      <w:r>
        <w:rPr>
          <w:rFonts w:ascii="Arial" w:hAnsi="Arial" w:cs="Arial"/>
          <w:color w:val="000000"/>
          <w:sz w:val="30"/>
          <w:szCs w:val="30"/>
        </w:rPr>
        <w:t>dobrovolníků stávají profesionálové. Díky tomu je péče na vyšší úrovni, protože se</w:t>
      </w:r>
      <w:r w:rsidR="00823D16">
        <w:rPr>
          <w:rFonts w:ascii="Arial" w:hAnsi="Arial" w:cs="Arial"/>
          <w:color w:val="000000"/>
          <w:sz w:val="30"/>
          <w:szCs w:val="30"/>
        </w:rPr>
        <w:t xml:space="preserve"> v </w:t>
      </w:r>
      <w:r>
        <w:rPr>
          <w:rFonts w:ascii="Arial" w:hAnsi="Arial" w:cs="Arial"/>
          <w:color w:val="000000"/>
          <w:sz w:val="30"/>
          <w:szCs w:val="30"/>
        </w:rPr>
        <w:t>ní mohou postupně zdokonalovat.</w:t>
      </w:r>
      <w:r w:rsidR="00823D16">
        <w:rPr>
          <w:rFonts w:ascii="Arial" w:hAnsi="Arial" w:cs="Arial"/>
          <w:color w:val="000000"/>
          <w:sz w:val="30"/>
          <w:szCs w:val="30"/>
        </w:rPr>
        <w:t xml:space="preserve"> V </w:t>
      </w:r>
      <w:r>
        <w:rPr>
          <w:rFonts w:ascii="Arial" w:hAnsi="Arial" w:cs="Arial"/>
          <w:color w:val="000000"/>
          <w:sz w:val="30"/>
          <w:szCs w:val="30"/>
        </w:rPr>
        <w:t>mnoha oblastech pak pomoc přechází</w:t>
      </w:r>
      <w:r w:rsidR="00823D16">
        <w:rPr>
          <w:rFonts w:ascii="Arial" w:hAnsi="Arial" w:cs="Arial"/>
          <w:color w:val="000000"/>
          <w:sz w:val="30"/>
          <w:szCs w:val="30"/>
        </w:rPr>
        <w:t xml:space="preserve"> z </w:t>
      </w:r>
      <w:r>
        <w:rPr>
          <w:rFonts w:ascii="Arial" w:hAnsi="Arial" w:cs="Arial"/>
          <w:color w:val="000000"/>
          <w:sz w:val="30"/>
          <w:szCs w:val="30"/>
        </w:rPr>
        <w:t xml:space="preserve">řad jednotlivců </w:t>
      </w:r>
      <w:r>
        <w:rPr>
          <w:rFonts w:ascii="Arial" w:hAnsi="Arial" w:cs="Arial"/>
          <w:color w:val="000000"/>
          <w:sz w:val="30"/>
          <w:szCs w:val="30"/>
        </w:rPr>
        <w:lastRenderedPageBreak/>
        <w:t>na instituce</w:t>
      </w:r>
      <w:r w:rsidR="00823D16">
        <w:rPr>
          <w:rFonts w:ascii="Arial" w:hAnsi="Arial" w:cs="Arial"/>
          <w:color w:val="000000"/>
          <w:sz w:val="30"/>
          <w:szCs w:val="30"/>
        </w:rPr>
        <w:t xml:space="preserve"> a </w:t>
      </w:r>
      <w:r>
        <w:rPr>
          <w:rFonts w:ascii="Arial" w:hAnsi="Arial" w:cs="Arial"/>
          <w:color w:val="000000"/>
          <w:sz w:val="30"/>
          <w:szCs w:val="30"/>
        </w:rPr>
        <w:t>organizace. Zatímco tedy míra dobrovolné neplacené práce se mezi státy obecně liší, poměr ekonomicky aktivního obyvatelstva zaměstnaného</w:t>
      </w:r>
      <w:r w:rsidR="00823D16">
        <w:rPr>
          <w:rFonts w:ascii="Arial" w:hAnsi="Arial" w:cs="Arial"/>
          <w:color w:val="000000"/>
          <w:sz w:val="30"/>
          <w:szCs w:val="30"/>
        </w:rPr>
        <w:t xml:space="preserve"> v </w:t>
      </w:r>
      <w:r>
        <w:rPr>
          <w:rFonts w:ascii="Arial" w:hAnsi="Arial" w:cs="Arial"/>
          <w:color w:val="000000"/>
          <w:sz w:val="30"/>
          <w:szCs w:val="30"/>
        </w:rPr>
        <w:t>neziskovém sektoru je ve vyspělých státech zpravidla vyšší. Neziskovky například sdružují dobrovolné hasiče, psychology, sociální pracovníky</w:t>
      </w:r>
      <w:r w:rsidR="00823D16">
        <w:rPr>
          <w:rFonts w:ascii="Arial" w:hAnsi="Arial" w:cs="Arial"/>
          <w:color w:val="000000"/>
          <w:sz w:val="30"/>
          <w:szCs w:val="30"/>
        </w:rPr>
        <w:t xml:space="preserve"> a </w:t>
      </w:r>
      <w:r>
        <w:rPr>
          <w:rFonts w:ascii="Arial" w:hAnsi="Arial" w:cs="Arial"/>
          <w:color w:val="000000"/>
          <w:sz w:val="30"/>
          <w:szCs w:val="30"/>
        </w:rPr>
        <w:t>také dobrovolníky pomáhající lidem</w:t>
      </w:r>
      <w:r w:rsidR="00823D16">
        <w:rPr>
          <w:rFonts w:ascii="Arial" w:hAnsi="Arial" w:cs="Arial"/>
          <w:color w:val="000000"/>
          <w:sz w:val="30"/>
          <w:szCs w:val="30"/>
        </w:rPr>
        <w:t xml:space="preserve"> v </w:t>
      </w:r>
      <w:r>
        <w:rPr>
          <w:rFonts w:ascii="Arial" w:hAnsi="Arial" w:cs="Arial"/>
          <w:color w:val="000000"/>
          <w:sz w:val="30"/>
          <w:szCs w:val="30"/>
        </w:rPr>
        <w:t>těžkých životních situacích. Mezi neziskové organizace patří ale také zájmové spolky jako třeba Sokol či Skaut.</w:t>
      </w:r>
    </w:p>
    <w:p w14:paraId="106AE1B3" w14:textId="3A92EF16" w:rsidR="00F24823" w:rsidRDefault="00F24823" w:rsidP="00F24823">
      <w:pPr>
        <w:pStyle w:val="Nadpis2"/>
        <w:shd w:val="clear" w:color="auto" w:fill="FFFFFF"/>
        <w:spacing w:before="1200" w:after="300"/>
        <w:rPr>
          <w:rFonts w:ascii="Arial" w:hAnsi="Arial" w:cs="Arial"/>
          <w:color w:val="67C4F0"/>
          <w:sz w:val="51"/>
          <w:szCs w:val="51"/>
        </w:rPr>
      </w:pPr>
      <w:r>
        <w:rPr>
          <w:rFonts w:ascii="Arial" w:hAnsi="Arial" w:cs="Arial"/>
          <w:color w:val="67C4F0"/>
          <w:sz w:val="51"/>
          <w:szCs w:val="51"/>
        </w:rPr>
        <w:t>Neziskovky</w:t>
      </w:r>
      <w:r w:rsidR="00823D16">
        <w:rPr>
          <w:rFonts w:ascii="Arial" w:hAnsi="Arial" w:cs="Arial"/>
          <w:color w:val="67C4F0"/>
          <w:sz w:val="51"/>
          <w:szCs w:val="51"/>
        </w:rPr>
        <w:t xml:space="preserve"> v </w:t>
      </w:r>
      <w:r>
        <w:rPr>
          <w:rFonts w:ascii="Arial" w:hAnsi="Arial" w:cs="Arial"/>
          <w:color w:val="67C4F0"/>
          <w:sz w:val="51"/>
          <w:szCs w:val="51"/>
        </w:rPr>
        <w:t>Česku</w:t>
      </w:r>
    </w:p>
    <w:p w14:paraId="6F6137BD" w14:textId="21E5E3BE" w:rsidR="00F24823" w:rsidRDefault="00F24823" w:rsidP="00F24823">
      <w:pPr>
        <w:pStyle w:val="Normlnweb"/>
        <w:shd w:val="clear" w:color="auto" w:fill="FFFFFF"/>
        <w:spacing w:before="0" w:beforeAutospacing="0" w:after="240" w:afterAutospacing="0"/>
        <w:jc w:val="both"/>
        <w:rPr>
          <w:rFonts w:ascii="Arial" w:hAnsi="Arial" w:cs="Arial"/>
          <w:color w:val="000000"/>
          <w:sz w:val="30"/>
          <w:szCs w:val="30"/>
        </w:rPr>
      </w:pPr>
      <w:r>
        <w:rPr>
          <w:rFonts w:ascii="Arial" w:hAnsi="Arial" w:cs="Arial"/>
          <w:color w:val="000000"/>
          <w:sz w:val="30"/>
          <w:szCs w:val="30"/>
        </w:rPr>
        <w:t>Podle kampaně </w:t>
      </w:r>
      <w:hyperlink r:id="rId152" w:history="1">
        <w:r>
          <w:rPr>
            <w:rStyle w:val="Hypertextovodkaz"/>
            <w:rFonts w:ascii="Arial" w:eastAsiaTheme="majorEastAsia" w:hAnsi="Arial" w:cs="Arial"/>
            <w:color w:val="67C4F0"/>
            <w:sz w:val="30"/>
            <w:szCs w:val="30"/>
          </w:rPr>
          <w:t>Takoví jsme</w:t>
        </w:r>
      </w:hyperlink>
      <w:r>
        <w:rPr>
          <w:rFonts w:ascii="Arial" w:hAnsi="Arial" w:cs="Arial"/>
          <w:color w:val="000000"/>
          <w:sz w:val="30"/>
          <w:szCs w:val="30"/>
        </w:rPr>
        <w:t> bylo</w:t>
      </w:r>
      <w:r w:rsidR="00823D16">
        <w:rPr>
          <w:rFonts w:ascii="Arial" w:hAnsi="Arial" w:cs="Arial"/>
          <w:color w:val="000000"/>
          <w:sz w:val="30"/>
          <w:szCs w:val="30"/>
        </w:rPr>
        <w:t xml:space="preserve"> v </w:t>
      </w:r>
      <w:r>
        <w:rPr>
          <w:rFonts w:ascii="Arial" w:hAnsi="Arial" w:cs="Arial"/>
          <w:color w:val="000000"/>
          <w:sz w:val="30"/>
          <w:szCs w:val="30"/>
        </w:rPr>
        <w:t>Česku</w:t>
      </w:r>
      <w:r w:rsidR="00823D16">
        <w:rPr>
          <w:rFonts w:ascii="Arial" w:hAnsi="Arial" w:cs="Arial"/>
          <w:color w:val="000000"/>
          <w:sz w:val="30"/>
          <w:szCs w:val="30"/>
        </w:rPr>
        <w:t xml:space="preserve"> v </w:t>
      </w:r>
      <w:r>
        <w:rPr>
          <w:rFonts w:ascii="Arial" w:hAnsi="Arial" w:cs="Arial"/>
          <w:color w:val="000000"/>
          <w:sz w:val="30"/>
          <w:szCs w:val="30"/>
        </w:rPr>
        <w:t>roce 2018 registrováno 141 814 neziskových organizací.</w:t>
      </w:r>
      <w:r w:rsidR="00823D16">
        <w:rPr>
          <w:rFonts w:ascii="Arial" w:hAnsi="Arial" w:cs="Arial"/>
          <w:color w:val="000000"/>
          <w:sz w:val="30"/>
          <w:szCs w:val="30"/>
        </w:rPr>
        <w:t xml:space="preserve"> Z </w:t>
      </w:r>
      <w:r>
        <w:rPr>
          <w:rFonts w:ascii="Arial" w:hAnsi="Arial" w:cs="Arial"/>
          <w:color w:val="000000"/>
          <w:sz w:val="30"/>
          <w:szCs w:val="30"/>
        </w:rPr>
        <w:t>téměř 84 % je tvořily spolky, přičemž nejpočetnějším byli dobrovolní hasiči, kteří jsou zároveň jednou</w:t>
      </w:r>
      <w:r w:rsidR="00823D16">
        <w:rPr>
          <w:rFonts w:ascii="Arial" w:hAnsi="Arial" w:cs="Arial"/>
          <w:color w:val="000000"/>
          <w:sz w:val="30"/>
          <w:szCs w:val="30"/>
        </w:rPr>
        <w:t xml:space="preserve"> z </w:t>
      </w:r>
      <w:r>
        <w:rPr>
          <w:rFonts w:ascii="Arial" w:hAnsi="Arial" w:cs="Arial"/>
          <w:color w:val="000000"/>
          <w:sz w:val="30"/>
          <w:szCs w:val="30"/>
        </w:rPr>
        <w:t>neziskovek</w:t>
      </w:r>
      <w:r w:rsidR="00823D16">
        <w:rPr>
          <w:rFonts w:ascii="Arial" w:hAnsi="Arial" w:cs="Arial"/>
          <w:color w:val="000000"/>
          <w:sz w:val="30"/>
          <w:szCs w:val="30"/>
        </w:rPr>
        <w:t xml:space="preserve"> s </w:t>
      </w:r>
      <w:r>
        <w:rPr>
          <w:rFonts w:ascii="Arial" w:hAnsi="Arial" w:cs="Arial"/>
          <w:color w:val="000000"/>
          <w:sz w:val="30"/>
          <w:szCs w:val="30"/>
        </w:rPr>
        <w:t>nejstarší tradicí</w:t>
      </w:r>
      <w:r w:rsidR="00823D16">
        <w:rPr>
          <w:rFonts w:ascii="Arial" w:hAnsi="Arial" w:cs="Arial"/>
          <w:color w:val="000000"/>
          <w:sz w:val="30"/>
          <w:szCs w:val="30"/>
        </w:rPr>
        <w:t xml:space="preserve"> u </w:t>
      </w:r>
      <w:r>
        <w:rPr>
          <w:rFonts w:ascii="Arial" w:hAnsi="Arial" w:cs="Arial"/>
          <w:color w:val="000000"/>
          <w:sz w:val="30"/>
          <w:szCs w:val="30"/>
        </w:rPr>
        <w:t>nás. </w:t>
      </w:r>
      <w:r>
        <w:rPr>
          <w:rStyle w:val="Zdraznn"/>
          <w:rFonts w:ascii="Arial" w:hAnsi="Arial" w:cs="Arial"/>
          <w:color w:val="000000"/>
          <w:sz w:val="30"/>
          <w:szCs w:val="30"/>
        </w:rPr>
        <w:t>„Historie Sdružení dobrovolných hasičů se datuje do roku 1864, kdy byl založen první sbor. Od té doby se počet našich členů rozrostl na 363 000. Naše činnost spočívá především ve vyhledávání</w:t>
      </w:r>
      <w:r w:rsidR="00823D16">
        <w:rPr>
          <w:rStyle w:val="Zdraznn"/>
          <w:rFonts w:ascii="Arial" w:hAnsi="Arial" w:cs="Arial"/>
          <w:color w:val="000000"/>
          <w:sz w:val="30"/>
          <w:szCs w:val="30"/>
        </w:rPr>
        <w:t xml:space="preserve"> a </w:t>
      </w:r>
      <w:r>
        <w:rPr>
          <w:rStyle w:val="Zdraznn"/>
          <w:rFonts w:ascii="Arial" w:hAnsi="Arial" w:cs="Arial"/>
          <w:color w:val="000000"/>
          <w:sz w:val="30"/>
          <w:szCs w:val="30"/>
        </w:rPr>
        <w:t>vychovávání členů hasičských jednotek</w:t>
      </w:r>
      <w:r w:rsidR="00823D16">
        <w:rPr>
          <w:rStyle w:val="Zdraznn"/>
          <w:rFonts w:ascii="Arial" w:hAnsi="Arial" w:cs="Arial"/>
          <w:color w:val="000000"/>
          <w:sz w:val="30"/>
          <w:szCs w:val="30"/>
        </w:rPr>
        <w:t xml:space="preserve"> a v </w:t>
      </w:r>
      <w:r>
        <w:rPr>
          <w:rStyle w:val="Zdraznn"/>
          <w:rFonts w:ascii="Arial" w:hAnsi="Arial" w:cs="Arial"/>
          <w:color w:val="000000"/>
          <w:sz w:val="30"/>
          <w:szCs w:val="30"/>
        </w:rPr>
        <w:t>udržování</w:t>
      </w:r>
      <w:r w:rsidR="00823D16">
        <w:rPr>
          <w:rStyle w:val="Zdraznn"/>
          <w:rFonts w:ascii="Arial" w:hAnsi="Arial" w:cs="Arial"/>
          <w:color w:val="000000"/>
          <w:sz w:val="30"/>
          <w:szCs w:val="30"/>
        </w:rPr>
        <w:t xml:space="preserve"> a </w:t>
      </w:r>
      <w:r>
        <w:rPr>
          <w:rStyle w:val="Zdraznn"/>
          <w:rFonts w:ascii="Arial" w:hAnsi="Arial" w:cs="Arial"/>
          <w:color w:val="000000"/>
          <w:sz w:val="30"/>
          <w:szCs w:val="30"/>
        </w:rPr>
        <w:t>rozvoji společenského, kulturního</w:t>
      </w:r>
      <w:r w:rsidR="00823D16">
        <w:rPr>
          <w:rStyle w:val="Zdraznn"/>
          <w:rFonts w:ascii="Arial" w:hAnsi="Arial" w:cs="Arial"/>
          <w:color w:val="000000"/>
          <w:sz w:val="30"/>
          <w:szCs w:val="30"/>
        </w:rPr>
        <w:t xml:space="preserve"> i </w:t>
      </w:r>
      <w:r>
        <w:rPr>
          <w:rStyle w:val="Zdraznn"/>
          <w:rFonts w:ascii="Arial" w:hAnsi="Arial" w:cs="Arial"/>
          <w:color w:val="000000"/>
          <w:sz w:val="30"/>
          <w:szCs w:val="30"/>
        </w:rPr>
        <w:t>sportovního života</w:t>
      </w:r>
      <w:r w:rsidR="00823D16">
        <w:rPr>
          <w:rStyle w:val="Zdraznn"/>
          <w:rFonts w:ascii="Arial" w:hAnsi="Arial" w:cs="Arial"/>
          <w:color w:val="000000"/>
          <w:sz w:val="30"/>
          <w:szCs w:val="30"/>
        </w:rPr>
        <w:t xml:space="preserve"> v </w:t>
      </w:r>
      <w:r>
        <w:rPr>
          <w:rStyle w:val="Zdraznn"/>
          <w:rFonts w:ascii="Arial" w:hAnsi="Arial" w:cs="Arial"/>
          <w:color w:val="000000"/>
          <w:sz w:val="30"/>
          <w:szCs w:val="30"/>
        </w:rPr>
        <w:t>obcích.</w:t>
      </w:r>
      <w:r w:rsidR="00823D16">
        <w:rPr>
          <w:rStyle w:val="Zdraznn"/>
          <w:rFonts w:ascii="Arial" w:hAnsi="Arial" w:cs="Arial"/>
          <w:color w:val="000000"/>
          <w:sz w:val="30"/>
          <w:szCs w:val="30"/>
        </w:rPr>
        <w:t xml:space="preserve"> V </w:t>
      </w:r>
      <w:r>
        <w:rPr>
          <w:rStyle w:val="Zdraznn"/>
          <w:rFonts w:ascii="Arial" w:hAnsi="Arial" w:cs="Arial"/>
          <w:color w:val="000000"/>
          <w:sz w:val="30"/>
          <w:szCs w:val="30"/>
        </w:rPr>
        <w:t>mnoha obcích jsme jedinou hybnou silou veřejného života,“</w:t>
      </w:r>
      <w:r>
        <w:rPr>
          <w:rFonts w:ascii="Arial" w:hAnsi="Arial" w:cs="Arial"/>
          <w:color w:val="000000"/>
          <w:sz w:val="30"/>
          <w:szCs w:val="30"/>
        </w:rPr>
        <w:t> říká tisková mluvčí Sdružení hasičů Čech, Moravy</w:t>
      </w:r>
      <w:r w:rsidR="00823D16">
        <w:rPr>
          <w:rFonts w:ascii="Arial" w:hAnsi="Arial" w:cs="Arial"/>
          <w:color w:val="000000"/>
          <w:sz w:val="30"/>
          <w:szCs w:val="30"/>
        </w:rPr>
        <w:t xml:space="preserve"> a </w:t>
      </w:r>
      <w:r>
        <w:rPr>
          <w:rFonts w:ascii="Arial" w:hAnsi="Arial" w:cs="Arial"/>
          <w:color w:val="000000"/>
          <w:sz w:val="30"/>
          <w:szCs w:val="30"/>
        </w:rPr>
        <w:t>Slezska Irena Špačková. Kromě této spolkové činnosti se ale členové věnují</w:t>
      </w:r>
      <w:r w:rsidR="00823D16">
        <w:rPr>
          <w:rFonts w:ascii="Arial" w:hAnsi="Arial" w:cs="Arial"/>
          <w:color w:val="000000"/>
          <w:sz w:val="30"/>
          <w:szCs w:val="30"/>
        </w:rPr>
        <w:t xml:space="preserve"> i </w:t>
      </w:r>
      <w:r>
        <w:rPr>
          <w:rFonts w:ascii="Arial" w:hAnsi="Arial" w:cs="Arial"/>
          <w:color w:val="000000"/>
          <w:sz w:val="30"/>
          <w:szCs w:val="30"/>
        </w:rPr>
        <w:t>dobrovolnictví, pokud si to situace vyžádá. </w:t>
      </w:r>
      <w:r>
        <w:rPr>
          <w:rStyle w:val="Zdraznn"/>
          <w:rFonts w:ascii="Arial" w:hAnsi="Arial" w:cs="Arial"/>
          <w:color w:val="000000"/>
          <w:sz w:val="30"/>
          <w:szCs w:val="30"/>
        </w:rPr>
        <w:t>„V době pandemie naši členové</w:t>
      </w:r>
      <w:r w:rsidR="00823D16">
        <w:rPr>
          <w:rStyle w:val="Zdraznn"/>
          <w:rFonts w:ascii="Arial" w:hAnsi="Arial" w:cs="Arial"/>
          <w:color w:val="000000"/>
          <w:sz w:val="30"/>
          <w:szCs w:val="30"/>
        </w:rPr>
        <w:t xml:space="preserve"> i </w:t>
      </w:r>
      <w:r>
        <w:rPr>
          <w:rStyle w:val="Zdraznn"/>
          <w:rFonts w:ascii="Arial" w:hAnsi="Arial" w:cs="Arial"/>
          <w:color w:val="000000"/>
          <w:sz w:val="30"/>
          <w:szCs w:val="30"/>
        </w:rPr>
        <w:t>celé dobrovolnické skupiny včetně dětí</w:t>
      </w:r>
      <w:r w:rsidR="00823D16">
        <w:rPr>
          <w:rStyle w:val="Zdraznn"/>
          <w:rFonts w:ascii="Arial" w:hAnsi="Arial" w:cs="Arial"/>
          <w:color w:val="000000"/>
          <w:sz w:val="30"/>
          <w:szCs w:val="30"/>
        </w:rPr>
        <w:t xml:space="preserve"> a </w:t>
      </w:r>
      <w:r>
        <w:rPr>
          <w:rStyle w:val="Zdraznn"/>
          <w:rFonts w:ascii="Arial" w:hAnsi="Arial" w:cs="Arial"/>
          <w:color w:val="000000"/>
          <w:sz w:val="30"/>
          <w:szCs w:val="30"/>
        </w:rPr>
        <w:t>mládeže pomáhali všude tam, kde bylo potřeba lidské pomoci,”</w:t>
      </w:r>
      <w:r>
        <w:rPr>
          <w:rFonts w:ascii="Arial" w:hAnsi="Arial" w:cs="Arial"/>
          <w:color w:val="000000"/>
          <w:sz w:val="30"/>
          <w:szCs w:val="30"/>
        </w:rPr>
        <w:t> dodává Špačková. Druhým co do členů největším spolkem je Fotbalová asociace ČR,</w:t>
      </w:r>
      <w:r w:rsidR="00823D16">
        <w:rPr>
          <w:rFonts w:ascii="Arial" w:hAnsi="Arial" w:cs="Arial"/>
          <w:color w:val="000000"/>
          <w:sz w:val="30"/>
          <w:szCs w:val="30"/>
        </w:rPr>
        <w:t xml:space="preserve"> v </w:t>
      </w:r>
      <w:r>
        <w:rPr>
          <w:rFonts w:ascii="Arial" w:hAnsi="Arial" w:cs="Arial"/>
          <w:color w:val="000000"/>
          <w:sz w:val="30"/>
          <w:szCs w:val="30"/>
        </w:rPr>
        <w:t>níž je zaregistrováno přes 330 000 hráčů</w:t>
      </w:r>
      <w:r w:rsidR="00823D16">
        <w:rPr>
          <w:rFonts w:ascii="Arial" w:hAnsi="Arial" w:cs="Arial"/>
          <w:color w:val="000000"/>
          <w:sz w:val="30"/>
          <w:szCs w:val="30"/>
        </w:rPr>
        <w:t xml:space="preserve"> a </w:t>
      </w:r>
      <w:r>
        <w:rPr>
          <w:rFonts w:ascii="Arial" w:hAnsi="Arial" w:cs="Arial"/>
          <w:color w:val="000000"/>
          <w:sz w:val="30"/>
          <w:szCs w:val="30"/>
        </w:rPr>
        <w:t>3 500 fotbalových klubů. Do neziskovek nepatří ale jen spolky, jsou mezi nimi</w:t>
      </w:r>
      <w:r w:rsidR="00823D16">
        <w:rPr>
          <w:rFonts w:ascii="Arial" w:hAnsi="Arial" w:cs="Arial"/>
          <w:color w:val="000000"/>
          <w:sz w:val="30"/>
          <w:szCs w:val="30"/>
        </w:rPr>
        <w:t xml:space="preserve"> i </w:t>
      </w:r>
      <w:r>
        <w:rPr>
          <w:rFonts w:ascii="Arial" w:hAnsi="Arial" w:cs="Arial"/>
          <w:color w:val="000000"/>
          <w:sz w:val="30"/>
          <w:szCs w:val="30"/>
        </w:rPr>
        <w:t>odbory, obecně prospěšné společnosti, nadace</w:t>
      </w:r>
      <w:r w:rsidR="00823D16">
        <w:rPr>
          <w:rFonts w:ascii="Arial" w:hAnsi="Arial" w:cs="Arial"/>
          <w:color w:val="000000"/>
          <w:sz w:val="30"/>
          <w:szCs w:val="30"/>
        </w:rPr>
        <w:t xml:space="preserve"> a </w:t>
      </w:r>
      <w:r>
        <w:rPr>
          <w:rFonts w:ascii="Arial" w:hAnsi="Arial" w:cs="Arial"/>
          <w:color w:val="000000"/>
          <w:sz w:val="30"/>
          <w:szCs w:val="30"/>
        </w:rPr>
        <w:t>také církve</w:t>
      </w:r>
      <w:r w:rsidR="00823D16">
        <w:rPr>
          <w:rFonts w:ascii="Arial" w:hAnsi="Arial" w:cs="Arial"/>
          <w:color w:val="000000"/>
          <w:sz w:val="30"/>
          <w:szCs w:val="30"/>
        </w:rPr>
        <w:t xml:space="preserve"> a </w:t>
      </w:r>
      <w:r>
        <w:rPr>
          <w:rFonts w:ascii="Arial" w:hAnsi="Arial" w:cs="Arial"/>
          <w:color w:val="000000"/>
          <w:sz w:val="30"/>
          <w:szCs w:val="30"/>
        </w:rPr>
        <w:t>politické strany</w:t>
      </w:r>
      <w:r w:rsidR="00823D16">
        <w:rPr>
          <w:rFonts w:ascii="Arial" w:hAnsi="Arial" w:cs="Arial"/>
          <w:color w:val="000000"/>
          <w:sz w:val="30"/>
          <w:szCs w:val="30"/>
        </w:rPr>
        <w:t xml:space="preserve"> a </w:t>
      </w:r>
      <w:r>
        <w:rPr>
          <w:rFonts w:ascii="Arial" w:hAnsi="Arial" w:cs="Arial"/>
          <w:color w:val="000000"/>
          <w:sz w:val="30"/>
          <w:szCs w:val="30"/>
        </w:rPr>
        <w:t>hnutí.</w:t>
      </w:r>
    </w:p>
    <w:p w14:paraId="7FA431D6" w14:textId="1BEEC6E9" w:rsidR="00F24823" w:rsidRDefault="00F24823" w:rsidP="00F24823">
      <w:pPr>
        <w:pStyle w:val="Normlnweb"/>
        <w:shd w:val="clear" w:color="auto" w:fill="FFFFFF"/>
        <w:jc w:val="both"/>
        <w:rPr>
          <w:rFonts w:ascii="Arial" w:hAnsi="Arial" w:cs="Arial"/>
          <w:color w:val="000000"/>
          <w:sz w:val="30"/>
          <w:szCs w:val="30"/>
        </w:rPr>
      </w:pPr>
      <w:r>
        <w:rPr>
          <w:rFonts w:ascii="Arial" w:hAnsi="Arial" w:cs="Arial"/>
          <w:color w:val="000000"/>
          <w:sz w:val="30"/>
          <w:szCs w:val="30"/>
        </w:rPr>
        <w:lastRenderedPageBreak/>
        <w:t>O neziskovém sektoru kolují ve společnosti různé mýty. Právě tyto nepřesnosti se snaží uvést na pravou míru kampaň Takoví jsme. </w:t>
      </w:r>
      <w:r>
        <w:rPr>
          <w:rStyle w:val="Zdraznn"/>
          <w:rFonts w:ascii="Arial" w:hAnsi="Arial" w:cs="Arial"/>
          <w:color w:val="000000"/>
          <w:sz w:val="30"/>
          <w:szCs w:val="30"/>
        </w:rPr>
        <w:t>„Snažíme se vyvrátit některé mylné představy, například</w:t>
      </w:r>
      <w:r w:rsidR="00823D16">
        <w:rPr>
          <w:rStyle w:val="Zdraznn"/>
          <w:rFonts w:ascii="Arial" w:hAnsi="Arial" w:cs="Arial"/>
          <w:color w:val="000000"/>
          <w:sz w:val="30"/>
          <w:szCs w:val="30"/>
        </w:rPr>
        <w:t xml:space="preserve"> o </w:t>
      </w:r>
      <w:r>
        <w:rPr>
          <w:rStyle w:val="Zdraznn"/>
          <w:rFonts w:ascii="Arial" w:hAnsi="Arial" w:cs="Arial"/>
          <w:color w:val="000000"/>
          <w:sz w:val="30"/>
          <w:szCs w:val="30"/>
        </w:rPr>
        <w:t>tom, že</w:t>
      </w:r>
      <w:r w:rsidR="00823D16">
        <w:rPr>
          <w:rStyle w:val="Zdraznn"/>
          <w:rFonts w:ascii="Arial" w:hAnsi="Arial" w:cs="Arial"/>
          <w:color w:val="000000"/>
          <w:sz w:val="30"/>
          <w:szCs w:val="30"/>
        </w:rPr>
        <w:t xml:space="preserve"> v </w:t>
      </w:r>
      <w:r>
        <w:rPr>
          <w:rStyle w:val="Zdraznn"/>
          <w:rFonts w:ascii="Arial" w:hAnsi="Arial" w:cs="Arial"/>
          <w:color w:val="000000"/>
          <w:sz w:val="30"/>
          <w:szCs w:val="30"/>
        </w:rPr>
        <w:t>neziskovkách se nebere plat,</w:t>
      </w:r>
      <w:r w:rsidR="00823D16">
        <w:rPr>
          <w:rStyle w:val="Zdraznn"/>
          <w:rFonts w:ascii="Arial" w:hAnsi="Arial" w:cs="Arial"/>
          <w:color w:val="000000"/>
          <w:sz w:val="30"/>
          <w:szCs w:val="30"/>
        </w:rPr>
        <w:t xml:space="preserve"> i </w:t>
      </w:r>
      <w:r>
        <w:rPr>
          <w:rStyle w:val="Zdraznn"/>
          <w:rFonts w:ascii="Arial" w:hAnsi="Arial" w:cs="Arial"/>
          <w:color w:val="000000"/>
          <w:sz w:val="30"/>
          <w:szCs w:val="30"/>
        </w:rPr>
        <w:t>když je to práce jako každá jiná,”</w:t>
      </w:r>
      <w:r>
        <w:rPr>
          <w:rFonts w:ascii="Arial" w:hAnsi="Arial" w:cs="Arial"/>
          <w:color w:val="000000"/>
          <w:sz w:val="30"/>
          <w:szCs w:val="30"/>
        </w:rPr>
        <w:t> říká zástupce kampaně Jan Gregar. </w:t>
      </w:r>
      <w:r>
        <w:rPr>
          <w:rStyle w:val="Zdraznn"/>
          <w:rFonts w:ascii="Arial" w:hAnsi="Arial" w:cs="Arial"/>
          <w:color w:val="000000"/>
          <w:sz w:val="30"/>
          <w:szCs w:val="30"/>
        </w:rPr>
        <w:t>„V tomhle směru je asi obecně známo, že</w:t>
      </w:r>
      <w:r w:rsidR="00823D16">
        <w:rPr>
          <w:rStyle w:val="Zdraznn"/>
          <w:rFonts w:ascii="Arial" w:hAnsi="Arial" w:cs="Arial"/>
          <w:color w:val="000000"/>
          <w:sz w:val="30"/>
          <w:szCs w:val="30"/>
        </w:rPr>
        <w:t xml:space="preserve"> v </w:t>
      </w:r>
      <w:r>
        <w:rPr>
          <w:rStyle w:val="Zdraznn"/>
          <w:rFonts w:ascii="Arial" w:hAnsi="Arial" w:cs="Arial"/>
          <w:color w:val="000000"/>
          <w:sz w:val="30"/>
          <w:szCs w:val="30"/>
        </w:rPr>
        <w:t>nezisku se pracuje spíš kvůli myšlence, než kvůli výdělku peněz. Ale zajistit sebe nebo rodinu musí každý. Jiným předsudek je třeba vnímání, nebo spíš nevnímání rozdílu mezi firmou, která může rozdělovat zisk,</w:t>
      </w:r>
      <w:r w:rsidR="00823D16">
        <w:rPr>
          <w:rStyle w:val="Zdraznn"/>
          <w:rFonts w:ascii="Arial" w:hAnsi="Arial" w:cs="Arial"/>
          <w:color w:val="000000"/>
          <w:sz w:val="30"/>
          <w:szCs w:val="30"/>
        </w:rPr>
        <w:t xml:space="preserve"> a </w:t>
      </w:r>
      <w:r>
        <w:rPr>
          <w:rStyle w:val="Zdraznn"/>
          <w:rFonts w:ascii="Arial" w:hAnsi="Arial" w:cs="Arial"/>
          <w:color w:val="000000"/>
          <w:sz w:val="30"/>
          <w:szCs w:val="30"/>
        </w:rPr>
        <w:t>neziskovkou, která případný zisk vždy investuje zpět do své činnosti,”</w:t>
      </w:r>
      <w:r>
        <w:rPr>
          <w:rFonts w:ascii="Arial" w:hAnsi="Arial" w:cs="Arial"/>
          <w:color w:val="000000"/>
          <w:sz w:val="30"/>
          <w:szCs w:val="30"/>
        </w:rPr>
        <w:t> doplňuje Gregar. Pokud jde</w:t>
      </w:r>
      <w:r w:rsidR="00823D16">
        <w:rPr>
          <w:rFonts w:ascii="Arial" w:hAnsi="Arial" w:cs="Arial"/>
          <w:color w:val="000000"/>
          <w:sz w:val="30"/>
          <w:szCs w:val="30"/>
        </w:rPr>
        <w:t xml:space="preserve"> o </w:t>
      </w:r>
      <w:r>
        <w:rPr>
          <w:rFonts w:ascii="Arial" w:hAnsi="Arial" w:cs="Arial"/>
          <w:color w:val="000000"/>
          <w:sz w:val="30"/>
          <w:szCs w:val="30"/>
        </w:rPr>
        <w:t>financování českých neziskových organizací, zhruba třetinu zdroje jejich rozpočtu tvoří veřejné zdroje</w:t>
      </w:r>
      <w:r w:rsidR="00823D16">
        <w:rPr>
          <w:rFonts w:ascii="Arial" w:hAnsi="Arial" w:cs="Arial"/>
          <w:color w:val="000000"/>
          <w:sz w:val="30"/>
          <w:szCs w:val="30"/>
        </w:rPr>
        <w:t xml:space="preserve"> a </w:t>
      </w:r>
      <w:r>
        <w:rPr>
          <w:rFonts w:ascii="Arial" w:hAnsi="Arial" w:cs="Arial"/>
          <w:color w:val="000000"/>
          <w:sz w:val="30"/>
          <w:szCs w:val="30"/>
        </w:rPr>
        <w:t>další třetinu vlastní zdroje neziskovek. Zbylá třetina se pak skládá</w:t>
      </w:r>
      <w:r w:rsidR="00823D16">
        <w:rPr>
          <w:rFonts w:ascii="Arial" w:hAnsi="Arial" w:cs="Arial"/>
          <w:color w:val="000000"/>
          <w:sz w:val="30"/>
          <w:szCs w:val="30"/>
        </w:rPr>
        <w:t xml:space="preserve"> z </w:t>
      </w:r>
      <w:r>
        <w:rPr>
          <w:rFonts w:ascii="Arial" w:hAnsi="Arial" w:cs="Arial"/>
          <w:color w:val="000000"/>
          <w:sz w:val="30"/>
          <w:szCs w:val="30"/>
        </w:rPr>
        <w:t>tuzemských</w:t>
      </w:r>
      <w:r w:rsidR="00823D16">
        <w:rPr>
          <w:rFonts w:ascii="Arial" w:hAnsi="Arial" w:cs="Arial"/>
          <w:color w:val="000000"/>
          <w:sz w:val="30"/>
          <w:szCs w:val="30"/>
        </w:rPr>
        <w:t xml:space="preserve"> a </w:t>
      </w:r>
      <w:r>
        <w:rPr>
          <w:rFonts w:ascii="Arial" w:hAnsi="Arial" w:cs="Arial"/>
          <w:color w:val="000000"/>
          <w:sz w:val="30"/>
          <w:szCs w:val="30"/>
        </w:rPr>
        <w:t>zahraničních darů</w:t>
      </w:r>
      <w:r w:rsidR="00823D16">
        <w:rPr>
          <w:rFonts w:ascii="Arial" w:hAnsi="Arial" w:cs="Arial"/>
          <w:color w:val="000000"/>
          <w:sz w:val="30"/>
          <w:szCs w:val="30"/>
        </w:rPr>
        <w:t xml:space="preserve"> a </w:t>
      </w:r>
      <w:r>
        <w:rPr>
          <w:rFonts w:ascii="Arial" w:hAnsi="Arial" w:cs="Arial"/>
          <w:color w:val="000000"/>
          <w:sz w:val="30"/>
          <w:szCs w:val="30"/>
        </w:rPr>
        <w:t>také</w:t>
      </w:r>
      <w:r w:rsidR="00823D16">
        <w:rPr>
          <w:rFonts w:ascii="Arial" w:hAnsi="Arial" w:cs="Arial"/>
          <w:color w:val="000000"/>
          <w:sz w:val="30"/>
          <w:szCs w:val="30"/>
        </w:rPr>
        <w:t xml:space="preserve"> z </w:t>
      </w:r>
      <w:r>
        <w:rPr>
          <w:rFonts w:ascii="Arial" w:hAnsi="Arial" w:cs="Arial"/>
          <w:color w:val="000000"/>
          <w:sz w:val="30"/>
          <w:szCs w:val="30"/>
        </w:rPr>
        <w:t>dobrovolnické práce.</w:t>
      </w:r>
    </w:p>
    <w:p w14:paraId="5C563FA7" w14:textId="77777777" w:rsidR="00F24823" w:rsidRDefault="00F24823" w:rsidP="00F24823">
      <w:pPr>
        <w:pStyle w:val="Nadpis2"/>
        <w:shd w:val="clear" w:color="auto" w:fill="FFFFFF"/>
        <w:spacing w:before="1200" w:after="300"/>
        <w:rPr>
          <w:rFonts w:ascii="Arial" w:hAnsi="Arial" w:cs="Arial"/>
          <w:color w:val="67C4F0"/>
          <w:sz w:val="51"/>
          <w:szCs w:val="51"/>
        </w:rPr>
      </w:pPr>
      <w:r>
        <w:rPr>
          <w:rFonts w:ascii="Arial" w:hAnsi="Arial" w:cs="Arial"/>
          <w:color w:val="67C4F0"/>
          <w:sz w:val="51"/>
          <w:szCs w:val="51"/>
        </w:rPr>
        <w:t>Neziskovky ve světě</w:t>
      </w:r>
    </w:p>
    <w:p w14:paraId="73D4CA7A" w14:textId="179A842E" w:rsidR="00F24823" w:rsidRDefault="00F24823" w:rsidP="00F24823">
      <w:pPr>
        <w:pStyle w:val="Normlnweb"/>
        <w:shd w:val="clear" w:color="auto" w:fill="FFFFFF"/>
        <w:spacing w:before="0" w:beforeAutospacing="0" w:after="240" w:afterAutospacing="0"/>
        <w:jc w:val="both"/>
        <w:rPr>
          <w:rFonts w:ascii="Arial" w:hAnsi="Arial" w:cs="Arial"/>
          <w:color w:val="000000"/>
          <w:sz w:val="30"/>
          <w:szCs w:val="30"/>
        </w:rPr>
      </w:pPr>
      <w:r>
        <w:rPr>
          <w:rFonts w:ascii="Arial" w:hAnsi="Arial" w:cs="Arial"/>
          <w:color w:val="000000"/>
          <w:sz w:val="30"/>
          <w:szCs w:val="30"/>
        </w:rPr>
        <w:t>Přesun péče pod profesionální organizace potvrzují</w:t>
      </w:r>
      <w:r w:rsidR="00823D16">
        <w:rPr>
          <w:rFonts w:ascii="Arial" w:hAnsi="Arial" w:cs="Arial"/>
          <w:color w:val="000000"/>
          <w:sz w:val="30"/>
          <w:szCs w:val="30"/>
        </w:rPr>
        <w:t xml:space="preserve"> i </w:t>
      </w:r>
      <w:r>
        <w:rPr>
          <w:rFonts w:ascii="Arial" w:hAnsi="Arial" w:cs="Arial"/>
          <w:color w:val="000000"/>
          <w:sz w:val="30"/>
          <w:szCs w:val="30"/>
        </w:rPr>
        <w:t>data </w:t>
      </w:r>
      <w:hyperlink r:id="rId153" w:history="1">
        <w:r>
          <w:rPr>
            <w:rStyle w:val="Hypertextovodkaz"/>
            <w:rFonts w:ascii="Arial" w:eastAsiaTheme="majorEastAsia" w:hAnsi="Arial" w:cs="Arial"/>
            <w:color w:val="67C4F0"/>
            <w:sz w:val="30"/>
            <w:szCs w:val="30"/>
          </w:rPr>
          <w:t>univerzity</w:t>
        </w:r>
        <w:r w:rsidR="00823D16">
          <w:rPr>
            <w:rStyle w:val="Hypertextovodkaz"/>
            <w:rFonts w:ascii="Arial" w:eastAsiaTheme="majorEastAsia" w:hAnsi="Arial" w:cs="Arial"/>
            <w:color w:val="67C4F0"/>
            <w:sz w:val="30"/>
            <w:szCs w:val="30"/>
          </w:rPr>
          <w:t xml:space="preserve"> v </w:t>
        </w:r>
        <w:r>
          <w:rPr>
            <w:rStyle w:val="Hypertextovodkaz"/>
            <w:rFonts w:ascii="Arial" w:eastAsiaTheme="majorEastAsia" w:hAnsi="Arial" w:cs="Arial"/>
            <w:color w:val="67C4F0"/>
            <w:sz w:val="30"/>
            <w:szCs w:val="30"/>
          </w:rPr>
          <w:t>Indianě</w:t>
        </w:r>
      </w:hyperlink>
      <w:r>
        <w:rPr>
          <w:rFonts w:ascii="Arial" w:hAnsi="Arial" w:cs="Arial"/>
          <w:color w:val="000000"/>
          <w:sz w:val="30"/>
          <w:szCs w:val="30"/>
        </w:rPr>
        <w:t>. Ta</w:t>
      </w:r>
      <w:r w:rsidR="00823D16">
        <w:rPr>
          <w:rFonts w:ascii="Arial" w:hAnsi="Arial" w:cs="Arial"/>
          <w:color w:val="000000"/>
          <w:sz w:val="30"/>
          <w:szCs w:val="30"/>
        </w:rPr>
        <w:t xml:space="preserve"> s </w:t>
      </w:r>
      <w:r>
        <w:rPr>
          <w:rFonts w:ascii="Arial" w:hAnsi="Arial" w:cs="Arial"/>
          <w:color w:val="000000"/>
          <w:sz w:val="30"/>
          <w:szCs w:val="30"/>
        </w:rPr>
        <w:t>pomocí místních odborníků ohodnotila podmínky pro činnost společensky prospěšných organizací</w:t>
      </w:r>
      <w:r w:rsidR="00823D16">
        <w:rPr>
          <w:rFonts w:ascii="Arial" w:hAnsi="Arial" w:cs="Arial"/>
          <w:color w:val="000000"/>
          <w:sz w:val="30"/>
          <w:szCs w:val="30"/>
        </w:rPr>
        <w:t xml:space="preserve"> v </w:t>
      </w:r>
      <w:r>
        <w:rPr>
          <w:rFonts w:ascii="Arial" w:hAnsi="Arial" w:cs="Arial"/>
          <w:color w:val="000000"/>
          <w:sz w:val="30"/>
          <w:szCs w:val="30"/>
        </w:rPr>
        <w:t>různých zemích</w:t>
      </w:r>
      <w:r w:rsidR="00823D16">
        <w:rPr>
          <w:rFonts w:ascii="Arial" w:hAnsi="Arial" w:cs="Arial"/>
          <w:color w:val="000000"/>
          <w:sz w:val="30"/>
          <w:szCs w:val="30"/>
        </w:rPr>
        <w:t xml:space="preserve"> a </w:t>
      </w:r>
      <w:r>
        <w:rPr>
          <w:rFonts w:ascii="Arial" w:hAnsi="Arial" w:cs="Arial"/>
          <w:color w:val="000000"/>
          <w:sz w:val="30"/>
          <w:szCs w:val="30"/>
        </w:rPr>
        <w:t>vypočítala pro každou zemi index.</w:t>
      </w:r>
      <w:r w:rsidR="00823D16">
        <w:rPr>
          <w:rFonts w:ascii="Arial" w:hAnsi="Arial" w:cs="Arial"/>
          <w:color w:val="000000"/>
          <w:sz w:val="30"/>
          <w:szCs w:val="30"/>
        </w:rPr>
        <w:t xml:space="preserve"> Z </w:t>
      </w:r>
      <w:r>
        <w:rPr>
          <w:rFonts w:ascii="Arial" w:hAnsi="Arial" w:cs="Arial"/>
          <w:color w:val="000000"/>
          <w:sz w:val="30"/>
          <w:szCs w:val="30"/>
        </w:rPr>
        <w:t>jejich čísel vyplývá, že vstřícnější prostředí</w:t>
      </w:r>
      <w:r w:rsidR="00823D16">
        <w:rPr>
          <w:rFonts w:ascii="Arial" w:hAnsi="Arial" w:cs="Arial"/>
          <w:color w:val="000000"/>
          <w:sz w:val="30"/>
          <w:szCs w:val="30"/>
        </w:rPr>
        <w:t xml:space="preserve"> k </w:t>
      </w:r>
      <w:r>
        <w:rPr>
          <w:rFonts w:ascii="Arial" w:hAnsi="Arial" w:cs="Arial"/>
          <w:color w:val="000000"/>
          <w:sz w:val="30"/>
          <w:szCs w:val="30"/>
        </w:rPr>
        <w:t>neziskovým</w:t>
      </w:r>
      <w:r w:rsidR="00823D16">
        <w:rPr>
          <w:rFonts w:ascii="Arial" w:hAnsi="Arial" w:cs="Arial"/>
          <w:color w:val="000000"/>
          <w:sz w:val="30"/>
          <w:szCs w:val="30"/>
        </w:rPr>
        <w:t xml:space="preserve"> a </w:t>
      </w:r>
      <w:r>
        <w:rPr>
          <w:rFonts w:ascii="Arial" w:hAnsi="Arial" w:cs="Arial"/>
          <w:color w:val="000000"/>
          <w:sz w:val="30"/>
          <w:szCs w:val="30"/>
        </w:rPr>
        <w:t>jiným filantropickým organizacím je právě ve vyspělých státech,</w:t>
      </w:r>
      <w:r w:rsidR="00823D16">
        <w:rPr>
          <w:rFonts w:ascii="Arial" w:hAnsi="Arial" w:cs="Arial"/>
          <w:color w:val="000000"/>
          <w:sz w:val="30"/>
          <w:szCs w:val="30"/>
        </w:rPr>
        <w:t xml:space="preserve"> a </w:t>
      </w:r>
      <w:r>
        <w:rPr>
          <w:rFonts w:ascii="Arial" w:hAnsi="Arial" w:cs="Arial"/>
          <w:color w:val="000000"/>
          <w:sz w:val="30"/>
          <w:szCs w:val="30"/>
        </w:rPr>
        <w:t>to zejména</w:t>
      </w:r>
      <w:r w:rsidR="00823D16">
        <w:rPr>
          <w:rFonts w:ascii="Arial" w:hAnsi="Arial" w:cs="Arial"/>
          <w:color w:val="000000"/>
          <w:sz w:val="30"/>
          <w:szCs w:val="30"/>
        </w:rPr>
        <w:t xml:space="preserve"> v </w:t>
      </w:r>
      <w:r>
        <w:rPr>
          <w:rFonts w:ascii="Arial" w:hAnsi="Arial" w:cs="Arial"/>
          <w:color w:val="000000"/>
          <w:sz w:val="30"/>
          <w:szCs w:val="30"/>
        </w:rPr>
        <w:t>těch západních. Česko za nimi nicméně spíše zaostává. Univerzita ho ohodnotila 3,7 bodu</w:t>
      </w:r>
      <w:r w:rsidR="00823D16">
        <w:rPr>
          <w:rFonts w:ascii="Arial" w:hAnsi="Arial" w:cs="Arial"/>
          <w:color w:val="000000"/>
          <w:sz w:val="30"/>
          <w:szCs w:val="30"/>
        </w:rPr>
        <w:t xml:space="preserve"> z </w:t>
      </w:r>
      <w:r>
        <w:rPr>
          <w:rFonts w:ascii="Arial" w:hAnsi="Arial" w:cs="Arial"/>
          <w:color w:val="000000"/>
          <w:sz w:val="30"/>
          <w:szCs w:val="30"/>
        </w:rPr>
        <w:t>možných 5 bodů. Oproti tomu například Německo nebo Francie získaly 4,7 bodu. Důvodem nízkého hodnocení podmínek</w:t>
      </w:r>
      <w:r w:rsidR="00823D16">
        <w:rPr>
          <w:rFonts w:ascii="Arial" w:hAnsi="Arial" w:cs="Arial"/>
          <w:color w:val="000000"/>
          <w:sz w:val="30"/>
          <w:szCs w:val="30"/>
        </w:rPr>
        <w:t xml:space="preserve"> v </w:t>
      </w:r>
      <w:r>
        <w:rPr>
          <w:rFonts w:ascii="Arial" w:hAnsi="Arial" w:cs="Arial"/>
          <w:color w:val="000000"/>
          <w:sz w:val="30"/>
          <w:szCs w:val="30"/>
        </w:rPr>
        <w:t>Česku je mimo jiné nálada ve společnosti</w:t>
      </w:r>
      <w:r w:rsidR="00823D16">
        <w:rPr>
          <w:rFonts w:ascii="Arial" w:hAnsi="Arial" w:cs="Arial"/>
          <w:color w:val="000000"/>
          <w:sz w:val="30"/>
          <w:szCs w:val="30"/>
        </w:rPr>
        <w:t xml:space="preserve"> a </w:t>
      </w:r>
      <w:r>
        <w:rPr>
          <w:rFonts w:ascii="Arial" w:hAnsi="Arial" w:cs="Arial"/>
          <w:color w:val="000000"/>
          <w:sz w:val="30"/>
          <w:szCs w:val="30"/>
        </w:rPr>
        <w:t>politická situace. Obecně</w:t>
      </w:r>
      <w:r w:rsidR="00823D16">
        <w:rPr>
          <w:rFonts w:ascii="Arial" w:hAnsi="Arial" w:cs="Arial"/>
          <w:color w:val="000000"/>
          <w:sz w:val="30"/>
          <w:szCs w:val="30"/>
        </w:rPr>
        <w:t xml:space="preserve"> v </w:t>
      </w:r>
      <w:r>
        <w:rPr>
          <w:rFonts w:ascii="Arial" w:hAnsi="Arial" w:cs="Arial"/>
          <w:color w:val="000000"/>
          <w:sz w:val="30"/>
          <w:szCs w:val="30"/>
        </w:rPr>
        <w:t>postsocialistických zemích nemají neziskové organizace dobrou pověst</w:t>
      </w:r>
      <w:r w:rsidR="00823D16">
        <w:rPr>
          <w:rFonts w:ascii="Arial" w:hAnsi="Arial" w:cs="Arial"/>
          <w:color w:val="000000"/>
          <w:sz w:val="30"/>
          <w:szCs w:val="30"/>
        </w:rPr>
        <w:t xml:space="preserve"> a </w:t>
      </w:r>
      <w:r>
        <w:rPr>
          <w:rFonts w:ascii="Arial" w:hAnsi="Arial" w:cs="Arial"/>
          <w:color w:val="000000"/>
          <w:sz w:val="30"/>
          <w:szCs w:val="30"/>
        </w:rPr>
        <w:t>někde se začíná objevovat nepřátelství vůči nim</w:t>
      </w:r>
      <w:r w:rsidR="00823D16">
        <w:rPr>
          <w:rFonts w:ascii="Arial" w:hAnsi="Arial" w:cs="Arial"/>
          <w:color w:val="000000"/>
          <w:sz w:val="30"/>
          <w:szCs w:val="30"/>
        </w:rPr>
        <w:t xml:space="preserve"> i </w:t>
      </w:r>
      <w:r>
        <w:rPr>
          <w:rFonts w:ascii="Arial" w:hAnsi="Arial" w:cs="Arial"/>
          <w:color w:val="000000"/>
          <w:sz w:val="30"/>
          <w:szCs w:val="30"/>
        </w:rPr>
        <w:t>na politické úrovni. Nejméně přívětivé podmínky pro společensky prospěšné organizace jsou pak</w:t>
      </w:r>
      <w:r w:rsidR="00823D16">
        <w:rPr>
          <w:rFonts w:ascii="Arial" w:hAnsi="Arial" w:cs="Arial"/>
          <w:color w:val="000000"/>
          <w:sz w:val="30"/>
          <w:szCs w:val="30"/>
        </w:rPr>
        <w:t xml:space="preserve"> v </w:t>
      </w:r>
      <w:r>
        <w:rPr>
          <w:rFonts w:ascii="Arial" w:hAnsi="Arial" w:cs="Arial"/>
          <w:color w:val="000000"/>
          <w:sz w:val="30"/>
          <w:szCs w:val="30"/>
        </w:rPr>
        <w:t>Číně, Turecku</w:t>
      </w:r>
      <w:r w:rsidR="00823D16">
        <w:rPr>
          <w:rFonts w:ascii="Arial" w:hAnsi="Arial" w:cs="Arial"/>
          <w:color w:val="000000"/>
          <w:sz w:val="30"/>
          <w:szCs w:val="30"/>
        </w:rPr>
        <w:t xml:space="preserve"> a </w:t>
      </w:r>
      <w:r>
        <w:rPr>
          <w:rFonts w:ascii="Arial" w:hAnsi="Arial" w:cs="Arial"/>
          <w:color w:val="000000"/>
          <w:sz w:val="30"/>
          <w:szCs w:val="30"/>
        </w:rPr>
        <w:t>Bělorusku –</w:t>
      </w:r>
      <w:r w:rsidR="00823D16">
        <w:rPr>
          <w:rFonts w:ascii="Arial" w:hAnsi="Arial" w:cs="Arial"/>
          <w:color w:val="000000"/>
          <w:sz w:val="30"/>
          <w:szCs w:val="30"/>
        </w:rPr>
        <w:t xml:space="preserve"> v </w:t>
      </w:r>
      <w:r>
        <w:rPr>
          <w:rFonts w:ascii="Arial" w:hAnsi="Arial" w:cs="Arial"/>
          <w:color w:val="000000"/>
          <w:sz w:val="30"/>
          <w:szCs w:val="30"/>
        </w:rPr>
        <w:t>těchto zemích byly vždy ohodnoceny méně než třemi body.</w:t>
      </w:r>
    </w:p>
    <w:p w14:paraId="45688EE0" w14:textId="7F41D5A8" w:rsidR="00F24823" w:rsidRDefault="00F24823" w:rsidP="00F24823">
      <w:pPr>
        <w:pStyle w:val="Normlnweb"/>
        <w:shd w:val="clear" w:color="auto" w:fill="FFFFFF"/>
        <w:jc w:val="both"/>
        <w:rPr>
          <w:rFonts w:ascii="Arial" w:hAnsi="Arial" w:cs="Arial"/>
          <w:color w:val="000000"/>
          <w:sz w:val="30"/>
          <w:szCs w:val="30"/>
        </w:rPr>
      </w:pPr>
      <w:r>
        <w:rPr>
          <w:rFonts w:ascii="Arial" w:hAnsi="Arial" w:cs="Arial"/>
          <w:color w:val="000000"/>
          <w:sz w:val="30"/>
          <w:szCs w:val="30"/>
        </w:rPr>
        <w:lastRenderedPageBreak/>
        <w:t>Do podmínek pro činnost společensky prospěšných organizacích spadají také legislativní</w:t>
      </w:r>
      <w:r w:rsidR="00823D16">
        <w:rPr>
          <w:rFonts w:ascii="Arial" w:hAnsi="Arial" w:cs="Arial"/>
          <w:color w:val="000000"/>
          <w:sz w:val="30"/>
          <w:szCs w:val="30"/>
        </w:rPr>
        <w:t xml:space="preserve"> a </w:t>
      </w:r>
      <w:r>
        <w:rPr>
          <w:rFonts w:ascii="Arial" w:hAnsi="Arial" w:cs="Arial"/>
          <w:color w:val="000000"/>
          <w:sz w:val="30"/>
          <w:szCs w:val="30"/>
        </w:rPr>
        <w:t>daňové regulace. Mnohé země se snaží tyto organizace zvýhodňovat</w:t>
      </w:r>
      <w:r w:rsidR="00823D16">
        <w:rPr>
          <w:rFonts w:ascii="Arial" w:hAnsi="Arial" w:cs="Arial"/>
          <w:color w:val="000000"/>
          <w:sz w:val="30"/>
          <w:szCs w:val="30"/>
        </w:rPr>
        <w:t xml:space="preserve"> a </w:t>
      </w:r>
      <w:r>
        <w:rPr>
          <w:rFonts w:ascii="Arial" w:hAnsi="Arial" w:cs="Arial"/>
          <w:color w:val="000000"/>
          <w:sz w:val="30"/>
          <w:szCs w:val="30"/>
        </w:rPr>
        <w:t>motivovat lidi</w:t>
      </w:r>
      <w:r w:rsidR="00823D16">
        <w:rPr>
          <w:rFonts w:ascii="Arial" w:hAnsi="Arial" w:cs="Arial"/>
          <w:color w:val="000000"/>
          <w:sz w:val="30"/>
          <w:szCs w:val="30"/>
        </w:rPr>
        <w:t xml:space="preserve"> k </w:t>
      </w:r>
      <w:r>
        <w:rPr>
          <w:rFonts w:ascii="Arial" w:hAnsi="Arial" w:cs="Arial"/>
          <w:color w:val="000000"/>
          <w:sz w:val="30"/>
          <w:szCs w:val="30"/>
        </w:rPr>
        <w:t>jejich podpoře. Například</w:t>
      </w:r>
      <w:r w:rsidR="00823D16">
        <w:rPr>
          <w:rFonts w:ascii="Arial" w:hAnsi="Arial" w:cs="Arial"/>
          <w:color w:val="000000"/>
          <w:sz w:val="30"/>
          <w:szCs w:val="30"/>
        </w:rPr>
        <w:t xml:space="preserve"> v </w:t>
      </w:r>
      <w:r>
        <w:rPr>
          <w:rFonts w:ascii="Arial" w:hAnsi="Arial" w:cs="Arial"/>
          <w:color w:val="000000"/>
          <w:sz w:val="30"/>
          <w:szCs w:val="30"/>
        </w:rPr>
        <w:t>Itálii, kde mají neziskové organizace tradiční podporu, je mohou finanční instituce podpořit skrze takzvané milostivé dluhopisy (</w:t>
      </w:r>
      <w:r>
        <w:rPr>
          <w:rStyle w:val="Zdraznn"/>
          <w:rFonts w:ascii="Arial" w:hAnsi="Arial" w:cs="Arial"/>
          <w:color w:val="000000"/>
          <w:sz w:val="30"/>
          <w:szCs w:val="30"/>
        </w:rPr>
        <w:t>titoli di solidarietà</w:t>
      </w:r>
      <w:r>
        <w:rPr>
          <w:rFonts w:ascii="Arial" w:hAnsi="Arial" w:cs="Arial"/>
          <w:color w:val="000000"/>
          <w:sz w:val="30"/>
          <w:szCs w:val="30"/>
        </w:rPr>
        <w:t>). Lidé do těchto dluhopisů mohou investovat, čímž finančně podpoří neziskové organizace,</w:t>
      </w:r>
      <w:r w:rsidR="00823D16">
        <w:rPr>
          <w:rFonts w:ascii="Arial" w:hAnsi="Arial" w:cs="Arial"/>
          <w:color w:val="000000"/>
          <w:sz w:val="30"/>
          <w:szCs w:val="30"/>
        </w:rPr>
        <w:t xml:space="preserve"> a </w:t>
      </w:r>
      <w:r>
        <w:rPr>
          <w:rFonts w:ascii="Arial" w:hAnsi="Arial" w:cs="Arial"/>
          <w:color w:val="000000"/>
          <w:sz w:val="30"/>
          <w:szCs w:val="30"/>
        </w:rPr>
        <w:t>finanční instituce jsou osvobozené od poplatků</w:t>
      </w:r>
      <w:r w:rsidR="00823D16">
        <w:rPr>
          <w:rFonts w:ascii="Arial" w:hAnsi="Arial" w:cs="Arial"/>
          <w:color w:val="000000"/>
          <w:sz w:val="30"/>
          <w:szCs w:val="30"/>
        </w:rPr>
        <w:t xml:space="preserve"> z </w:t>
      </w:r>
      <w:r>
        <w:rPr>
          <w:rFonts w:ascii="Arial" w:hAnsi="Arial" w:cs="Arial"/>
          <w:color w:val="000000"/>
          <w:sz w:val="30"/>
          <w:szCs w:val="30"/>
        </w:rPr>
        <w:t>vedení těchto dluhopisů. Některé země se také snaží motivovat</w:t>
      </w:r>
      <w:r w:rsidR="00823D16">
        <w:rPr>
          <w:rFonts w:ascii="Arial" w:hAnsi="Arial" w:cs="Arial"/>
          <w:color w:val="000000"/>
          <w:sz w:val="30"/>
          <w:szCs w:val="30"/>
        </w:rPr>
        <w:t xml:space="preserve"> k </w:t>
      </w:r>
      <w:r>
        <w:rPr>
          <w:rFonts w:ascii="Arial" w:hAnsi="Arial" w:cs="Arial"/>
          <w:color w:val="000000"/>
          <w:sz w:val="30"/>
          <w:szCs w:val="30"/>
        </w:rPr>
        <w:t>darování peněz společensky prospěšným organizacím skrze daňové úlevy. Mezi nejštědřejší země</w:t>
      </w:r>
      <w:r w:rsidR="00823D16">
        <w:rPr>
          <w:rFonts w:ascii="Arial" w:hAnsi="Arial" w:cs="Arial"/>
          <w:color w:val="000000"/>
          <w:sz w:val="30"/>
          <w:szCs w:val="30"/>
        </w:rPr>
        <w:t xml:space="preserve"> v </w:t>
      </w:r>
      <w:r>
        <w:rPr>
          <w:rFonts w:ascii="Arial" w:hAnsi="Arial" w:cs="Arial"/>
          <w:color w:val="000000"/>
          <w:sz w:val="30"/>
          <w:szCs w:val="30"/>
        </w:rPr>
        <w:t>tomto smyslu patří Francie, kde si může dárce</w:t>
      </w:r>
      <w:r w:rsidR="00823D16">
        <w:rPr>
          <w:rFonts w:ascii="Arial" w:hAnsi="Arial" w:cs="Arial"/>
          <w:color w:val="000000"/>
          <w:sz w:val="30"/>
          <w:szCs w:val="30"/>
        </w:rPr>
        <w:t xml:space="preserve"> z </w:t>
      </w:r>
      <w:r>
        <w:rPr>
          <w:rFonts w:ascii="Arial" w:hAnsi="Arial" w:cs="Arial"/>
          <w:color w:val="000000"/>
          <w:sz w:val="30"/>
          <w:szCs w:val="30"/>
        </w:rPr>
        <w:t>daňového základu odečíst 66–75 % daru.</w:t>
      </w:r>
      <w:r w:rsidR="00823D16">
        <w:rPr>
          <w:rFonts w:ascii="Arial" w:hAnsi="Arial" w:cs="Arial"/>
          <w:color w:val="000000"/>
          <w:sz w:val="30"/>
          <w:szCs w:val="30"/>
        </w:rPr>
        <w:t xml:space="preserve"> V </w:t>
      </w:r>
      <w:r>
        <w:rPr>
          <w:rFonts w:ascii="Arial" w:hAnsi="Arial" w:cs="Arial"/>
          <w:color w:val="000000"/>
          <w:sz w:val="30"/>
          <w:szCs w:val="30"/>
        </w:rPr>
        <w:t>České republice si lze sice odečíst 100 % daru, nicméně celkově odečtená částka nesmí přesáhnout 15 % daňového základu, zatímco ve Francii lze tuto slevu uplatnit až do 20 % daňového základu.</w:t>
      </w:r>
    </w:p>
    <w:p w14:paraId="252CBA03" w14:textId="4D3DDBEC" w:rsidR="00F24823" w:rsidRDefault="00F24823">
      <w:r>
        <w:t xml:space="preserve">Zdroj: </w:t>
      </w:r>
      <w:r w:rsidRPr="00F24823">
        <w:t>https://www.ceskovdatech.cz/clanek/166-neziskovky-a-darcovstvi/</w:t>
      </w:r>
    </w:p>
    <w:sectPr w:rsidR="00F24823" w:rsidSect="00F24823">
      <w:pgSz w:w="16838" w:h="11906" w:orient="landscape"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B665BB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F2A2F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5460D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19A64E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9CE9A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3D8F2E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DCA88E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8A954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BFAC15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2684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156926"/>
    <w:multiLevelType w:val="multilevel"/>
    <w:tmpl w:val="2DAEB92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43E7956"/>
    <w:multiLevelType w:val="multilevel"/>
    <w:tmpl w:val="398030F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7656C27"/>
    <w:multiLevelType w:val="multilevel"/>
    <w:tmpl w:val="D75806F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785CB1"/>
    <w:multiLevelType w:val="multilevel"/>
    <w:tmpl w:val="7EDAFF2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A5693C"/>
    <w:multiLevelType w:val="multilevel"/>
    <w:tmpl w:val="EB42DBB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49114E"/>
    <w:multiLevelType w:val="multilevel"/>
    <w:tmpl w:val="05F4DCD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8A9238A"/>
    <w:multiLevelType w:val="multilevel"/>
    <w:tmpl w:val="30C8F5B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BEA7637"/>
    <w:multiLevelType w:val="multilevel"/>
    <w:tmpl w:val="C56EC77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4801C56"/>
    <w:multiLevelType w:val="multilevel"/>
    <w:tmpl w:val="962EFDE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7F0F27"/>
    <w:multiLevelType w:val="multilevel"/>
    <w:tmpl w:val="D632F68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8"/>
  </w:num>
  <w:num w:numId="3">
    <w:abstractNumId w:val="15"/>
  </w:num>
  <w:num w:numId="4">
    <w:abstractNumId w:val="13"/>
  </w:num>
  <w:num w:numId="5">
    <w:abstractNumId w:val="10"/>
  </w:num>
  <w:num w:numId="6">
    <w:abstractNumId w:val="17"/>
  </w:num>
  <w:num w:numId="7">
    <w:abstractNumId w:val="12"/>
  </w:num>
  <w:num w:numId="8">
    <w:abstractNumId w:val="19"/>
  </w:num>
  <w:num w:numId="9">
    <w:abstractNumId w:val="14"/>
  </w:num>
  <w:num w:numId="10">
    <w:abstractNumId w:val="16"/>
  </w:num>
  <w:num w:numId="11">
    <w:abstractNumId w:val="8"/>
  </w:num>
  <w:num w:numId="12">
    <w:abstractNumId w:val="3"/>
  </w:num>
  <w:num w:numId="13">
    <w:abstractNumId w:val="2"/>
  </w:num>
  <w:num w:numId="14">
    <w:abstractNumId w:val="1"/>
  </w:num>
  <w:num w:numId="15">
    <w:abstractNumId w:val="0"/>
  </w:num>
  <w:num w:numId="16">
    <w:abstractNumId w:val="9"/>
  </w:num>
  <w:num w:numId="17">
    <w:abstractNumId w:val="7"/>
  </w:num>
  <w:num w:numId="18">
    <w:abstractNumId w:val="6"/>
  </w:num>
  <w:num w:numId="19">
    <w:abstractNumId w:val="5"/>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823"/>
    <w:rsid w:val="00032CAB"/>
    <w:rsid w:val="001B41B3"/>
    <w:rsid w:val="00224375"/>
    <w:rsid w:val="002E71DC"/>
    <w:rsid w:val="007A62C6"/>
    <w:rsid w:val="00823D16"/>
    <w:rsid w:val="00B05061"/>
    <w:rsid w:val="00C85FB4"/>
    <w:rsid w:val="00F248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D31FD"/>
  <w15:chartTrackingRefBased/>
  <w15:docId w15:val="{A8FCAF3A-478D-4F3E-9B67-9E6504A0E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A62C6"/>
  </w:style>
  <w:style w:type="paragraph" w:styleId="Nadpis1">
    <w:name w:val="heading 1"/>
    <w:basedOn w:val="Normln"/>
    <w:link w:val="Nadpis1Char"/>
    <w:uiPriority w:val="9"/>
    <w:qFormat/>
    <w:rsid w:val="00F2482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next w:val="Normln"/>
    <w:link w:val="Nadpis2Char"/>
    <w:uiPriority w:val="9"/>
    <w:semiHidden/>
    <w:unhideWhenUsed/>
    <w:qFormat/>
    <w:rsid w:val="007A62C6"/>
    <w:pPr>
      <w:widowControl w:val="0"/>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7A62C6"/>
    <w:pPr>
      <w:widowControl w:val="0"/>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semiHidden/>
    <w:unhideWhenUsed/>
    <w:qFormat/>
    <w:rsid w:val="00F2482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24823"/>
    <w:rPr>
      <w:rFonts w:ascii="Times New Roman" w:eastAsia="Times New Roman" w:hAnsi="Times New Roman" w:cs="Times New Roman"/>
      <w:b/>
      <w:bCs/>
      <w:kern w:val="36"/>
      <w:sz w:val="48"/>
      <w:szCs w:val="48"/>
      <w:lang w:eastAsia="cs-CZ"/>
    </w:rPr>
  </w:style>
  <w:style w:type="character" w:styleId="Hypertextovodkaz">
    <w:name w:val="Hyperlink"/>
    <w:basedOn w:val="Standardnpsmoodstavce"/>
    <w:uiPriority w:val="99"/>
    <w:semiHidden/>
    <w:unhideWhenUsed/>
    <w:rsid w:val="00F24823"/>
    <w:rPr>
      <w:color w:val="0000FF"/>
      <w:u w:val="single"/>
    </w:rPr>
  </w:style>
  <w:style w:type="paragraph" w:styleId="Normlnweb">
    <w:name w:val="Normal (Web)"/>
    <w:basedOn w:val="Normln"/>
    <w:uiPriority w:val="99"/>
    <w:semiHidden/>
    <w:unhideWhenUsed/>
    <w:rsid w:val="00F2482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uiPriority w:val="9"/>
    <w:semiHidden/>
    <w:rsid w:val="007A62C6"/>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7A62C6"/>
    <w:rPr>
      <w:rFonts w:asciiTheme="majorHAnsi" w:eastAsiaTheme="majorEastAsia" w:hAnsiTheme="majorHAnsi" w:cstheme="majorBidi"/>
      <w:color w:val="1F3763" w:themeColor="accent1" w:themeShade="7F"/>
      <w:sz w:val="24"/>
      <w:szCs w:val="24"/>
    </w:rPr>
  </w:style>
  <w:style w:type="character" w:customStyle="1" w:styleId="mw-headline">
    <w:name w:val="mw-headline"/>
    <w:basedOn w:val="Standardnpsmoodstavce"/>
    <w:rsid w:val="00F24823"/>
  </w:style>
  <w:style w:type="character" w:customStyle="1" w:styleId="mw-editsection">
    <w:name w:val="mw-editsection"/>
    <w:basedOn w:val="Standardnpsmoodstavce"/>
    <w:rsid w:val="00F24823"/>
  </w:style>
  <w:style w:type="character" w:customStyle="1" w:styleId="mw-editsection-bracket">
    <w:name w:val="mw-editsection-bracket"/>
    <w:basedOn w:val="Standardnpsmoodstavce"/>
    <w:rsid w:val="00F24823"/>
  </w:style>
  <w:style w:type="character" w:customStyle="1" w:styleId="mw-editsection-divider">
    <w:name w:val="mw-editsection-divider"/>
    <w:basedOn w:val="Standardnpsmoodstavce"/>
    <w:rsid w:val="00F24823"/>
  </w:style>
  <w:style w:type="character" w:customStyle="1" w:styleId="Nadpis4Char">
    <w:name w:val="Nadpis 4 Char"/>
    <w:basedOn w:val="Standardnpsmoodstavce"/>
    <w:link w:val="Nadpis4"/>
    <w:uiPriority w:val="9"/>
    <w:semiHidden/>
    <w:rsid w:val="00F24823"/>
    <w:rPr>
      <w:rFonts w:asciiTheme="majorHAnsi" w:eastAsiaTheme="majorEastAsia" w:hAnsiTheme="majorHAnsi" w:cstheme="majorBidi"/>
      <w:i/>
      <w:iCs/>
      <w:color w:val="2F5496" w:themeColor="accent1" w:themeShade="BF"/>
    </w:rPr>
  </w:style>
  <w:style w:type="paragraph" w:customStyle="1" w:styleId="lead">
    <w:name w:val="lead"/>
    <w:basedOn w:val="Normln"/>
    <w:rsid w:val="00F2482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Zdraznn">
    <w:name w:val="Emphasis"/>
    <w:basedOn w:val="Standardnpsmoodstavce"/>
    <w:uiPriority w:val="20"/>
    <w:qFormat/>
    <w:rsid w:val="00F2482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10752">
      <w:bodyDiv w:val="1"/>
      <w:marLeft w:val="0"/>
      <w:marRight w:val="0"/>
      <w:marTop w:val="0"/>
      <w:marBottom w:val="0"/>
      <w:divBdr>
        <w:top w:val="none" w:sz="0" w:space="0" w:color="auto"/>
        <w:left w:val="none" w:sz="0" w:space="0" w:color="auto"/>
        <w:bottom w:val="none" w:sz="0" w:space="0" w:color="auto"/>
        <w:right w:val="none" w:sz="0" w:space="0" w:color="auto"/>
      </w:divBdr>
    </w:div>
    <w:div w:id="128331488">
      <w:bodyDiv w:val="1"/>
      <w:marLeft w:val="0"/>
      <w:marRight w:val="0"/>
      <w:marTop w:val="0"/>
      <w:marBottom w:val="0"/>
      <w:divBdr>
        <w:top w:val="none" w:sz="0" w:space="0" w:color="auto"/>
        <w:left w:val="none" w:sz="0" w:space="0" w:color="auto"/>
        <w:bottom w:val="none" w:sz="0" w:space="0" w:color="auto"/>
        <w:right w:val="none" w:sz="0" w:space="0" w:color="auto"/>
      </w:divBdr>
    </w:div>
    <w:div w:id="472720882">
      <w:bodyDiv w:val="1"/>
      <w:marLeft w:val="0"/>
      <w:marRight w:val="0"/>
      <w:marTop w:val="0"/>
      <w:marBottom w:val="0"/>
      <w:divBdr>
        <w:top w:val="none" w:sz="0" w:space="0" w:color="auto"/>
        <w:left w:val="none" w:sz="0" w:space="0" w:color="auto"/>
        <w:bottom w:val="none" w:sz="0" w:space="0" w:color="auto"/>
        <w:right w:val="none" w:sz="0" w:space="0" w:color="auto"/>
      </w:divBdr>
    </w:div>
    <w:div w:id="1059550456">
      <w:bodyDiv w:val="1"/>
      <w:marLeft w:val="0"/>
      <w:marRight w:val="0"/>
      <w:marTop w:val="0"/>
      <w:marBottom w:val="0"/>
      <w:divBdr>
        <w:top w:val="none" w:sz="0" w:space="0" w:color="auto"/>
        <w:left w:val="none" w:sz="0" w:space="0" w:color="auto"/>
        <w:bottom w:val="none" w:sz="0" w:space="0" w:color="auto"/>
        <w:right w:val="none" w:sz="0" w:space="0" w:color="auto"/>
      </w:divBdr>
    </w:div>
    <w:div w:id="1190296171">
      <w:bodyDiv w:val="1"/>
      <w:marLeft w:val="0"/>
      <w:marRight w:val="0"/>
      <w:marTop w:val="0"/>
      <w:marBottom w:val="0"/>
      <w:divBdr>
        <w:top w:val="none" w:sz="0" w:space="0" w:color="auto"/>
        <w:left w:val="none" w:sz="0" w:space="0" w:color="auto"/>
        <w:bottom w:val="none" w:sz="0" w:space="0" w:color="auto"/>
        <w:right w:val="none" w:sz="0" w:space="0" w:color="auto"/>
      </w:divBdr>
      <w:divsChild>
        <w:div w:id="2059278913">
          <w:marLeft w:val="0"/>
          <w:marRight w:val="0"/>
          <w:marTop w:val="0"/>
          <w:marBottom w:val="0"/>
          <w:divBdr>
            <w:top w:val="none" w:sz="0" w:space="0" w:color="auto"/>
            <w:left w:val="none" w:sz="0" w:space="0" w:color="auto"/>
            <w:bottom w:val="none" w:sz="0" w:space="0" w:color="auto"/>
            <w:right w:val="none" w:sz="0" w:space="0" w:color="auto"/>
          </w:divBdr>
          <w:divsChild>
            <w:div w:id="1098599222">
              <w:marLeft w:val="0"/>
              <w:marRight w:val="0"/>
              <w:marTop w:val="0"/>
              <w:marBottom w:val="0"/>
              <w:divBdr>
                <w:top w:val="none" w:sz="0" w:space="0" w:color="auto"/>
                <w:left w:val="none" w:sz="0" w:space="0" w:color="auto"/>
                <w:bottom w:val="none" w:sz="0" w:space="0" w:color="auto"/>
                <w:right w:val="none" w:sz="0" w:space="0" w:color="auto"/>
              </w:divBdr>
              <w:divsChild>
                <w:div w:id="1094940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0113559">
      <w:bodyDiv w:val="1"/>
      <w:marLeft w:val="0"/>
      <w:marRight w:val="0"/>
      <w:marTop w:val="0"/>
      <w:marBottom w:val="0"/>
      <w:divBdr>
        <w:top w:val="none" w:sz="0" w:space="0" w:color="auto"/>
        <w:left w:val="none" w:sz="0" w:space="0" w:color="auto"/>
        <w:bottom w:val="none" w:sz="0" w:space="0" w:color="auto"/>
        <w:right w:val="none" w:sz="0" w:space="0" w:color="auto"/>
      </w:divBdr>
    </w:div>
    <w:div w:id="1375155735">
      <w:bodyDiv w:val="1"/>
      <w:marLeft w:val="0"/>
      <w:marRight w:val="0"/>
      <w:marTop w:val="0"/>
      <w:marBottom w:val="0"/>
      <w:divBdr>
        <w:top w:val="none" w:sz="0" w:space="0" w:color="auto"/>
        <w:left w:val="none" w:sz="0" w:space="0" w:color="auto"/>
        <w:bottom w:val="none" w:sz="0" w:space="0" w:color="auto"/>
        <w:right w:val="none" w:sz="0" w:space="0" w:color="auto"/>
      </w:divBdr>
    </w:div>
    <w:div w:id="1414234083">
      <w:bodyDiv w:val="1"/>
      <w:marLeft w:val="0"/>
      <w:marRight w:val="0"/>
      <w:marTop w:val="0"/>
      <w:marBottom w:val="0"/>
      <w:divBdr>
        <w:top w:val="none" w:sz="0" w:space="0" w:color="auto"/>
        <w:left w:val="none" w:sz="0" w:space="0" w:color="auto"/>
        <w:bottom w:val="none" w:sz="0" w:space="0" w:color="auto"/>
        <w:right w:val="none" w:sz="0" w:space="0" w:color="auto"/>
      </w:divBdr>
    </w:div>
    <w:div w:id="1555462733">
      <w:bodyDiv w:val="1"/>
      <w:marLeft w:val="0"/>
      <w:marRight w:val="0"/>
      <w:marTop w:val="0"/>
      <w:marBottom w:val="0"/>
      <w:divBdr>
        <w:top w:val="none" w:sz="0" w:space="0" w:color="auto"/>
        <w:left w:val="none" w:sz="0" w:space="0" w:color="auto"/>
        <w:bottom w:val="none" w:sz="0" w:space="0" w:color="auto"/>
        <w:right w:val="none" w:sz="0" w:space="0" w:color="auto"/>
      </w:divBdr>
      <w:divsChild>
        <w:div w:id="1676226719">
          <w:marLeft w:val="0"/>
          <w:marRight w:val="0"/>
          <w:marTop w:val="0"/>
          <w:marBottom w:val="0"/>
          <w:divBdr>
            <w:top w:val="none" w:sz="0" w:space="0" w:color="auto"/>
            <w:left w:val="none" w:sz="0" w:space="0" w:color="auto"/>
            <w:bottom w:val="none" w:sz="0" w:space="0" w:color="auto"/>
            <w:right w:val="none" w:sz="0" w:space="0" w:color="auto"/>
          </w:divBdr>
          <w:divsChild>
            <w:div w:id="290675501">
              <w:marLeft w:val="0"/>
              <w:marRight w:val="0"/>
              <w:marTop w:val="0"/>
              <w:marBottom w:val="0"/>
              <w:divBdr>
                <w:top w:val="none" w:sz="0" w:space="0" w:color="auto"/>
                <w:left w:val="none" w:sz="0" w:space="0" w:color="auto"/>
                <w:bottom w:val="none" w:sz="0" w:space="0" w:color="auto"/>
                <w:right w:val="none" w:sz="0" w:space="0" w:color="auto"/>
              </w:divBdr>
              <w:divsChild>
                <w:div w:id="73297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s.wikipedia.org/wiki/Nadace" TargetMode="External"/><Relationship Id="rId117" Type="http://schemas.openxmlformats.org/officeDocument/2006/relationships/hyperlink" Target="https://cs.wikipedia.org/wiki/N%C3%A1bo%C5%BEensk%C3%A9_spole%C4%8Dnosti_v_%C4%8CR" TargetMode="External"/><Relationship Id="rId21" Type="http://schemas.openxmlformats.org/officeDocument/2006/relationships/hyperlink" Target="https://cs.wikipedia.org/w/index.php?title=Nest%C3%A1tn%C3%AD_neziskov%C3%A1_organizace&amp;action=edit&amp;section=3" TargetMode="External"/><Relationship Id="rId42" Type="http://schemas.openxmlformats.org/officeDocument/2006/relationships/hyperlink" Target="https://cs.wikipedia.org/wiki/Obecn%C4%9B_prosp%C4%9B%C5%A1n%C3%A1_spole%C4%8Dnost" TargetMode="External"/><Relationship Id="rId47" Type="http://schemas.openxmlformats.org/officeDocument/2006/relationships/hyperlink" Target="https://cs.wikipedia.org/wiki/Sokol_(spolek)" TargetMode="External"/><Relationship Id="rId63" Type="http://schemas.openxmlformats.org/officeDocument/2006/relationships/hyperlink" Target="https://cs.wikipedia.org/wiki/Ment%C3%A1ln%C3%AD_retardace" TargetMode="External"/><Relationship Id="rId68" Type="http://schemas.openxmlformats.org/officeDocument/2006/relationships/hyperlink" Target="https://cs.wikipedia.org/wiki/Fundraising" TargetMode="External"/><Relationship Id="rId84" Type="http://schemas.openxmlformats.org/officeDocument/2006/relationships/hyperlink" Target="https://cs.wikipedia.org/w/index.php?title=Nest%C3%A1tn%C3%AD_neziskov%C3%A1_organizace&amp;action=edit&amp;section=8" TargetMode="External"/><Relationship Id="rId89" Type="http://schemas.openxmlformats.org/officeDocument/2006/relationships/hyperlink" Target="https://cs.wikipedia.org/wiki/Nadace" TargetMode="External"/><Relationship Id="rId112" Type="http://schemas.openxmlformats.org/officeDocument/2006/relationships/hyperlink" Target="https://cs.wikipedia.org/wiki/Nest%C3%A1tn%C3%AD_neziskov%C3%A1_organizace" TargetMode="External"/><Relationship Id="rId133" Type="http://schemas.openxmlformats.org/officeDocument/2006/relationships/hyperlink" Target="https://cs.wikipedia.org/w/index.php?title=Neziskov%C3%A1_organizace&amp;veaction=edit&amp;section=4" TargetMode="External"/><Relationship Id="rId138" Type="http://schemas.openxmlformats.org/officeDocument/2006/relationships/hyperlink" Target="https://cs.wikipedia.org/wiki/Kultura" TargetMode="External"/><Relationship Id="rId154" Type="http://schemas.openxmlformats.org/officeDocument/2006/relationships/fontTable" Target="fontTable.xml"/><Relationship Id="rId16" Type="http://schemas.openxmlformats.org/officeDocument/2006/relationships/hyperlink" Target="https://cs.wikipedia.org/wiki/Ob%C4%8Dansk%C3%A1_spole%C4%8Dnost" TargetMode="External"/><Relationship Id="rId107" Type="http://schemas.openxmlformats.org/officeDocument/2006/relationships/hyperlink" Target="https://cs.wikipedia.org/wiki/Spolek" TargetMode="External"/><Relationship Id="rId11" Type="http://schemas.openxmlformats.org/officeDocument/2006/relationships/hyperlink" Target="https://cs.wikipedia.org/wiki/Nest%C3%A1tn%C3%AD_neziskov%C3%A1_organizace" TargetMode="External"/><Relationship Id="rId32" Type="http://schemas.openxmlformats.org/officeDocument/2006/relationships/hyperlink" Target="https://cs.wikipedia.org/wiki/Zapsan%C3%BD_%C3%BAstav" TargetMode="External"/><Relationship Id="rId37" Type="http://schemas.openxmlformats.org/officeDocument/2006/relationships/hyperlink" Target="https://cs.wikipedia.org/wiki/Zdravotnictv%C3%AD" TargetMode="External"/><Relationship Id="rId53" Type="http://schemas.openxmlformats.org/officeDocument/2006/relationships/hyperlink" Target="https://cs.wikipedia.org/wiki/P%C5%99%C3%ADsp%C4%9Bvkov%C3%A1_organizace" TargetMode="External"/><Relationship Id="rId58" Type="http://schemas.openxmlformats.org/officeDocument/2006/relationships/hyperlink" Target="https://cs.wikipedia.org/wiki/Greenpeace" TargetMode="External"/><Relationship Id="rId74" Type="http://schemas.openxmlformats.org/officeDocument/2006/relationships/hyperlink" Target="https://cs.wikipedia.org/wiki/Poz%C5%AFstalost" TargetMode="External"/><Relationship Id="rId79" Type="http://schemas.openxmlformats.org/officeDocument/2006/relationships/hyperlink" Target="https://cs.wikipedia.org/wiki/Nest%C3%A1tn%C3%AD_neziskov%C3%A1_organizace" TargetMode="External"/><Relationship Id="rId102" Type="http://schemas.openxmlformats.org/officeDocument/2006/relationships/hyperlink" Target="https://cs.wikipedia.org/wiki/Podnikatel" TargetMode="External"/><Relationship Id="rId123" Type="http://schemas.openxmlformats.org/officeDocument/2006/relationships/hyperlink" Target="https://cs.wikipedia.org/w/index.php?title=Neziskov%C3%A1_organizace&amp;action=edit&amp;section=3" TargetMode="External"/><Relationship Id="rId128" Type="http://schemas.openxmlformats.org/officeDocument/2006/relationships/hyperlink" Target="https://cs.wikipedia.org/wiki/Pr%C3%A1vnick%C3%A1_osoba" TargetMode="External"/><Relationship Id="rId144" Type="http://schemas.openxmlformats.org/officeDocument/2006/relationships/hyperlink" Target="https://cs.wikipedia.org/wiki/Politick%C3%A9_hnut%C3%AD" TargetMode="External"/><Relationship Id="rId149" Type="http://schemas.openxmlformats.org/officeDocument/2006/relationships/hyperlink" Target="https://cs.wikipedia.org/wiki/Neziskov%C3%A1_organizace" TargetMode="External"/><Relationship Id="rId5" Type="http://schemas.openxmlformats.org/officeDocument/2006/relationships/hyperlink" Target="https://cs.wikipedia.org/wiki/Nest%C3%A1tn%C3%AD_neziskov%C3%A1_organizace" TargetMode="External"/><Relationship Id="rId90" Type="http://schemas.openxmlformats.org/officeDocument/2006/relationships/hyperlink" Target="https://cs.wikipedia.org/wiki/Nada%C4%8Dn%C3%AD_fond" TargetMode="External"/><Relationship Id="rId95" Type="http://schemas.openxmlformats.org/officeDocument/2006/relationships/hyperlink" Target="https://cs.wikipedia.org/wiki/Nest%C3%A1tn%C3%AD_neziskov%C3%A1_organizace" TargetMode="External"/><Relationship Id="rId22" Type="http://schemas.openxmlformats.org/officeDocument/2006/relationships/hyperlink" Target="https://cs.wikipedia.org/w/index.php?title=Rada_vl%C3%A1dy_pro_nest%C3%A1tn%C3%AD_neziskov%C3%A9_organizace&amp;action=edit&amp;redlink=1" TargetMode="External"/><Relationship Id="rId27" Type="http://schemas.openxmlformats.org/officeDocument/2006/relationships/hyperlink" Target="https://cs.wikipedia.org/wiki/Nada%C4%8Dn%C3%AD_fond" TargetMode="External"/><Relationship Id="rId43" Type="http://schemas.openxmlformats.org/officeDocument/2006/relationships/hyperlink" Target="https://cs.wikipedia.org/wiki/Nadace" TargetMode="External"/><Relationship Id="rId48" Type="http://schemas.openxmlformats.org/officeDocument/2006/relationships/hyperlink" Target="https://cs.wikipedia.org/wiki/%C4%8Cesk%C3%BD_svaz_v%C4%8Dela%C5%99%C5%AF" TargetMode="External"/><Relationship Id="rId64" Type="http://schemas.openxmlformats.org/officeDocument/2006/relationships/hyperlink" Target="https://cs.wikipedia.org/wiki/Senior" TargetMode="External"/><Relationship Id="rId69" Type="http://schemas.openxmlformats.org/officeDocument/2006/relationships/hyperlink" Target="https://cs.wikipedia.org/w/index.php?title=Informa%C4%8Dn%C3%AD_centrum_neziskov%C3%BDch_organizac%C3%AD&amp;action=edit&amp;redlink=1" TargetMode="External"/><Relationship Id="rId113" Type="http://schemas.openxmlformats.org/officeDocument/2006/relationships/hyperlink" Target="https://cs.wikipedia.org/wiki/Kalk" TargetMode="External"/><Relationship Id="rId118" Type="http://schemas.openxmlformats.org/officeDocument/2006/relationships/hyperlink" Target="https://cs.wikipedia.org/wiki/P%C5%99%C3%ADsp%C4%9Bvkov%C3%A1_organizace" TargetMode="External"/><Relationship Id="rId134" Type="http://schemas.openxmlformats.org/officeDocument/2006/relationships/hyperlink" Target="https://cs.wikipedia.org/w/index.php?title=Neziskov%C3%A1_organizace&amp;action=edit&amp;section=4" TargetMode="External"/><Relationship Id="rId139" Type="http://schemas.openxmlformats.org/officeDocument/2006/relationships/hyperlink" Target="https://cs.wikipedia.org/w/index.php?title=Neziskov%C3%A1_organizace&amp;veaction=edit&amp;section=5" TargetMode="External"/><Relationship Id="rId80" Type="http://schemas.openxmlformats.org/officeDocument/2006/relationships/hyperlink" Target="https://cs.wikipedia.org/w/index.php?title=Centrum_pro_v%C3%BDzkum_neziskov%C3%A9ho_sektoru&amp;action=edit&amp;redlink=1" TargetMode="External"/><Relationship Id="rId85" Type="http://schemas.openxmlformats.org/officeDocument/2006/relationships/hyperlink" Target="https://cs.wikipedia.org/wiki/Dobrovolnictv%C3%AD" TargetMode="External"/><Relationship Id="rId150" Type="http://schemas.openxmlformats.org/officeDocument/2006/relationships/hyperlink" Target="https://www.cafonline.org/about-us/publications/2021-publications/caf-world-giving-index-2021" TargetMode="External"/><Relationship Id="rId155" Type="http://schemas.openxmlformats.org/officeDocument/2006/relationships/theme" Target="theme/theme1.xml"/><Relationship Id="rId12" Type="http://schemas.openxmlformats.org/officeDocument/2006/relationships/hyperlink" Target="https://cs.wikipedia.org/w/index.php?title=Nest%C3%A1tn%C3%AD_neziskov%C3%A1_organizace&amp;veaction=edit&amp;section=1" TargetMode="External"/><Relationship Id="rId17" Type="http://schemas.openxmlformats.org/officeDocument/2006/relationships/hyperlink" Target="https://cs.wikipedia.org/wiki/Nest%C3%A1tn%C3%AD_neziskov%C3%A1_organizace" TargetMode="External"/><Relationship Id="rId25" Type="http://schemas.openxmlformats.org/officeDocument/2006/relationships/hyperlink" Target="https://cs.wikipedia.org/wiki/Ob%C4%8Dansk%C3%BD_z%C3%A1kon%C3%ADk_(%C4%8Cesko,_2012)" TargetMode="External"/><Relationship Id="rId33" Type="http://schemas.openxmlformats.org/officeDocument/2006/relationships/hyperlink" Target="https://cs.wikipedia.org/wiki/Ministerstvo_%C5%A1kolstv%C3%AD,_ml%C3%A1de%C5%BEe_a_t%C4%9Blov%C3%BDchovy_%C4%8Cesk%C3%A9_republiky" TargetMode="External"/><Relationship Id="rId38" Type="http://schemas.openxmlformats.org/officeDocument/2006/relationships/hyperlink" Target="https://cs.wikipedia.org/wiki/Rozvojov%C3%A1_spolupr%C3%A1ce" TargetMode="External"/><Relationship Id="rId46" Type="http://schemas.openxmlformats.org/officeDocument/2006/relationships/hyperlink" Target="https://cs.wikipedia.org/wiki/Nada%C4%8Dn%C3%AD_fond" TargetMode="External"/><Relationship Id="rId59" Type="http://schemas.openxmlformats.org/officeDocument/2006/relationships/hyperlink" Target="https://cs.wikipedia.org/wiki/Hnut%C3%AD_Duha" TargetMode="External"/><Relationship Id="rId67" Type="http://schemas.openxmlformats.org/officeDocument/2006/relationships/hyperlink" Target="https://cs.wikipedia.org/wiki/Nad%C4%9Bje_(spolek)" TargetMode="External"/><Relationship Id="rId103" Type="http://schemas.openxmlformats.org/officeDocument/2006/relationships/hyperlink" Target="https://cs.wikipedia.org/wiki/Komunita" TargetMode="External"/><Relationship Id="rId108" Type="http://schemas.openxmlformats.org/officeDocument/2006/relationships/hyperlink" Target="https://cs.wikipedia.org/wiki/Dru%C5%BEstvo" TargetMode="External"/><Relationship Id="rId116" Type="http://schemas.openxmlformats.org/officeDocument/2006/relationships/hyperlink" Target="https://cs.wikipedia.org/wiki/C%C3%ADrkev" TargetMode="External"/><Relationship Id="rId124" Type="http://schemas.openxmlformats.org/officeDocument/2006/relationships/hyperlink" Target="https://cs.wikipedia.org/wiki/St%C3%A1tn%C3%AD_spr%C3%A1va" TargetMode="External"/><Relationship Id="rId129" Type="http://schemas.openxmlformats.org/officeDocument/2006/relationships/hyperlink" Target="https://cs.wikipedia.org/wiki/Spolek" TargetMode="External"/><Relationship Id="rId137" Type="http://schemas.openxmlformats.org/officeDocument/2006/relationships/hyperlink" Target="https://cs.wikipedia.org/wiki/Vzd%C4%9Bl%C3%A1v%C3%A1n%C3%AD" TargetMode="External"/><Relationship Id="rId20" Type="http://schemas.openxmlformats.org/officeDocument/2006/relationships/hyperlink" Target="https://cs.wikipedia.org/w/index.php?title=Nest%C3%A1tn%C3%AD_neziskov%C3%A1_organizace&amp;veaction=edit&amp;section=3" TargetMode="External"/><Relationship Id="rId41" Type="http://schemas.openxmlformats.org/officeDocument/2006/relationships/hyperlink" Target="https://cs.wikipedia.org/wiki/Spolek" TargetMode="External"/><Relationship Id="rId54" Type="http://schemas.openxmlformats.org/officeDocument/2006/relationships/hyperlink" Target="https://cs.wikipedia.org/wiki/Wikipedie:Ov%C4%9B%C5%99itelnost" TargetMode="External"/><Relationship Id="rId62" Type="http://schemas.openxmlformats.org/officeDocument/2006/relationships/hyperlink" Target="https://cs.wikipedia.org/wiki/Liga_lidsk%C3%BDch_pr%C3%A1v" TargetMode="External"/><Relationship Id="rId70" Type="http://schemas.openxmlformats.org/officeDocument/2006/relationships/hyperlink" Target="https://cs.wikipedia.org/wiki/Rejst%C5%99%C3%ADkov%C3%BD_soud" TargetMode="External"/><Relationship Id="rId75" Type="http://schemas.openxmlformats.org/officeDocument/2006/relationships/hyperlink" Target="https://cs.wikipedia.org/wiki/Sponzor" TargetMode="External"/><Relationship Id="rId83" Type="http://schemas.openxmlformats.org/officeDocument/2006/relationships/hyperlink" Target="https://cs.wikipedia.org/w/index.php?title=Nest%C3%A1tn%C3%AD_neziskov%C3%A1_organizace&amp;veaction=edit&amp;section=8" TargetMode="External"/><Relationship Id="rId88" Type="http://schemas.openxmlformats.org/officeDocument/2006/relationships/hyperlink" Target="https://cs.wikipedia.org/w/index.php?title=Nest%C3%A1tn%C3%AD_neziskov%C3%A1_organizace&amp;action=edit&amp;section=9" TargetMode="External"/><Relationship Id="rId91" Type="http://schemas.openxmlformats.org/officeDocument/2006/relationships/hyperlink" Target="https://cs.wikipedia.org/wiki/Obecn%C4%9B_prosp%C4%9B%C5%A1n%C3%A1_spole%C4%8Dnost" TargetMode="External"/><Relationship Id="rId96" Type="http://schemas.openxmlformats.org/officeDocument/2006/relationships/hyperlink" Target="https://cs.wikipedia.org/wiki/Nest%C3%A1tn%C3%AD_neziskov%C3%A1_organizace" TargetMode="External"/><Relationship Id="rId111" Type="http://schemas.openxmlformats.org/officeDocument/2006/relationships/hyperlink" Target="https://cs.wikipedia.org/w/index.php?title=Neziskov%C3%A1_organizace&amp;action=edit&amp;section=1" TargetMode="External"/><Relationship Id="rId132" Type="http://schemas.openxmlformats.org/officeDocument/2006/relationships/hyperlink" Target="https://cs.wikipedia.org/wiki/Vysok%C3%A1_%C5%A1kola" TargetMode="External"/><Relationship Id="rId140" Type="http://schemas.openxmlformats.org/officeDocument/2006/relationships/hyperlink" Target="https://cs.wikipedia.org/w/index.php?title=Neziskov%C3%A1_organizace&amp;action=edit&amp;section=5" TargetMode="External"/><Relationship Id="rId145" Type="http://schemas.openxmlformats.org/officeDocument/2006/relationships/hyperlink" Target="https://cs.wikipedia.org/w/index.php?title=Neziskov%C3%A1_organizace&amp;veaction=edit&amp;section=6" TargetMode="External"/><Relationship Id="rId153" Type="http://schemas.openxmlformats.org/officeDocument/2006/relationships/hyperlink" Target="https://globalindices.iupui.edu/environment/regions/index.html" TargetMode="External"/><Relationship Id="rId1" Type="http://schemas.openxmlformats.org/officeDocument/2006/relationships/numbering" Target="numbering.xml"/><Relationship Id="rId6" Type="http://schemas.openxmlformats.org/officeDocument/2006/relationships/hyperlink" Target="https://cs.wikipedia.org/wiki/Nest%C3%A1tn%C3%AD_neziskov%C3%A1_organizace" TargetMode="External"/><Relationship Id="rId15" Type="http://schemas.openxmlformats.org/officeDocument/2006/relationships/hyperlink" Target="https://cs.wikipedia.org/wiki/Soukrom%C3%A9_pr%C3%A1vo" TargetMode="External"/><Relationship Id="rId23" Type="http://schemas.openxmlformats.org/officeDocument/2006/relationships/hyperlink" Target="https://cs.wikipedia.org/wiki/Nest%C3%A1tn%C3%AD_neziskov%C3%A1_organizace" TargetMode="External"/><Relationship Id="rId28" Type="http://schemas.openxmlformats.org/officeDocument/2006/relationships/hyperlink" Target="https://cs.wikipedia.org/w/index.php?title=%C3%9A%C4%8Delov%C3%A1_za%C5%99%C3%ADzen%C3%AD_c%C3%ADrkv%C3%AD&amp;action=edit&amp;redlink=1" TargetMode="External"/><Relationship Id="rId36" Type="http://schemas.openxmlformats.org/officeDocument/2006/relationships/hyperlink" Target="https://cs.wikipedia.org/wiki/Soci%C3%A1ln%C3%AD_slu%C5%BEby" TargetMode="External"/><Relationship Id="rId49" Type="http://schemas.openxmlformats.org/officeDocument/2006/relationships/hyperlink" Target="https://cs.wikipedia.org/wiki/Sbor_dobrovoln%C3%BDch_hasi%C4%8D%C5%AF" TargetMode="External"/><Relationship Id="rId57" Type="http://schemas.openxmlformats.org/officeDocument/2006/relationships/hyperlink" Target="https://cs.wikipedia.org/w/index.php?title=Nest%C3%A1tn%C3%AD_neziskov%C3%A1_organizace&amp;action=edit&amp;section=6" TargetMode="External"/><Relationship Id="rId106" Type="http://schemas.openxmlformats.org/officeDocument/2006/relationships/hyperlink" Target="https://cs.wikipedia.org/wiki/Ob%C4%8Dansk%C3%A9_sdru%C5%BEen%C3%AD" TargetMode="External"/><Relationship Id="rId114" Type="http://schemas.openxmlformats.org/officeDocument/2006/relationships/hyperlink" Target="https://cs.wikipedia.org/wiki/Nadace" TargetMode="External"/><Relationship Id="rId119" Type="http://schemas.openxmlformats.org/officeDocument/2006/relationships/hyperlink" Target="https://cs.wikipedia.org/w/index.php?title=Neziskov%C3%A1_organizace&amp;veaction=edit&amp;section=2" TargetMode="External"/><Relationship Id="rId127" Type="http://schemas.openxmlformats.org/officeDocument/2006/relationships/hyperlink" Target="https://cs.wikipedia.org/wiki/Fyzick%C3%A1_osoba" TargetMode="External"/><Relationship Id="rId10" Type="http://schemas.openxmlformats.org/officeDocument/2006/relationships/hyperlink" Target="https://cs.wikipedia.org/wiki/Sv%C4%9Btov%C3%A1_banka" TargetMode="External"/><Relationship Id="rId31" Type="http://schemas.openxmlformats.org/officeDocument/2006/relationships/hyperlink" Target="https://cs.wikipedia.org/wiki/Obecn%C4%9B_prosp%C4%9B%C5%A1n%C3%A1_spole%C4%8Dnost" TargetMode="External"/><Relationship Id="rId44" Type="http://schemas.openxmlformats.org/officeDocument/2006/relationships/hyperlink" Target="https://cs.wikipedia.org/wiki/Nada%C4%8Dn%C3%AD_fond" TargetMode="External"/><Relationship Id="rId52" Type="http://schemas.openxmlformats.org/officeDocument/2006/relationships/hyperlink" Target="https://cs.wikipedia.org/wiki/%C3%9Azemn%C3%AD_samospr%C3%A1vn%C3%BD_celek" TargetMode="External"/><Relationship Id="rId60" Type="http://schemas.openxmlformats.org/officeDocument/2006/relationships/hyperlink" Target="https://cs.wikipedia.org/wiki/D%C4%9Bti_Zem%C4%9B" TargetMode="External"/><Relationship Id="rId65" Type="http://schemas.openxmlformats.org/officeDocument/2006/relationships/hyperlink" Target="https://cs.wikipedia.org/wiki/Charita_%C4%8Cesk%C3%A1_republika" TargetMode="External"/><Relationship Id="rId73" Type="http://schemas.openxmlformats.org/officeDocument/2006/relationships/hyperlink" Target="https://cs.wikipedia.org/wiki/Reklama" TargetMode="External"/><Relationship Id="rId78" Type="http://schemas.openxmlformats.org/officeDocument/2006/relationships/hyperlink" Target="https://cs.wikipedia.org/wiki/Dotace" TargetMode="External"/><Relationship Id="rId81" Type="http://schemas.openxmlformats.org/officeDocument/2006/relationships/hyperlink" Target="https://cs.wikipedia.org/wiki/Nest%C3%A1tn%C3%AD_neziskov%C3%A1_organizace" TargetMode="External"/><Relationship Id="rId86" Type="http://schemas.openxmlformats.org/officeDocument/2006/relationships/hyperlink" Target="https://cs.wikipedia.org/wiki/Nest%C3%A1tn%C3%AD_neziskov%C3%A1_organizace" TargetMode="External"/><Relationship Id="rId94" Type="http://schemas.openxmlformats.org/officeDocument/2006/relationships/hyperlink" Target="https://cs.wikipedia.org/wiki/Spolek" TargetMode="External"/><Relationship Id="rId99" Type="http://schemas.openxmlformats.org/officeDocument/2006/relationships/hyperlink" Target="https://cs.wikipedia.org/wiki/Organizace" TargetMode="External"/><Relationship Id="rId101" Type="http://schemas.openxmlformats.org/officeDocument/2006/relationships/hyperlink" Target="https://cs.wikipedia.org/wiki/Obchodn%C3%AD_spole%C4%8Dnost" TargetMode="External"/><Relationship Id="rId122" Type="http://schemas.openxmlformats.org/officeDocument/2006/relationships/hyperlink" Target="https://cs.wikipedia.org/w/index.php?title=Neziskov%C3%A1_organizace&amp;veaction=edit&amp;section=3" TargetMode="External"/><Relationship Id="rId130" Type="http://schemas.openxmlformats.org/officeDocument/2006/relationships/hyperlink" Target="https://cs.wikipedia.org/wiki/Nadace" TargetMode="External"/><Relationship Id="rId135" Type="http://schemas.openxmlformats.org/officeDocument/2006/relationships/hyperlink" Target="https://cs.wikipedia.org/wiki/Ekologie" TargetMode="External"/><Relationship Id="rId143" Type="http://schemas.openxmlformats.org/officeDocument/2006/relationships/hyperlink" Target="https://cs.wikipedia.org/wiki/Politick%C3%A1_strana" TargetMode="External"/><Relationship Id="rId148" Type="http://schemas.openxmlformats.org/officeDocument/2006/relationships/hyperlink" Target="https://cs.wikipedia.org/wiki/Neziskov%C3%A1_organizace" TargetMode="External"/><Relationship Id="rId151" Type="http://schemas.openxmlformats.org/officeDocument/2006/relationships/hyperlink" Target="https://www.darujme.cz/" TargetMode="External"/><Relationship Id="rId4" Type="http://schemas.openxmlformats.org/officeDocument/2006/relationships/webSettings" Target="webSettings.xml"/><Relationship Id="rId9" Type="http://schemas.openxmlformats.org/officeDocument/2006/relationships/hyperlink" Target="https://cs.wikipedia.org/w/index.php?title=Obecn%C4%9B_prosp%C4%9B%C5%A1n%C3%A1_%C4%8Dinnost&amp;action=edit&amp;redlink=1" TargetMode="External"/><Relationship Id="rId13" Type="http://schemas.openxmlformats.org/officeDocument/2006/relationships/hyperlink" Target="https://cs.wikipedia.org/w/index.php?title=Nest%C3%A1tn%C3%AD_neziskov%C3%A1_organizace&amp;action=edit&amp;section=1" TargetMode="External"/><Relationship Id="rId18" Type="http://schemas.openxmlformats.org/officeDocument/2006/relationships/hyperlink" Target="https://cs.wikipedia.org/w/index.php?title=Nest%C3%A1tn%C3%AD_neziskov%C3%A1_organizace&amp;veaction=edit&amp;section=2" TargetMode="External"/><Relationship Id="rId39" Type="http://schemas.openxmlformats.org/officeDocument/2006/relationships/hyperlink" Target="https://cs.wikipedia.org/wiki/Humanit%C3%A1rn%C3%AD_pomoc" TargetMode="External"/><Relationship Id="rId109" Type="http://schemas.openxmlformats.org/officeDocument/2006/relationships/hyperlink" Target="https://cs.wikipedia.org/wiki/Spole%C4%8Denstv%C3%AD_vlastn%C3%ADk%C5%AF_jednotek" TargetMode="External"/><Relationship Id="rId34" Type="http://schemas.openxmlformats.org/officeDocument/2006/relationships/hyperlink" Target="https://cs.wikipedia.org/w/index.php?title=Nest%C3%A1tn%C3%AD_neziskov%C3%A1_organizace&amp;veaction=edit&amp;section=4" TargetMode="External"/><Relationship Id="rId50" Type="http://schemas.openxmlformats.org/officeDocument/2006/relationships/hyperlink" Target="https://cs.wikipedia.org/w/index.php?title=Nest%C3%A1tn%C3%AD_neziskov%C3%A1_organizace&amp;veaction=edit&amp;section=5" TargetMode="External"/><Relationship Id="rId55" Type="http://schemas.openxmlformats.org/officeDocument/2006/relationships/hyperlink" Target="https://cs.wikipedia.org/wiki/Kalk" TargetMode="External"/><Relationship Id="rId76" Type="http://schemas.openxmlformats.org/officeDocument/2006/relationships/hyperlink" Target="https://cs.wikipedia.org/wiki/Poji%C5%A1%C5%A5ovna" TargetMode="External"/><Relationship Id="rId97" Type="http://schemas.openxmlformats.org/officeDocument/2006/relationships/hyperlink" Target="https://cs.wikipedia.org/wiki/Neziskov%C3%A1_organizace" TargetMode="External"/><Relationship Id="rId104" Type="http://schemas.openxmlformats.org/officeDocument/2006/relationships/hyperlink" Target="https://cs.wikipedia.org/wiki/Neziskov%C3%A1_organizace" TargetMode="External"/><Relationship Id="rId120" Type="http://schemas.openxmlformats.org/officeDocument/2006/relationships/hyperlink" Target="https://cs.wikipedia.org/w/index.php?title=Neziskov%C3%A1_organizace&amp;action=edit&amp;section=2" TargetMode="External"/><Relationship Id="rId125" Type="http://schemas.openxmlformats.org/officeDocument/2006/relationships/hyperlink" Target="https://cs.wikipedia.org/wiki/Samospr%C3%A1va" TargetMode="External"/><Relationship Id="rId141" Type="http://schemas.openxmlformats.org/officeDocument/2006/relationships/hyperlink" Target="https://cs.wikipedia.org/wiki/P%C5%99%C3%ADsp%C4%9Bvkov%C3%A1_organizace" TargetMode="External"/><Relationship Id="rId146" Type="http://schemas.openxmlformats.org/officeDocument/2006/relationships/hyperlink" Target="https://cs.wikipedia.org/w/index.php?title=Neziskov%C3%A1_organizace&amp;action=edit&amp;section=6" TargetMode="External"/><Relationship Id="rId7" Type="http://schemas.openxmlformats.org/officeDocument/2006/relationships/hyperlink" Target="https://cs.wikipedia.org/wiki/Neziskov%C3%A1_organizace" TargetMode="External"/><Relationship Id="rId71" Type="http://schemas.openxmlformats.org/officeDocument/2006/relationships/hyperlink" Target="https://cs.wikipedia.org/w/index.php?title=Nest%C3%A1tn%C3%AD_neziskov%C3%A1_organizace&amp;veaction=edit&amp;section=7" TargetMode="External"/><Relationship Id="rId92" Type="http://schemas.openxmlformats.org/officeDocument/2006/relationships/hyperlink" Target="https://cs.wikipedia.org/wiki/Zapsan%C3%BD_%C3%BAstav" TargetMode="External"/><Relationship Id="rId2" Type="http://schemas.openxmlformats.org/officeDocument/2006/relationships/styles" Target="styles.xml"/><Relationship Id="rId29" Type="http://schemas.openxmlformats.org/officeDocument/2006/relationships/hyperlink" Target="https://cs.wikipedia.org/wiki/C%C3%ADrkev" TargetMode="External"/><Relationship Id="rId24" Type="http://schemas.openxmlformats.org/officeDocument/2006/relationships/hyperlink" Target="https://cs.wikipedia.org/wiki/Spolek" TargetMode="External"/><Relationship Id="rId40" Type="http://schemas.openxmlformats.org/officeDocument/2006/relationships/hyperlink" Target="https://cs.wikipedia.org/wiki/Men%C5%A1ina" TargetMode="External"/><Relationship Id="rId45" Type="http://schemas.openxmlformats.org/officeDocument/2006/relationships/hyperlink" Target="https://cs.wikipedia.org/wiki/Nadace" TargetMode="External"/><Relationship Id="rId66" Type="http://schemas.openxmlformats.org/officeDocument/2006/relationships/hyperlink" Target="https://cs.wikipedia.org/wiki/Diakonie_%C4%8Ceskobratrsk%C3%A9_c%C3%ADrkve_evangelick%C3%A9" TargetMode="External"/><Relationship Id="rId87" Type="http://schemas.openxmlformats.org/officeDocument/2006/relationships/hyperlink" Target="https://cs.wikipedia.org/w/index.php?title=Nest%C3%A1tn%C3%AD_neziskov%C3%A1_organizace&amp;veaction=edit&amp;section=9" TargetMode="External"/><Relationship Id="rId110" Type="http://schemas.openxmlformats.org/officeDocument/2006/relationships/hyperlink" Target="https://cs.wikipedia.org/w/index.php?title=Neziskov%C3%A1_organizace&amp;veaction=edit&amp;section=1" TargetMode="External"/><Relationship Id="rId115" Type="http://schemas.openxmlformats.org/officeDocument/2006/relationships/hyperlink" Target="https://cs.wikipedia.org/wiki/Nada%C4%8Dn%C3%AD_fond" TargetMode="External"/><Relationship Id="rId131" Type="http://schemas.openxmlformats.org/officeDocument/2006/relationships/hyperlink" Target="https://cs.wikipedia.org/w/index.php?title=%C3%9A%C4%8Delov%C3%A9_za%C5%99%C3%ADzen%C3%AD_v_c%C3%ADrkvi&amp;action=edit&amp;redlink=1" TargetMode="External"/><Relationship Id="rId136" Type="http://schemas.openxmlformats.org/officeDocument/2006/relationships/hyperlink" Target="https://cs.wikipedia.org/wiki/Zdravotnictv%C3%AD" TargetMode="External"/><Relationship Id="rId61" Type="http://schemas.openxmlformats.org/officeDocument/2006/relationships/hyperlink" Target="https://cs.wikipedia.org/wiki/Amnesty_International" TargetMode="External"/><Relationship Id="rId82" Type="http://schemas.openxmlformats.org/officeDocument/2006/relationships/hyperlink" Target="https://cs.wikipedia.org/wiki/Audit" TargetMode="External"/><Relationship Id="rId152" Type="http://schemas.openxmlformats.org/officeDocument/2006/relationships/hyperlink" Target="https://takovijsme.cz/co-jsou-neziskovky/" TargetMode="External"/><Relationship Id="rId19" Type="http://schemas.openxmlformats.org/officeDocument/2006/relationships/hyperlink" Target="https://cs.wikipedia.org/w/index.php?title=Nest%C3%A1tn%C3%AD_neziskov%C3%A1_organizace&amp;action=edit&amp;section=2" TargetMode="External"/><Relationship Id="rId14" Type="http://schemas.openxmlformats.org/officeDocument/2006/relationships/hyperlink" Target="https://cs.wikipedia.org/wiki/Pr%C3%A1vnick%C3%A1_osoba" TargetMode="External"/><Relationship Id="rId30" Type="http://schemas.openxmlformats.org/officeDocument/2006/relationships/hyperlink" Target="https://cs.wikipedia.org/wiki/N%C3%A1bo%C5%BEensk%C3%A1_spole%C4%8Dnost" TargetMode="External"/><Relationship Id="rId35" Type="http://schemas.openxmlformats.org/officeDocument/2006/relationships/hyperlink" Target="https://cs.wikipedia.org/w/index.php?title=Nest%C3%A1tn%C3%AD_neziskov%C3%A1_organizace&amp;action=edit&amp;section=4" TargetMode="External"/><Relationship Id="rId56" Type="http://schemas.openxmlformats.org/officeDocument/2006/relationships/hyperlink" Target="https://cs.wikipedia.org/w/index.php?title=Nest%C3%A1tn%C3%AD_neziskov%C3%A1_organizace&amp;veaction=edit&amp;section=6" TargetMode="External"/><Relationship Id="rId77" Type="http://schemas.openxmlformats.org/officeDocument/2006/relationships/hyperlink" Target="https://cs.wikipedia.org/wiki/Loterie" TargetMode="External"/><Relationship Id="rId100" Type="http://schemas.openxmlformats.org/officeDocument/2006/relationships/hyperlink" Target="https://cs.wikipedia.org/wiki/Pr%C3%A1vnick%C3%A1_osoba" TargetMode="External"/><Relationship Id="rId105" Type="http://schemas.openxmlformats.org/officeDocument/2006/relationships/hyperlink" Target="https://cs.wikipedia.org/wiki/Organiza%C4%8Dn%C3%AD_slo%C5%BEka_st%C3%A1tu" TargetMode="External"/><Relationship Id="rId126" Type="http://schemas.openxmlformats.org/officeDocument/2006/relationships/hyperlink" Target="https://cs.wikipedia.org/wiki/P%C5%99%C3%ADsp%C4%9Bvkov%C3%A1_organizace" TargetMode="External"/><Relationship Id="rId147" Type="http://schemas.openxmlformats.org/officeDocument/2006/relationships/hyperlink" Target="https://cs.wikipedia.org/wiki/Neziskov%C3%A1_organizace" TargetMode="External"/><Relationship Id="rId8" Type="http://schemas.openxmlformats.org/officeDocument/2006/relationships/hyperlink" Target="https://cs.wikipedia.org/wiki/St%C3%A1t" TargetMode="External"/><Relationship Id="rId51" Type="http://schemas.openxmlformats.org/officeDocument/2006/relationships/hyperlink" Target="https://cs.wikipedia.org/w/index.php?title=Nest%C3%A1tn%C3%AD_neziskov%C3%A1_organizace&amp;action=edit&amp;section=5" TargetMode="External"/><Relationship Id="rId72" Type="http://schemas.openxmlformats.org/officeDocument/2006/relationships/hyperlink" Target="https://cs.wikipedia.org/w/index.php?title=Nest%C3%A1tn%C3%AD_neziskov%C3%A1_organizace&amp;action=edit&amp;section=7" TargetMode="External"/><Relationship Id="rId93" Type="http://schemas.openxmlformats.org/officeDocument/2006/relationships/hyperlink" Target="https://cs.wikipedia.org/w/index.php?title=C%C3%ADrkevn%C3%AD_organizace&amp;action=edit&amp;redlink=1" TargetMode="External"/><Relationship Id="rId98" Type="http://schemas.openxmlformats.org/officeDocument/2006/relationships/hyperlink" Target="https://cs.wikipedia.org/wiki/Neziskov%C3%A1_organizace" TargetMode="External"/><Relationship Id="rId121" Type="http://schemas.openxmlformats.org/officeDocument/2006/relationships/hyperlink" Target="https://cs.wikipedia.org/wiki/Neziskov%C3%A1_organizace" TargetMode="External"/><Relationship Id="rId142" Type="http://schemas.openxmlformats.org/officeDocument/2006/relationships/hyperlink" Target="https://cs.wikipedia.org/wiki/Spolek" TargetMode="External"/><Relationship Id="rId3"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5199</Words>
  <Characters>30680</Characters>
  <Application>Microsoft Office Word</Application>
  <DocSecurity>0</DocSecurity>
  <Lines>255</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Votruba</dc:creator>
  <cp:keywords/>
  <dc:description/>
  <cp:lastModifiedBy>Hais, Petr</cp:lastModifiedBy>
  <cp:revision>5</cp:revision>
  <dcterms:created xsi:type="dcterms:W3CDTF">2022-05-01T15:35:00Z</dcterms:created>
  <dcterms:modified xsi:type="dcterms:W3CDTF">2022-05-03T07:03:00Z</dcterms:modified>
</cp:coreProperties>
</file>